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2C399" w14:textId="77777777" w:rsidR="00665F81" w:rsidRPr="00665F81" w:rsidRDefault="00665F81" w:rsidP="00665F81">
      <w:pPr>
        <w:spacing w:line="276" w:lineRule="auto"/>
        <w:jc w:val="both"/>
        <w:rPr>
          <w:rFonts w:ascii="Calibri" w:eastAsia="Calibri" w:hAnsi="Calibri" w:cs="Calibri"/>
          <w:color w:val="365F91"/>
          <w:sz w:val="22"/>
          <w:szCs w:val="22"/>
          <w:lang w:val="ro-RO" w:eastAsia="en-US"/>
        </w:rPr>
      </w:pPr>
      <w:r w:rsidRPr="00665F81">
        <w:rPr>
          <w:rFonts w:ascii="Calibri" w:eastAsia="Calibri" w:hAnsi="Calibri" w:cs="Calibri"/>
          <w:b/>
          <w:bCs/>
          <w:sz w:val="22"/>
          <w:szCs w:val="22"/>
          <w:lang w:val="ro-RO" w:eastAsia="en-US"/>
        </w:rPr>
        <w:t>Program:</w:t>
      </w:r>
      <w:r w:rsidRPr="00665F81">
        <w:rPr>
          <w:rFonts w:ascii="Calibri" w:eastAsia="Calibri" w:hAnsi="Calibri" w:cs="Calibri"/>
          <w:b/>
          <w:sz w:val="22"/>
          <w:szCs w:val="22"/>
          <w:lang w:val="ro-RO" w:eastAsia="en-US"/>
        </w:rPr>
        <w:t xml:space="preserve"> </w:t>
      </w:r>
      <w:r w:rsidRPr="00665F81">
        <w:rPr>
          <w:rFonts w:ascii="Calibri" w:eastAsia="Calibri" w:hAnsi="Calibri" w:cs="Calibri"/>
          <w:b/>
          <w:color w:val="365F91"/>
          <w:sz w:val="22"/>
          <w:szCs w:val="22"/>
          <w:lang w:val="ro-RO" w:eastAsia="en-US"/>
        </w:rPr>
        <w:t>Programul Regional Nord-Vest 2021-2027</w:t>
      </w:r>
    </w:p>
    <w:p w14:paraId="5096A5FD" w14:textId="77777777" w:rsidR="00665F81" w:rsidRPr="00665F81" w:rsidRDefault="00665F81" w:rsidP="00665F81">
      <w:pPr>
        <w:spacing w:line="276" w:lineRule="auto"/>
        <w:jc w:val="both"/>
        <w:rPr>
          <w:rFonts w:ascii="Calibri" w:eastAsia="Calibri" w:hAnsi="Calibri" w:cs="Calibri"/>
          <w:color w:val="365F91"/>
          <w:sz w:val="22"/>
          <w:szCs w:val="22"/>
          <w:lang w:val="ro-RO" w:eastAsia="en-US"/>
        </w:rPr>
      </w:pPr>
      <w:r w:rsidRPr="00665F81">
        <w:rPr>
          <w:rFonts w:ascii="Calibri" w:eastAsia="Calibri" w:hAnsi="Calibri" w:cs="Calibri"/>
          <w:b/>
          <w:bCs/>
          <w:sz w:val="22"/>
          <w:szCs w:val="22"/>
          <w:lang w:val="ro-RO" w:eastAsia="en-US"/>
        </w:rPr>
        <w:t>Obiectiv de politică 3:</w:t>
      </w:r>
      <w:r w:rsidRPr="00665F81">
        <w:rPr>
          <w:rFonts w:ascii="Calibri" w:eastAsia="Calibri" w:hAnsi="Calibri" w:cs="Calibri"/>
          <w:sz w:val="22"/>
          <w:szCs w:val="22"/>
          <w:lang w:val="ro-RO" w:eastAsia="en-US"/>
        </w:rPr>
        <w:t xml:space="preserve"> </w:t>
      </w:r>
      <w:r w:rsidRPr="00665F81">
        <w:rPr>
          <w:rFonts w:ascii="Calibri" w:eastAsia="Calibri" w:hAnsi="Calibri" w:cs="Calibri"/>
          <w:b/>
          <w:bCs/>
          <w:color w:val="365F91"/>
          <w:sz w:val="22"/>
          <w:szCs w:val="22"/>
          <w:lang w:val="ro-RO" w:eastAsia="en-US"/>
        </w:rPr>
        <w:t>O Europă mai conectată prin creșterea mobilității</w:t>
      </w:r>
    </w:p>
    <w:p w14:paraId="3E6AB9D8" w14:textId="77777777" w:rsidR="00665F81" w:rsidRPr="00665F81" w:rsidRDefault="00665F81" w:rsidP="00665F81">
      <w:pPr>
        <w:spacing w:line="276" w:lineRule="auto"/>
        <w:jc w:val="both"/>
        <w:rPr>
          <w:rFonts w:ascii="Calibri" w:eastAsia="Calibri" w:hAnsi="Calibri" w:cs="Calibri"/>
          <w:b/>
          <w:bCs/>
          <w:color w:val="365F91"/>
          <w:sz w:val="22"/>
          <w:szCs w:val="22"/>
          <w:lang w:val="ro-RO" w:eastAsia="en-US"/>
        </w:rPr>
      </w:pPr>
      <w:r w:rsidRPr="00665F81">
        <w:rPr>
          <w:rFonts w:ascii="Calibri" w:eastAsia="Calibri" w:hAnsi="Calibri" w:cs="Calibri"/>
          <w:b/>
          <w:bCs/>
          <w:sz w:val="22"/>
          <w:szCs w:val="22"/>
          <w:lang w:val="ro-RO" w:eastAsia="en-US"/>
        </w:rPr>
        <w:t>Prioritatea 5:</w:t>
      </w:r>
      <w:r w:rsidRPr="00665F81">
        <w:rPr>
          <w:rFonts w:ascii="Calibri" w:eastAsia="Calibri" w:hAnsi="Calibri" w:cs="Calibri"/>
          <w:sz w:val="22"/>
          <w:szCs w:val="22"/>
          <w:lang w:val="ro-RO" w:eastAsia="en-US"/>
        </w:rPr>
        <w:t xml:space="preserve"> </w:t>
      </w:r>
      <w:r w:rsidRPr="00665F81">
        <w:rPr>
          <w:rFonts w:ascii="Calibri" w:eastAsia="Calibri" w:hAnsi="Calibri" w:cs="Calibri"/>
          <w:b/>
          <w:bCs/>
          <w:color w:val="365F91"/>
          <w:sz w:val="22"/>
          <w:szCs w:val="22"/>
          <w:lang w:val="ro-RO" w:eastAsia="en-US"/>
        </w:rPr>
        <w:t>O regiune accesibilă</w:t>
      </w:r>
    </w:p>
    <w:p w14:paraId="1F6872A1" w14:textId="77777777" w:rsidR="00665F81" w:rsidRPr="00665F81" w:rsidRDefault="00665F81" w:rsidP="00665F81">
      <w:pPr>
        <w:spacing w:line="276" w:lineRule="auto"/>
        <w:jc w:val="both"/>
        <w:rPr>
          <w:rFonts w:ascii="Calibri" w:eastAsia="Calibri" w:hAnsi="Calibri" w:cs="Calibri"/>
          <w:b/>
          <w:bCs/>
          <w:color w:val="365F91"/>
          <w:sz w:val="22"/>
          <w:szCs w:val="22"/>
          <w:lang w:val="ro-RO" w:eastAsia="en-US"/>
        </w:rPr>
      </w:pPr>
      <w:r w:rsidRPr="00665F81">
        <w:rPr>
          <w:rFonts w:ascii="Calibri" w:eastAsia="Calibri" w:hAnsi="Calibri" w:cs="Calibri"/>
          <w:b/>
          <w:bCs/>
          <w:sz w:val="22"/>
          <w:szCs w:val="22"/>
          <w:lang w:val="ro-RO" w:eastAsia="en-US"/>
        </w:rPr>
        <w:t>Obiectiv specific 3.2.:</w:t>
      </w:r>
      <w:r w:rsidRPr="00665F81">
        <w:rPr>
          <w:rFonts w:ascii="Calibri" w:eastAsia="Calibri" w:hAnsi="Calibri" w:cs="Calibri"/>
          <w:sz w:val="22"/>
          <w:szCs w:val="22"/>
          <w:lang w:val="ro-RO" w:eastAsia="en-US"/>
        </w:rPr>
        <w:t xml:space="preserve"> </w:t>
      </w:r>
      <w:r w:rsidRPr="00665F81">
        <w:rPr>
          <w:rFonts w:ascii="Calibri" w:eastAsia="Calibri" w:hAnsi="Calibri" w:cs="Calibri"/>
          <w:b/>
          <w:bCs/>
          <w:color w:val="365F91"/>
          <w:sz w:val="22"/>
          <w:szCs w:val="22"/>
          <w:lang w:val="ro-RO" w:eastAsia="en-US"/>
        </w:rPr>
        <w:t>Dezvoltarea și creșterea unei mobilități naționale, regionale și locale durabile, reziliente la schimbările climatice, inteligente și intermodale, inclusiv îmbunătățirea accesului la TEN-T și a mobilității transfrontaliere</w:t>
      </w:r>
    </w:p>
    <w:p w14:paraId="05025831" w14:textId="77777777" w:rsidR="00665F81" w:rsidRPr="00665F81" w:rsidRDefault="00665F81" w:rsidP="00665F81">
      <w:pPr>
        <w:spacing w:line="276" w:lineRule="auto"/>
        <w:rPr>
          <w:rFonts w:ascii="Calibri" w:eastAsia="Calibri" w:hAnsi="Calibri" w:cs="Calibri"/>
          <w:color w:val="365F91"/>
          <w:sz w:val="22"/>
          <w:szCs w:val="22"/>
          <w:lang w:val="ro-RO" w:eastAsia="en-US"/>
        </w:rPr>
      </w:pPr>
    </w:p>
    <w:p w14:paraId="45FE1123" w14:textId="77777777" w:rsidR="00665F81" w:rsidRPr="00665F81" w:rsidRDefault="00665F81" w:rsidP="00060294">
      <w:pPr>
        <w:spacing w:after="120" w:line="276" w:lineRule="auto"/>
        <w:rPr>
          <w:rFonts w:ascii="Calibri" w:eastAsia="Calibri" w:hAnsi="Calibri" w:cs="Calibri"/>
          <w:b/>
          <w:bCs/>
          <w:color w:val="365F91"/>
          <w:sz w:val="22"/>
          <w:szCs w:val="22"/>
          <w:lang w:val="ro-RO" w:eastAsia="en-US"/>
        </w:rPr>
      </w:pPr>
      <w:r w:rsidRPr="00665F81">
        <w:rPr>
          <w:rFonts w:ascii="Calibri" w:eastAsia="Calibri" w:hAnsi="Calibri" w:cs="Calibri"/>
          <w:b/>
          <w:color w:val="365F91"/>
          <w:sz w:val="22"/>
          <w:szCs w:val="22"/>
          <w:lang w:val="ro-RO" w:eastAsia="en-US"/>
        </w:rPr>
        <w:t>APEL DE PROIECTE</w:t>
      </w:r>
      <w:r w:rsidRPr="00665F81">
        <w:rPr>
          <w:rFonts w:ascii="Calibri" w:eastAsia="Calibri" w:hAnsi="Calibri" w:cs="Calibri"/>
          <w:color w:val="365F91"/>
          <w:sz w:val="22"/>
          <w:szCs w:val="22"/>
          <w:lang w:val="ro-RO" w:eastAsia="en-US"/>
        </w:rPr>
        <w:t xml:space="preserve">: </w:t>
      </w:r>
      <w:r w:rsidRPr="00665F81">
        <w:rPr>
          <w:rFonts w:ascii="Calibri" w:eastAsia="Calibri" w:hAnsi="Calibri" w:cs="Calibri"/>
          <w:b/>
          <w:bCs/>
          <w:color w:val="365F91"/>
          <w:sz w:val="22"/>
          <w:szCs w:val="22"/>
          <w:lang w:val="ro-RO" w:eastAsia="en-US"/>
        </w:rPr>
        <w:t>PRNV/2023/522.B/1</w:t>
      </w:r>
    </w:p>
    <w:p w14:paraId="3EE4548A" w14:textId="77777777" w:rsidR="00665F81" w:rsidRPr="00665F81" w:rsidRDefault="00665F81" w:rsidP="00060294">
      <w:pPr>
        <w:spacing w:after="120" w:line="276" w:lineRule="auto"/>
        <w:jc w:val="right"/>
        <w:rPr>
          <w:rFonts w:ascii="Calibri" w:eastAsia="Calibri" w:hAnsi="Calibri" w:cs="Calibri"/>
          <w:b/>
          <w:sz w:val="22"/>
          <w:szCs w:val="22"/>
          <w:lang w:val="ro-RO" w:eastAsia="en-US"/>
        </w:rPr>
      </w:pPr>
    </w:p>
    <w:p w14:paraId="588C1064" w14:textId="77777777" w:rsidR="00D92AAB" w:rsidRPr="00393C59" w:rsidRDefault="00665F81" w:rsidP="00060294">
      <w:pPr>
        <w:pStyle w:val="Heading1"/>
        <w:spacing w:after="120" w:line="276" w:lineRule="auto"/>
        <w:jc w:val="right"/>
        <w:rPr>
          <w:rFonts w:ascii="Calibri" w:hAnsi="Calibri" w:cs="Calibri"/>
          <w:i/>
          <w:sz w:val="22"/>
          <w:szCs w:val="22"/>
          <w:lang w:val="fr-FR"/>
        </w:rPr>
      </w:pPr>
      <w:r w:rsidRPr="00665F81">
        <w:rPr>
          <w:rFonts w:ascii="Calibri" w:eastAsia="Calibri" w:hAnsi="Calibri" w:cs="Calibri"/>
          <w:b/>
          <w:bCs/>
          <w:sz w:val="28"/>
          <w:szCs w:val="28"/>
          <w:lang w:eastAsia="en-US"/>
        </w:rPr>
        <w:t xml:space="preserve">Anexa </w:t>
      </w:r>
      <w:r w:rsidRPr="00665F81">
        <w:rPr>
          <w:rFonts w:ascii="Calibri" w:eastAsia="Calibri" w:hAnsi="Calibri" w:cs="Calibri"/>
          <w:b/>
          <w:sz w:val="28"/>
          <w:szCs w:val="28"/>
          <w:lang w:eastAsia="en-US"/>
        </w:rPr>
        <w:t>III.</w:t>
      </w:r>
      <w:r>
        <w:rPr>
          <w:rFonts w:ascii="Calibri" w:eastAsia="Calibri" w:hAnsi="Calibri" w:cs="Calibri"/>
          <w:b/>
          <w:sz w:val="28"/>
          <w:szCs w:val="28"/>
          <w:lang w:eastAsia="en-US"/>
        </w:rPr>
        <w:t>9</w:t>
      </w:r>
      <w:r w:rsidR="00D92AAB" w:rsidRPr="00393C59">
        <w:rPr>
          <w:rFonts w:ascii="Calibri" w:hAnsi="Calibri" w:cs="Calibri"/>
          <w:i/>
          <w:sz w:val="22"/>
          <w:szCs w:val="22"/>
          <w:lang w:val="fr-FR"/>
        </w:rPr>
        <w:t xml:space="preserve"> </w:t>
      </w:r>
    </w:p>
    <w:p w14:paraId="105DB980" w14:textId="77777777" w:rsidR="00AF0F8F" w:rsidRPr="00393C59" w:rsidRDefault="00AF0F8F" w:rsidP="00060294">
      <w:pPr>
        <w:spacing w:after="120" w:line="276" w:lineRule="auto"/>
        <w:jc w:val="both"/>
        <w:rPr>
          <w:rFonts w:ascii="Calibri" w:hAnsi="Calibri" w:cs="Calibri"/>
          <w:sz w:val="22"/>
          <w:szCs w:val="22"/>
        </w:rPr>
      </w:pPr>
    </w:p>
    <w:p w14:paraId="76A22FED" w14:textId="77777777" w:rsidR="00AE0522" w:rsidRPr="00343EBA" w:rsidRDefault="00AE0522" w:rsidP="00060294">
      <w:pPr>
        <w:spacing w:after="120" w:line="276" w:lineRule="auto"/>
        <w:jc w:val="center"/>
        <w:rPr>
          <w:rFonts w:asciiTheme="minorHAnsi" w:eastAsiaTheme="minorHAnsi" w:hAnsiTheme="minorHAnsi" w:cstheme="minorHAnsi"/>
          <w:b/>
          <w:sz w:val="28"/>
          <w:szCs w:val="28"/>
          <w:lang w:val="ro-RO" w:eastAsia="en-US"/>
        </w:rPr>
      </w:pPr>
      <w:r w:rsidRPr="00343EBA">
        <w:rPr>
          <w:rFonts w:asciiTheme="minorHAnsi" w:eastAsiaTheme="minorHAnsi" w:hAnsiTheme="minorHAnsi" w:cstheme="minorHAnsi"/>
          <w:b/>
          <w:sz w:val="28"/>
          <w:szCs w:val="28"/>
          <w:lang w:val="ro-RO" w:eastAsia="en-US"/>
        </w:rPr>
        <w:t>Studiul de oportunitate a investiției / achizițiiei de  echipamente</w:t>
      </w:r>
    </w:p>
    <w:p w14:paraId="47157B6D" w14:textId="77777777" w:rsidR="00AE0522" w:rsidRPr="00393C59" w:rsidRDefault="00AE0522" w:rsidP="00060294">
      <w:pPr>
        <w:pStyle w:val="BodyText"/>
        <w:spacing w:after="120" w:line="276" w:lineRule="auto"/>
        <w:jc w:val="both"/>
        <w:rPr>
          <w:rFonts w:ascii="Calibri" w:hAnsi="Calibri" w:cs="Calibri"/>
          <w:b/>
          <w:sz w:val="22"/>
          <w:szCs w:val="22"/>
        </w:rPr>
      </w:pPr>
    </w:p>
    <w:p w14:paraId="1E2CE6D5" w14:textId="77777777" w:rsidR="00AE0522" w:rsidRPr="00393C59" w:rsidRDefault="00AE0522" w:rsidP="00060294">
      <w:pPr>
        <w:pStyle w:val="ListParagraph"/>
        <w:numPr>
          <w:ilvl w:val="0"/>
          <w:numId w:val="45"/>
        </w:numPr>
        <w:tabs>
          <w:tab w:val="left" w:pos="391"/>
        </w:tabs>
        <w:spacing w:before="0" w:after="120" w:line="276" w:lineRule="auto"/>
        <w:jc w:val="both"/>
        <w:rPr>
          <w:rFonts w:ascii="Calibri" w:hAnsi="Calibri" w:cs="Calibri"/>
          <w:b/>
        </w:rPr>
      </w:pPr>
      <w:r w:rsidRPr="00393C59">
        <w:rPr>
          <w:rFonts w:ascii="Calibri" w:hAnsi="Calibri" w:cs="Calibri"/>
          <w:b/>
          <w:u w:val="single"/>
        </w:rPr>
        <w:t>PARTE</w:t>
      </w:r>
      <w:r w:rsidRPr="00393C59">
        <w:rPr>
          <w:rFonts w:ascii="Calibri" w:hAnsi="Calibri" w:cs="Calibri"/>
          <w:b/>
          <w:spacing w:val="-8"/>
          <w:u w:val="single"/>
        </w:rPr>
        <w:t xml:space="preserve"> </w:t>
      </w:r>
      <w:r w:rsidRPr="00393C59">
        <w:rPr>
          <w:rFonts w:ascii="Calibri" w:hAnsi="Calibri" w:cs="Calibri"/>
          <w:b/>
          <w:u w:val="single"/>
        </w:rPr>
        <w:t>SCRISĂ</w:t>
      </w:r>
    </w:p>
    <w:p w14:paraId="3BA031E0" w14:textId="77777777" w:rsidR="00AE0522" w:rsidRPr="00393C59" w:rsidRDefault="00AE0522" w:rsidP="00B9055A">
      <w:pPr>
        <w:pStyle w:val="BodyText"/>
        <w:jc w:val="both"/>
        <w:rPr>
          <w:rFonts w:ascii="Calibri" w:hAnsi="Calibri" w:cs="Calibri"/>
          <w:b/>
          <w:sz w:val="22"/>
          <w:szCs w:val="22"/>
        </w:rPr>
      </w:pPr>
    </w:p>
    <w:p w14:paraId="0BA63692" w14:textId="77777777" w:rsidR="00AE0522" w:rsidRPr="00B9055A" w:rsidRDefault="00AE0522" w:rsidP="00B9055A">
      <w:pPr>
        <w:pStyle w:val="Heading2"/>
      </w:pPr>
      <w:r w:rsidRPr="00B9055A">
        <w:t>Date</w:t>
      </w:r>
      <w:r w:rsidRPr="00B9055A">
        <w:rPr>
          <w:spacing w:val="-7"/>
        </w:rPr>
        <w:t xml:space="preserve"> </w:t>
      </w:r>
      <w:r w:rsidRPr="00B9055A">
        <w:t>generale</w:t>
      </w:r>
    </w:p>
    <w:p w14:paraId="02882A80" w14:textId="77777777" w:rsidR="00AE0522" w:rsidRPr="00393C59" w:rsidRDefault="00AE0522" w:rsidP="00B9055A">
      <w:pPr>
        <w:pStyle w:val="ListParagraph"/>
        <w:numPr>
          <w:ilvl w:val="0"/>
          <w:numId w:val="44"/>
        </w:numPr>
        <w:tabs>
          <w:tab w:val="left" w:pos="491"/>
        </w:tabs>
        <w:spacing w:before="40"/>
        <w:ind w:hanging="360"/>
        <w:jc w:val="both"/>
        <w:rPr>
          <w:rFonts w:ascii="Calibri" w:hAnsi="Calibri" w:cs="Calibri"/>
        </w:rPr>
      </w:pPr>
      <w:r w:rsidRPr="00393C59">
        <w:rPr>
          <w:rFonts w:ascii="Calibri" w:hAnsi="Calibri" w:cs="Calibri"/>
        </w:rPr>
        <w:t>Denumirea</w:t>
      </w:r>
      <w:r w:rsidRPr="00393C59">
        <w:rPr>
          <w:rFonts w:ascii="Calibri" w:hAnsi="Calibri" w:cs="Calibri"/>
          <w:spacing w:val="-6"/>
        </w:rPr>
        <w:t xml:space="preserve"> </w:t>
      </w:r>
      <w:r w:rsidRPr="00393C59">
        <w:rPr>
          <w:rFonts w:ascii="Calibri" w:hAnsi="Calibri" w:cs="Calibri"/>
        </w:rPr>
        <w:t>obiectivului</w:t>
      </w:r>
      <w:r w:rsidRPr="00393C59">
        <w:rPr>
          <w:rFonts w:ascii="Calibri" w:hAnsi="Calibri" w:cs="Calibri"/>
          <w:spacing w:val="-5"/>
        </w:rPr>
        <w:t xml:space="preserve"> </w:t>
      </w:r>
      <w:r w:rsidRPr="00393C59">
        <w:rPr>
          <w:rFonts w:ascii="Calibri" w:hAnsi="Calibri" w:cs="Calibri"/>
        </w:rPr>
        <w:t>de</w:t>
      </w:r>
      <w:r w:rsidRPr="00393C59">
        <w:rPr>
          <w:rFonts w:ascii="Calibri" w:hAnsi="Calibri" w:cs="Calibri"/>
          <w:spacing w:val="-5"/>
        </w:rPr>
        <w:t xml:space="preserve"> </w:t>
      </w:r>
      <w:r w:rsidRPr="00393C59">
        <w:rPr>
          <w:rFonts w:ascii="Calibri" w:hAnsi="Calibri" w:cs="Calibri"/>
        </w:rPr>
        <w:t>investiții</w:t>
      </w:r>
    </w:p>
    <w:p w14:paraId="3CD33177" w14:textId="77777777" w:rsidR="00AE0522" w:rsidRPr="00393C59" w:rsidRDefault="00AE0522" w:rsidP="00B9055A">
      <w:pPr>
        <w:pStyle w:val="ListParagraph"/>
        <w:numPr>
          <w:ilvl w:val="0"/>
          <w:numId w:val="44"/>
        </w:numPr>
        <w:tabs>
          <w:tab w:val="left" w:pos="491"/>
        </w:tabs>
        <w:ind w:hanging="360"/>
        <w:jc w:val="both"/>
        <w:rPr>
          <w:rFonts w:ascii="Calibri" w:hAnsi="Calibri" w:cs="Calibri"/>
        </w:rPr>
      </w:pPr>
      <w:r w:rsidRPr="00393C59">
        <w:rPr>
          <w:rFonts w:ascii="Calibri" w:hAnsi="Calibri" w:cs="Calibri"/>
        </w:rPr>
        <w:t>Amplasamentul</w:t>
      </w:r>
      <w:r w:rsidRPr="00393C59">
        <w:rPr>
          <w:rFonts w:ascii="Calibri" w:hAnsi="Calibri" w:cs="Calibri"/>
          <w:spacing w:val="-7"/>
        </w:rPr>
        <w:t xml:space="preserve"> </w:t>
      </w:r>
      <w:r w:rsidRPr="00393C59">
        <w:rPr>
          <w:rFonts w:ascii="Calibri" w:hAnsi="Calibri" w:cs="Calibri"/>
        </w:rPr>
        <w:t>(județul,</w:t>
      </w:r>
      <w:r w:rsidRPr="00393C59">
        <w:rPr>
          <w:rFonts w:ascii="Calibri" w:hAnsi="Calibri" w:cs="Calibri"/>
          <w:spacing w:val="-7"/>
        </w:rPr>
        <w:t xml:space="preserve"> </w:t>
      </w:r>
      <w:r w:rsidRPr="00393C59">
        <w:rPr>
          <w:rFonts w:ascii="Calibri" w:hAnsi="Calibri" w:cs="Calibri"/>
        </w:rPr>
        <w:t>localitatea,</w:t>
      </w:r>
      <w:r w:rsidRPr="00393C59">
        <w:rPr>
          <w:rFonts w:ascii="Calibri" w:hAnsi="Calibri" w:cs="Calibri"/>
          <w:spacing w:val="-7"/>
        </w:rPr>
        <w:t xml:space="preserve"> </w:t>
      </w:r>
      <w:r w:rsidRPr="00393C59">
        <w:rPr>
          <w:rFonts w:ascii="Calibri" w:hAnsi="Calibri" w:cs="Calibri"/>
        </w:rPr>
        <w:t>etc.)</w:t>
      </w:r>
    </w:p>
    <w:p w14:paraId="0D1D6838" w14:textId="77777777" w:rsidR="00AE0522" w:rsidRPr="00393C59" w:rsidRDefault="00AE0522" w:rsidP="00B9055A">
      <w:pPr>
        <w:pStyle w:val="ListParagraph"/>
        <w:numPr>
          <w:ilvl w:val="0"/>
          <w:numId w:val="44"/>
        </w:numPr>
        <w:tabs>
          <w:tab w:val="left" w:pos="491"/>
        </w:tabs>
        <w:spacing w:before="37"/>
        <w:ind w:hanging="360"/>
        <w:jc w:val="both"/>
        <w:rPr>
          <w:rFonts w:ascii="Calibri" w:hAnsi="Calibri" w:cs="Calibri"/>
        </w:rPr>
      </w:pPr>
      <w:r w:rsidRPr="00393C59">
        <w:rPr>
          <w:rFonts w:ascii="Calibri" w:hAnsi="Calibri" w:cs="Calibri"/>
        </w:rPr>
        <w:t>Titularul</w:t>
      </w:r>
      <w:r w:rsidRPr="00393C59">
        <w:rPr>
          <w:rFonts w:ascii="Calibri" w:hAnsi="Calibri" w:cs="Calibri"/>
          <w:spacing w:val="-3"/>
        </w:rPr>
        <w:t xml:space="preserve"> </w:t>
      </w:r>
      <w:r w:rsidRPr="00393C59">
        <w:rPr>
          <w:rFonts w:ascii="Calibri" w:hAnsi="Calibri" w:cs="Calibri"/>
        </w:rPr>
        <w:t>investiției</w:t>
      </w:r>
    </w:p>
    <w:p w14:paraId="3C33E97C" w14:textId="77777777" w:rsidR="00AE0522" w:rsidRPr="00393C59" w:rsidRDefault="00AE0522" w:rsidP="00B9055A">
      <w:pPr>
        <w:pStyle w:val="ListParagraph"/>
        <w:numPr>
          <w:ilvl w:val="0"/>
          <w:numId w:val="44"/>
        </w:numPr>
        <w:tabs>
          <w:tab w:val="left" w:pos="491"/>
        </w:tabs>
        <w:ind w:hanging="360"/>
        <w:jc w:val="both"/>
        <w:rPr>
          <w:rFonts w:ascii="Calibri" w:hAnsi="Calibri" w:cs="Calibri"/>
        </w:rPr>
      </w:pPr>
      <w:r w:rsidRPr="00393C59">
        <w:rPr>
          <w:rFonts w:ascii="Calibri" w:hAnsi="Calibri" w:cs="Calibri"/>
        </w:rPr>
        <w:t>Beneficiarul</w:t>
      </w:r>
      <w:r w:rsidRPr="00393C59">
        <w:rPr>
          <w:rFonts w:ascii="Calibri" w:hAnsi="Calibri" w:cs="Calibri"/>
          <w:spacing w:val="-3"/>
        </w:rPr>
        <w:t xml:space="preserve"> </w:t>
      </w:r>
      <w:r w:rsidRPr="00393C59">
        <w:rPr>
          <w:rFonts w:ascii="Calibri" w:hAnsi="Calibri" w:cs="Calibri"/>
        </w:rPr>
        <w:t>investiției</w:t>
      </w:r>
    </w:p>
    <w:p w14:paraId="2E911C47" w14:textId="77777777" w:rsidR="00AE0522" w:rsidRPr="00393C59" w:rsidRDefault="00AE0522" w:rsidP="00B9055A">
      <w:pPr>
        <w:pStyle w:val="ListParagraph"/>
        <w:numPr>
          <w:ilvl w:val="0"/>
          <w:numId w:val="44"/>
        </w:numPr>
        <w:tabs>
          <w:tab w:val="left" w:pos="491"/>
        </w:tabs>
        <w:spacing w:before="42"/>
        <w:ind w:hanging="360"/>
        <w:jc w:val="both"/>
        <w:rPr>
          <w:rFonts w:ascii="Calibri" w:hAnsi="Calibri" w:cs="Calibri"/>
        </w:rPr>
      </w:pPr>
      <w:r w:rsidRPr="00393C59">
        <w:rPr>
          <w:rFonts w:ascii="Calibri" w:hAnsi="Calibri" w:cs="Calibri"/>
        </w:rPr>
        <w:t>Elaboratorul</w:t>
      </w:r>
      <w:r w:rsidRPr="00393C59">
        <w:rPr>
          <w:rFonts w:ascii="Calibri" w:hAnsi="Calibri" w:cs="Calibri"/>
          <w:spacing w:val="-11"/>
        </w:rPr>
        <w:t xml:space="preserve"> </w:t>
      </w:r>
      <w:r w:rsidRPr="00393C59">
        <w:rPr>
          <w:rFonts w:ascii="Calibri" w:hAnsi="Calibri" w:cs="Calibri"/>
        </w:rPr>
        <w:t>studiului</w:t>
      </w:r>
    </w:p>
    <w:p w14:paraId="0FF6AEA8" w14:textId="77777777" w:rsidR="00AE0522" w:rsidRPr="00393C59" w:rsidRDefault="00AE0522" w:rsidP="00B9055A">
      <w:pPr>
        <w:pStyle w:val="BodyText"/>
        <w:jc w:val="both"/>
        <w:rPr>
          <w:rFonts w:ascii="Calibri" w:hAnsi="Calibri" w:cs="Calibri"/>
          <w:sz w:val="22"/>
          <w:szCs w:val="22"/>
        </w:rPr>
      </w:pPr>
    </w:p>
    <w:p w14:paraId="059714DD" w14:textId="77777777" w:rsidR="00AE0522" w:rsidRPr="00343EBA" w:rsidRDefault="00AE0522" w:rsidP="00343EBA">
      <w:pPr>
        <w:pStyle w:val="Heading2"/>
        <w:spacing w:after="120" w:line="276" w:lineRule="auto"/>
        <w:rPr>
          <w:rFonts w:asciiTheme="minorHAnsi" w:hAnsiTheme="minorHAnsi" w:cstheme="minorHAnsi"/>
        </w:rPr>
      </w:pPr>
      <w:r w:rsidRPr="00B9055A">
        <w:t>Informații generale privind proiectul</w:t>
      </w:r>
    </w:p>
    <w:p w14:paraId="10080DBF" w14:textId="77777777" w:rsidR="00AE0522" w:rsidRPr="00343EBA" w:rsidRDefault="00AE0522" w:rsidP="00343EBA">
      <w:pPr>
        <w:pStyle w:val="ListParagraph"/>
        <w:numPr>
          <w:ilvl w:val="0"/>
          <w:numId w:val="43"/>
        </w:numPr>
        <w:tabs>
          <w:tab w:val="left" w:pos="491"/>
        </w:tabs>
        <w:spacing w:before="0" w:after="120" w:line="276" w:lineRule="auto"/>
        <w:ind w:hanging="360"/>
        <w:jc w:val="both"/>
        <w:rPr>
          <w:rFonts w:asciiTheme="minorHAnsi" w:hAnsiTheme="minorHAnsi" w:cstheme="minorHAnsi"/>
          <w:b/>
          <w:bCs/>
        </w:rPr>
      </w:pPr>
      <w:r w:rsidRPr="00343EBA">
        <w:rPr>
          <w:rFonts w:asciiTheme="minorHAnsi" w:hAnsiTheme="minorHAnsi" w:cstheme="minorHAnsi"/>
          <w:b/>
          <w:bCs/>
        </w:rPr>
        <w:t xml:space="preserve">Situația actuală și </w:t>
      </w:r>
      <w:r w:rsidR="00873465" w:rsidRPr="00343EBA">
        <w:rPr>
          <w:rFonts w:asciiTheme="minorHAnsi" w:hAnsiTheme="minorHAnsi" w:cstheme="minorHAnsi"/>
          <w:b/>
          <w:bCs/>
        </w:rPr>
        <w:t xml:space="preserve">informații </w:t>
      </w:r>
      <w:r w:rsidRPr="00343EBA">
        <w:rPr>
          <w:rFonts w:asciiTheme="minorHAnsi" w:hAnsiTheme="minorHAnsi" w:cstheme="minorHAnsi"/>
          <w:b/>
          <w:bCs/>
        </w:rPr>
        <w:t>despre entitatea responsabilă cu managementul investiției</w:t>
      </w:r>
    </w:p>
    <w:p w14:paraId="2004195A" w14:textId="77777777" w:rsidR="00873465" w:rsidRPr="00343EBA" w:rsidRDefault="00873465" w:rsidP="00343EBA">
      <w:pPr>
        <w:numPr>
          <w:ilvl w:val="0"/>
          <w:numId w:val="48"/>
        </w:numPr>
        <w:spacing w:after="120" w:line="276" w:lineRule="auto"/>
        <w:jc w:val="both"/>
        <w:rPr>
          <w:rFonts w:asciiTheme="minorHAnsi" w:hAnsiTheme="minorHAnsi" w:cstheme="minorHAnsi"/>
          <w:i/>
          <w:sz w:val="22"/>
          <w:szCs w:val="22"/>
        </w:rPr>
      </w:pPr>
      <w:r w:rsidRPr="00343EBA">
        <w:rPr>
          <w:rFonts w:asciiTheme="minorHAnsi" w:hAnsiTheme="minorHAnsi" w:cstheme="minorHAnsi"/>
          <w:i/>
          <w:sz w:val="22"/>
          <w:szCs w:val="22"/>
        </w:rPr>
        <w:t xml:space="preserve">Se </w:t>
      </w:r>
      <w:proofErr w:type="spellStart"/>
      <w:r w:rsidRPr="00343EBA">
        <w:rPr>
          <w:rFonts w:asciiTheme="minorHAnsi" w:hAnsiTheme="minorHAnsi" w:cstheme="minorHAnsi"/>
          <w:i/>
          <w:sz w:val="22"/>
          <w:szCs w:val="22"/>
        </w:rPr>
        <w:t>vor</w:t>
      </w:r>
      <w:proofErr w:type="spellEnd"/>
      <w:r w:rsidRPr="00343EBA">
        <w:rPr>
          <w:rFonts w:asciiTheme="minorHAnsi" w:hAnsiTheme="minorHAnsi" w:cstheme="minorHAnsi"/>
          <w:i/>
          <w:sz w:val="22"/>
          <w:szCs w:val="22"/>
        </w:rPr>
        <w:t xml:space="preserve"> include </w:t>
      </w:r>
      <w:proofErr w:type="spellStart"/>
      <w:r w:rsidRPr="00343EBA">
        <w:rPr>
          <w:rFonts w:asciiTheme="minorHAnsi" w:hAnsiTheme="minorHAnsi" w:cstheme="minorHAnsi"/>
          <w:i/>
          <w:sz w:val="22"/>
          <w:szCs w:val="22"/>
        </w:rPr>
        <w:t>informații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sintetice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privind</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cadrul</w:t>
      </w:r>
      <w:proofErr w:type="spellEnd"/>
      <w:r w:rsidRPr="00343EBA">
        <w:rPr>
          <w:rFonts w:asciiTheme="minorHAnsi" w:hAnsiTheme="minorHAnsi" w:cstheme="minorHAnsi"/>
          <w:i/>
          <w:sz w:val="22"/>
          <w:szCs w:val="22"/>
        </w:rPr>
        <w:t xml:space="preserve"> general de </w:t>
      </w:r>
      <w:proofErr w:type="spellStart"/>
      <w:r w:rsidRPr="00343EBA">
        <w:rPr>
          <w:rFonts w:asciiTheme="minorHAnsi" w:hAnsiTheme="minorHAnsi" w:cstheme="minorHAnsi"/>
          <w:i/>
          <w:sz w:val="22"/>
          <w:szCs w:val="22"/>
        </w:rPr>
        <w:t>implementare</w:t>
      </w:r>
      <w:proofErr w:type="spellEnd"/>
      <w:r w:rsidRPr="00343EBA">
        <w:rPr>
          <w:rFonts w:asciiTheme="minorHAnsi" w:hAnsiTheme="minorHAnsi" w:cstheme="minorHAnsi"/>
          <w:i/>
          <w:sz w:val="22"/>
          <w:szCs w:val="22"/>
        </w:rPr>
        <w:t xml:space="preserve"> a </w:t>
      </w:r>
      <w:proofErr w:type="spellStart"/>
      <w:r w:rsidRPr="00343EBA">
        <w:rPr>
          <w:rFonts w:asciiTheme="minorHAnsi" w:hAnsiTheme="minorHAnsi" w:cstheme="minorHAnsi"/>
          <w:i/>
          <w:sz w:val="22"/>
          <w:szCs w:val="22"/>
        </w:rPr>
        <w:t>proiectului</w:t>
      </w:r>
      <w:proofErr w:type="spellEnd"/>
      <w:r w:rsidRPr="00343EBA">
        <w:rPr>
          <w:rFonts w:asciiTheme="minorHAnsi" w:hAnsiTheme="minorHAnsi" w:cstheme="minorHAnsi"/>
          <w:i/>
          <w:sz w:val="22"/>
          <w:szCs w:val="22"/>
        </w:rPr>
        <w:t xml:space="preserve">, precum </w:t>
      </w:r>
      <w:proofErr w:type="spellStart"/>
      <w:r w:rsidRPr="00343EBA">
        <w:rPr>
          <w:rFonts w:asciiTheme="minorHAnsi" w:hAnsiTheme="minorHAnsi" w:cstheme="minorHAnsi"/>
          <w:i/>
          <w:sz w:val="22"/>
          <w:szCs w:val="22"/>
        </w:rPr>
        <w:t>și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privind</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entitățile</w:t>
      </w:r>
      <w:proofErr w:type="spellEnd"/>
      <w:r w:rsidRPr="00343EBA">
        <w:rPr>
          <w:rFonts w:asciiTheme="minorHAnsi" w:hAnsiTheme="minorHAnsi" w:cstheme="minorHAnsi"/>
          <w:i/>
          <w:sz w:val="22"/>
          <w:szCs w:val="22"/>
        </w:rPr>
        <w:t xml:space="preserve"> implicate </w:t>
      </w:r>
      <w:proofErr w:type="spellStart"/>
      <w:r w:rsidRPr="00343EBA">
        <w:rPr>
          <w:rFonts w:asciiTheme="minorHAnsi" w:hAnsiTheme="minorHAnsi" w:cstheme="minorHAnsi"/>
          <w:i/>
          <w:sz w:val="22"/>
          <w:szCs w:val="22"/>
        </w:rPr>
        <w:t>în</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gestionarea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acestuia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în</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timpul</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și</w:t>
      </w:r>
      <w:proofErr w:type="spellEnd"/>
      <w:r w:rsidRPr="00343EBA">
        <w:rPr>
          <w:rFonts w:asciiTheme="minorHAnsi" w:hAnsiTheme="minorHAnsi" w:cstheme="minorHAnsi"/>
          <w:i/>
          <w:sz w:val="22"/>
          <w:szCs w:val="22"/>
        </w:rPr>
        <w:t xml:space="preserve"> ulterior </w:t>
      </w:r>
      <w:proofErr w:type="spellStart"/>
      <w:r w:rsidRPr="00343EBA">
        <w:rPr>
          <w:rFonts w:asciiTheme="minorHAnsi" w:hAnsiTheme="minorHAnsi" w:cstheme="minorHAnsi"/>
          <w:i/>
          <w:sz w:val="22"/>
          <w:szCs w:val="22"/>
        </w:rPr>
        <w:t>finalizării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investiției</w:t>
      </w:r>
      <w:proofErr w:type="spellEnd"/>
      <w:r w:rsidRPr="00343EBA">
        <w:rPr>
          <w:rFonts w:asciiTheme="minorHAnsi" w:hAnsiTheme="minorHAnsi" w:cstheme="minorHAnsi"/>
          <w:i/>
          <w:sz w:val="22"/>
          <w:szCs w:val="22"/>
        </w:rPr>
        <w:t xml:space="preserve"> respective.</w:t>
      </w:r>
    </w:p>
    <w:p w14:paraId="584D57AD" w14:textId="77777777" w:rsidR="00873465" w:rsidRPr="00343EBA" w:rsidRDefault="00B9055A" w:rsidP="00343EBA">
      <w:pPr>
        <w:pStyle w:val="ListParagraph"/>
        <w:numPr>
          <w:ilvl w:val="0"/>
          <w:numId w:val="43"/>
        </w:numPr>
        <w:tabs>
          <w:tab w:val="left" w:pos="491"/>
        </w:tabs>
        <w:spacing w:before="0" w:after="120" w:line="276" w:lineRule="auto"/>
        <w:ind w:hanging="360"/>
        <w:jc w:val="both"/>
        <w:rPr>
          <w:rFonts w:asciiTheme="minorHAnsi" w:hAnsiTheme="minorHAnsi" w:cstheme="minorHAnsi"/>
          <w:b/>
          <w:bCs/>
        </w:rPr>
      </w:pPr>
      <w:r w:rsidRPr="00343EBA">
        <w:rPr>
          <w:rFonts w:asciiTheme="minorHAnsi" w:hAnsiTheme="minorHAnsi" w:cstheme="minorHAnsi"/>
          <w:b/>
          <w:bCs/>
        </w:rPr>
        <w:t>D</w:t>
      </w:r>
      <w:r w:rsidR="00873465" w:rsidRPr="00343EBA">
        <w:rPr>
          <w:rFonts w:asciiTheme="minorHAnsi" w:hAnsiTheme="minorHAnsi" w:cstheme="minorHAnsi"/>
          <w:b/>
          <w:bCs/>
        </w:rPr>
        <w:t>ate generale privind achiziţia propusă;</w:t>
      </w:r>
    </w:p>
    <w:p w14:paraId="2A297AB7" w14:textId="77777777" w:rsidR="00873465" w:rsidRPr="00343EBA" w:rsidRDefault="00B9055A" w:rsidP="00343EBA">
      <w:pPr>
        <w:pStyle w:val="ListParagraph"/>
        <w:numPr>
          <w:ilvl w:val="0"/>
          <w:numId w:val="43"/>
        </w:numPr>
        <w:tabs>
          <w:tab w:val="left" w:pos="491"/>
        </w:tabs>
        <w:spacing w:before="0" w:after="120" w:line="276" w:lineRule="auto"/>
        <w:ind w:hanging="360"/>
        <w:jc w:val="both"/>
        <w:rPr>
          <w:rFonts w:asciiTheme="minorHAnsi" w:hAnsiTheme="minorHAnsi" w:cstheme="minorHAnsi"/>
          <w:b/>
          <w:bCs/>
        </w:rPr>
      </w:pPr>
      <w:r w:rsidRPr="00343EBA">
        <w:rPr>
          <w:rFonts w:asciiTheme="minorHAnsi" w:hAnsiTheme="minorHAnsi" w:cstheme="minorHAnsi"/>
          <w:b/>
          <w:bCs/>
        </w:rPr>
        <w:t>S</w:t>
      </w:r>
      <w:r w:rsidR="00873465" w:rsidRPr="00343EBA">
        <w:rPr>
          <w:rFonts w:asciiTheme="minorHAnsi" w:hAnsiTheme="minorHAnsi" w:cstheme="minorHAnsi"/>
          <w:b/>
          <w:bCs/>
        </w:rPr>
        <w:t xml:space="preserve">ituaţia existentă relevantă pentru achiziţiile propuse prin proiect </w:t>
      </w:r>
    </w:p>
    <w:p w14:paraId="1455836B" w14:textId="77777777" w:rsidR="00AE0522" w:rsidRPr="00343EBA" w:rsidRDefault="00AE0522" w:rsidP="00343EBA">
      <w:pPr>
        <w:pStyle w:val="ListParagraph"/>
        <w:numPr>
          <w:ilvl w:val="0"/>
          <w:numId w:val="43"/>
        </w:numPr>
        <w:tabs>
          <w:tab w:val="left" w:pos="491"/>
        </w:tabs>
        <w:spacing w:before="0" w:after="120" w:line="276" w:lineRule="auto"/>
        <w:ind w:hanging="360"/>
        <w:jc w:val="both"/>
        <w:rPr>
          <w:rFonts w:asciiTheme="minorHAnsi" w:hAnsiTheme="minorHAnsi" w:cstheme="minorHAnsi"/>
          <w:b/>
          <w:bCs/>
        </w:rPr>
      </w:pPr>
      <w:r w:rsidRPr="00343EBA">
        <w:rPr>
          <w:rFonts w:asciiTheme="minorHAnsi" w:hAnsiTheme="minorHAnsi" w:cstheme="minorHAnsi"/>
          <w:b/>
          <w:bCs/>
        </w:rPr>
        <w:t>Descrierea</w:t>
      </w:r>
      <w:r w:rsidRPr="00343EBA">
        <w:rPr>
          <w:rFonts w:asciiTheme="minorHAnsi" w:hAnsiTheme="minorHAnsi" w:cstheme="minorHAnsi"/>
          <w:b/>
          <w:bCs/>
          <w:spacing w:val="-2"/>
        </w:rPr>
        <w:t xml:space="preserve"> </w:t>
      </w:r>
      <w:r w:rsidRPr="00343EBA">
        <w:rPr>
          <w:rFonts w:asciiTheme="minorHAnsi" w:hAnsiTheme="minorHAnsi" w:cstheme="minorHAnsi"/>
          <w:b/>
          <w:bCs/>
        </w:rPr>
        <w:t>investiției</w:t>
      </w:r>
    </w:p>
    <w:p w14:paraId="2F9F578B" w14:textId="77777777" w:rsidR="00B9055A" w:rsidRPr="00343EBA" w:rsidRDefault="00B9055A" w:rsidP="00343EBA">
      <w:pPr>
        <w:pStyle w:val="ListParagraph"/>
        <w:tabs>
          <w:tab w:val="left" w:pos="491"/>
        </w:tabs>
        <w:spacing w:before="0" w:after="120" w:line="276" w:lineRule="auto"/>
        <w:ind w:firstLine="0"/>
        <w:jc w:val="both"/>
        <w:rPr>
          <w:rFonts w:asciiTheme="minorHAnsi" w:hAnsiTheme="minorHAnsi" w:cstheme="minorHAnsi"/>
        </w:rPr>
      </w:pPr>
    </w:p>
    <w:p w14:paraId="0EEE47C4" w14:textId="77777777" w:rsidR="00AE0522" w:rsidRPr="00343EBA" w:rsidRDefault="00AE0522" w:rsidP="00343EBA">
      <w:pPr>
        <w:pStyle w:val="ListParagraph"/>
        <w:numPr>
          <w:ilvl w:val="0"/>
          <w:numId w:val="42"/>
        </w:numPr>
        <w:tabs>
          <w:tab w:val="left" w:pos="490"/>
          <w:tab w:val="left" w:pos="491"/>
        </w:tabs>
        <w:spacing w:before="0" w:after="120" w:line="276" w:lineRule="auto"/>
        <w:ind w:hanging="360"/>
        <w:jc w:val="both"/>
        <w:rPr>
          <w:rFonts w:asciiTheme="minorHAnsi" w:hAnsiTheme="minorHAnsi" w:cstheme="minorHAnsi"/>
        </w:rPr>
      </w:pPr>
      <w:r w:rsidRPr="00343EBA">
        <w:rPr>
          <w:rFonts w:asciiTheme="minorHAnsi" w:hAnsiTheme="minorHAnsi" w:cstheme="minorHAnsi"/>
        </w:rPr>
        <w:t>Analiza</w:t>
      </w:r>
      <w:r w:rsidRPr="00343EBA">
        <w:rPr>
          <w:rFonts w:asciiTheme="minorHAnsi" w:hAnsiTheme="minorHAnsi" w:cstheme="minorHAnsi"/>
          <w:spacing w:val="-5"/>
        </w:rPr>
        <w:t xml:space="preserve"> </w:t>
      </w:r>
      <w:r w:rsidRPr="00343EBA">
        <w:rPr>
          <w:rFonts w:asciiTheme="minorHAnsi" w:hAnsiTheme="minorHAnsi" w:cstheme="minorHAnsi"/>
        </w:rPr>
        <w:t>situației</w:t>
      </w:r>
      <w:r w:rsidRPr="00343EBA">
        <w:rPr>
          <w:rFonts w:asciiTheme="minorHAnsi" w:hAnsiTheme="minorHAnsi" w:cstheme="minorHAnsi"/>
          <w:spacing w:val="-5"/>
        </w:rPr>
        <w:t xml:space="preserve"> </w:t>
      </w:r>
      <w:r w:rsidRPr="00343EBA">
        <w:rPr>
          <w:rFonts w:asciiTheme="minorHAnsi" w:hAnsiTheme="minorHAnsi" w:cstheme="minorHAnsi"/>
        </w:rPr>
        <w:t>actuale,</w:t>
      </w:r>
      <w:r w:rsidRPr="00343EBA">
        <w:rPr>
          <w:rFonts w:asciiTheme="minorHAnsi" w:hAnsiTheme="minorHAnsi" w:cstheme="minorHAnsi"/>
          <w:spacing w:val="-5"/>
        </w:rPr>
        <w:t xml:space="preserve"> </w:t>
      </w:r>
      <w:r w:rsidRPr="00343EBA">
        <w:rPr>
          <w:rFonts w:asciiTheme="minorHAnsi" w:hAnsiTheme="minorHAnsi" w:cstheme="minorHAnsi"/>
        </w:rPr>
        <w:t>necesitatea</w:t>
      </w:r>
      <w:r w:rsidRPr="00343EBA">
        <w:rPr>
          <w:rFonts w:asciiTheme="minorHAnsi" w:hAnsiTheme="minorHAnsi" w:cstheme="minorHAnsi"/>
          <w:spacing w:val="-5"/>
        </w:rPr>
        <w:t xml:space="preserve"> </w:t>
      </w:r>
      <w:r w:rsidRPr="00343EBA">
        <w:rPr>
          <w:rFonts w:asciiTheme="minorHAnsi" w:hAnsiTheme="minorHAnsi" w:cstheme="minorHAnsi"/>
        </w:rPr>
        <w:t>și</w:t>
      </w:r>
      <w:r w:rsidRPr="00343EBA">
        <w:rPr>
          <w:rFonts w:asciiTheme="minorHAnsi" w:hAnsiTheme="minorHAnsi" w:cstheme="minorHAnsi"/>
          <w:spacing w:val="-5"/>
        </w:rPr>
        <w:t xml:space="preserve"> </w:t>
      </w:r>
      <w:r w:rsidRPr="00343EBA">
        <w:rPr>
          <w:rFonts w:asciiTheme="minorHAnsi" w:hAnsiTheme="minorHAnsi" w:cstheme="minorHAnsi"/>
        </w:rPr>
        <w:t>oportunitatea</w:t>
      </w:r>
      <w:r w:rsidRPr="00343EBA">
        <w:rPr>
          <w:rFonts w:asciiTheme="minorHAnsi" w:hAnsiTheme="minorHAnsi" w:cstheme="minorHAnsi"/>
          <w:spacing w:val="-5"/>
        </w:rPr>
        <w:t xml:space="preserve"> </w:t>
      </w:r>
      <w:r w:rsidRPr="00343EBA">
        <w:rPr>
          <w:rFonts w:asciiTheme="minorHAnsi" w:hAnsiTheme="minorHAnsi" w:cstheme="minorHAnsi"/>
        </w:rPr>
        <w:t>promovării</w:t>
      </w:r>
      <w:r w:rsidRPr="00343EBA">
        <w:rPr>
          <w:rFonts w:asciiTheme="minorHAnsi" w:hAnsiTheme="minorHAnsi" w:cstheme="minorHAnsi"/>
          <w:spacing w:val="-5"/>
        </w:rPr>
        <w:t xml:space="preserve"> </w:t>
      </w:r>
      <w:r w:rsidRPr="00343EBA">
        <w:rPr>
          <w:rFonts w:asciiTheme="minorHAnsi" w:hAnsiTheme="minorHAnsi" w:cstheme="minorHAnsi"/>
        </w:rPr>
        <w:t>investiției</w:t>
      </w:r>
    </w:p>
    <w:p w14:paraId="6643DCA1" w14:textId="77777777" w:rsidR="00873465" w:rsidRPr="00343EBA" w:rsidRDefault="00AE0522" w:rsidP="00343EBA">
      <w:pPr>
        <w:numPr>
          <w:ilvl w:val="0"/>
          <w:numId w:val="48"/>
        </w:numPr>
        <w:spacing w:after="120" w:line="276" w:lineRule="auto"/>
        <w:jc w:val="both"/>
        <w:rPr>
          <w:rFonts w:asciiTheme="minorHAnsi" w:hAnsiTheme="minorHAnsi" w:cstheme="minorHAnsi"/>
          <w:i/>
          <w:sz w:val="22"/>
          <w:szCs w:val="22"/>
        </w:rPr>
      </w:pPr>
      <w:r w:rsidRPr="00343EBA">
        <w:rPr>
          <w:rFonts w:asciiTheme="minorHAnsi" w:hAnsiTheme="minorHAnsi" w:cstheme="minorHAnsi"/>
          <w:i/>
          <w:sz w:val="22"/>
          <w:szCs w:val="22"/>
        </w:rPr>
        <w:lastRenderedPageBreak/>
        <w:t xml:space="preserve">Se </w:t>
      </w:r>
      <w:proofErr w:type="spellStart"/>
      <w:r w:rsidRPr="00343EBA">
        <w:rPr>
          <w:rFonts w:asciiTheme="minorHAnsi" w:hAnsiTheme="minorHAnsi" w:cstheme="minorHAnsi"/>
          <w:i/>
          <w:sz w:val="22"/>
          <w:szCs w:val="22"/>
        </w:rPr>
        <w:t>va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prezenta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analiza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contextului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în</w:t>
      </w:r>
      <w:proofErr w:type="spellEnd"/>
      <w:r w:rsidRPr="00343EBA">
        <w:rPr>
          <w:rFonts w:asciiTheme="minorHAnsi" w:hAnsiTheme="minorHAnsi" w:cstheme="minorHAnsi"/>
          <w:i/>
          <w:sz w:val="22"/>
          <w:szCs w:val="22"/>
        </w:rPr>
        <w:t xml:space="preserve"> care se </w:t>
      </w:r>
      <w:proofErr w:type="spellStart"/>
      <w:r w:rsidRPr="00343EBA">
        <w:rPr>
          <w:rFonts w:asciiTheme="minorHAnsi" w:hAnsiTheme="minorHAnsi" w:cstheme="minorHAnsi"/>
          <w:i/>
          <w:sz w:val="22"/>
          <w:szCs w:val="22"/>
        </w:rPr>
        <w:t>va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implementa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proiectul</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descrierea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problemelor</w:t>
      </w:r>
      <w:proofErr w:type="spellEnd"/>
      <w:r w:rsidRPr="00343EBA">
        <w:rPr>
          <w:rFonts w:asciiTheme="minorHAnsi" w:hAnsiTheme="minorHAnsi" w:cstheme="minorHAnsi"/>
          <w:i/>
          <w:sz w:val="22"/>
          <w:szCs w:val="22"/>
        </w:rPr>
        <w:t>/</w:t>
      </w:r>
      <w:proofErr w:type="spellStart"/>
      <w:r w:rsidRPr="00343EBA">
        <w:rPr>
          <w:rFonts w:asciiTheme="minorHAnsi" w:hAnsiTheme="minorHAnsi" w:cstheme="minorHAnsi"/>
          <w:i/>
          <w:sz w:val="22"/>
          <w:szCs w:val="22"/>
        </w:rPr>
        <w:t>nevoilor</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specifice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identificate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cărora</w:t>
      </w:r>
      <w:proofErr w:type="spellEnd"/>
      <w:r w:rsidRPr="00343EBA">
        <w:rPr>
          <w:rFonts w:asciiTheme="minorHAnsi" w:hAnsiTheme="minorHAnsi" w:cstheme="minorHAnsi"/>
          <w:i/>
          <w:sz w:val="22"/>
          <w:szCs w:val="22"/>
        </w:rPr>
        <w:t xml:space="preserve"> le </w:t>
      </w:r>
      <w:proofErr w:type="spellStart"/>
      <w:r w:rsidRPr="00343EBA">
        <w:rPr>
          <w:rFonts w:asciiTheme="minorHAnsi" w:hAnsiTheme="minorHAnsi" w:cstheme="minorHAnsi"/>
          <w:i/>
          <w:sz w:val="22"/>
          <w:szCs w:val="22"/>
        </w:rPr>
        <w:t>va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răspunde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proiectul</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și</w:t>
      </w:r>
      <w:proofErr w:type="spellEnd"/>
      <w:r w:rsidRPr="00343EBA">
        <w:rPr>
          <w:rFonts w:asciiTheme="minorHAnsi" w:hAnsiTheme="minorHAnsi" w:cstheme="minorHAnsi"/>
          <w:i/>
          <w:sz w:val="22"/>
          <w:szCs w:val="22"/>
        </w:rPr>
        <w:t xml:space="preserve"> se </w:t>
      </w:r>
      <w:proofErr w:type="spellStart"/>
      <w:r w:rsidRPr="00343EBA">
        <w:rPr>
          <w:rFonts w:asciiTheme="minorHAnsi" w:hAnsiTheme="minorHAnsi" w:cstheme="minorHAnsi"/>
          <w:i/>
          <w:sz w:val="22"/>
          <w:szCs w:val="22"/>
        </w:rPr>
        <w:t>va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furniza</w:t>
      </w:r>
      <w:proofErr w:type="spellEnd"/>
      <w:r w:rsidRPr="00343EBA">
        <w:rPr>
          <w:rFonts w:asciiTheme="minorHAnsi" w:hAnsiTheme="minorHAnsi" w:cstheme="minorHAnsi"/>
          <w:i/>
          <w:sz w:val="22"/>
          <w:szCs w:val="22"/>
        </w:rPr>
        <w:t xml:space="preserve"> o </w:t>
      </w:r>
      <w:proofErr w:type="spellStart"/>
      <w:r w:rsidRPr="00343EBA">
        <w:rPr>
          <w:rFonts w:asciiTheme="minorHAnsi" w:hAnsiTheme="minorHAnsi" w:cstheme="minorHAnsi"/>
          <w:i/>
          <w:sz w:val="22"/>
          <w:szCs w:val="22"/>
        </w:rPr>
        <w:t>justificare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detaliată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și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fundamentată</w:t>
      </w:r>
      <w:proofErr w:type="spellEnd"/>
      <w:r w:rsidRPr="00343EBA">
        <w:rPr>
          <w:rFonts w:asciiTheme="minorHAnsi" w:hAnsiTheme="minorHAnsi" w:cstheme="minorHAnsi"/>
          <w:i/>
          <w:sz w:val="22"/>
          <w:szCs w:val="22"/>
        </w:rPr>
        <w:t xml:space="preserve"> a </w:t>
      </w:r>
      <w:proofErr w:type="spellStart"/>
      <w:r w:rsidRPr="00343EBA">
        <w:rPr>
          <w:rFonts w:asciiTheme="minorHAnsi" w:hAnsiTheme="minorHAnsi" w:cstheme="minorHAnsi"/>
          <w:i/>
          <w:sz w:val="22"/>
          <w:szCs w:val="22"/>
        </w:rPr>
        <w:t>necesității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și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oportunității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implementării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proiectului</w:t>
      </w:r>
      <w:proofErr w:type="spellEnd"/>
      <w:r w:rsidRPr="00343EBA">
        <w:rPr>
          <w:rFonts w:asciiTheme="minorHAnsi" w:hAnsiTheme="minorHAnsi" w:cstheme="minorHAnsi"/>
          <w:i/>
          <w:sz w:val="22"/>
          <w:szCs w:val="22"/>
        </w:rPr>
        <w:t xml:space="preserve">, </w:t>
      </w:r>
    </w:p>
    <w:p w14:paraId="5473EFB1" w14:textId="77777777" w:rsidR="00873465" w:rsidRPr="00343EBA" w:rsidRDefault="00873465" w:rsidP="00343EBA">
      <w:pPr>
        <w:numPr>
          <w:ilvl w:val="0"/>
          <w:numId w:val="48"/>
        </w:numPr>
        <w:spacing w:after="120" w:line="276" w:lineRule="auto"/>
        <w:jc w:val="both"/>
        <w:rPr>
          <w:rFonts w:asciiTheme="minorHAnsi" w:hAnsiTheme="minorHAnsi" w:cstheme="minorHAnsi"/>
          <w:i/>
          <w:sz w:val="22"/>
          <w:szCs w:val="22"/>
        </w:rPr>
      </w:pPr>
      <w:proofErr w:type="spellStart"/>
      <w:r w:rsidRPr="00343EBA">
        <w:rPr>
          <w:rFonts w:asciiTheme="minorHAnsi" w:hAnsiTheme="minorHAnsi" w:cstheme="minorHAnsi"/>
          <w:i/>
          <w:sz w:val="22"/>
          <w:szCs w:val="22"/>
        </w:rPr>
        <w:t>Identificarea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caracteristicilor</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infrastructurii</w:t>
      </w:r>
      <w:proofErr w:type="spellEnd"/>
      <w:r w:rsidRPr="00343EBA">
        <w:rPr>
          <w:rFonts w:asciiTheme="minorHAnsi" w:hAnsiTheme="minorHAnsi" w:cstheme="minorHAnsi"/>
          <w:i/>
          <w:sz w:val="22"/>
          <w:szCs w:val="22"/>
        </w:rPr>
        <w:t xml:space="preserve"> </w:t>
      </w:r>
      <w:proofErr w:type="spellStart"/>
      <w:r w:rsidR="00076FBF" w:rsidRPr="00343EBA">
        <w:rPr>
          <w:rFonts w:asciiTheme="minorHAnsi" w:hAnsiTheme="minorHAnsi" w:cstheme="minorHAnsi"/>
          <w:i/>
          <w:sz w:val="22"/>
          <w:szCs w:val="22"/>
        </w:rPr>
        <w:t>utilizate</w:t>
      </w:r>
      <w:proofErr w:type="spellEnd"/>
      <w:r w:rsidR="00076FBF" w:rsidRPr="00343EBA">
        <w:rPr>
          <w:rFonts w:asciiTheme="minorHAnsi" w:hAnsiTheme="minorHAnsi" w:cstheme="minorHAnsi"/>
          <w:i/>
          <w:sz w:val="22"/>
          <w:szCs w:val="22"/>
        </w:rPr>
        <w:t xml:space="preserve"> </w:t>
      </w:r>
      <w:proofErr w:type="spellStart"/>
      <w:r w:rsidR="00076FBF" w:rsidRPr="00343EBA">
        <w:rPr>
          <w:rFonts w:asciiTheme="minorHAnsi" w:hAnsiTheme="minorHAnsi" w:cstheme="minorHAnsi"/>
          <w:i/>
          <w:sz w:val="22"/>
          <w:szCs w:val="22"/>
        </w:rPr>
        <w:t>pentru</w:t>
      </w:r>
      <w:proofErr w:type="spellEnd"/>
      <w:r w:rsidR="00076FBF" w:rsidRPr="00343EBA">
        <w:rPr>
          <w:rFonts w:asciiTheme="minorHAnsi" w:hAnsiTheme="minorHAnsi" w:cstheme="minorHAnsi"/>
          <w:i/>
          <w:sz w:val="22"/>
          <w:szCs w:val="22"/>
        </w:rPr>
        <w:t xml:space="preserve"> </w:t>
      </w:r>
      <w:proofErr w:type="spellStart"/>
      <w:r w:rsidR="00076FBF" w:rsidRPr="00343EBA">
        <w:rPr>
          <w:rFonts w:asciiTheme="minorHAnsi" w:hAnsiTheme="minorHAnsi" w:cstheme="minorHAnsi"/>
          <w:i/>
          <w:sz w:val="22"/>
          <w:szCs w:val="22"/>
        </w:rPr>
        <w:t>montarea</w:t>
      </w:r>
      <w:proofErr w:type="spellEnd"/>
      <w:r w:rsidR="00076FBF" w:rsidRPr="00343EBA">
        <w:rPr>
          <w:rFonts w:asciiTheme="minorHAnsi" w:hAnsiTheme="minorHAnsi" w:cstheme="minorHAnsi"/>
          <w:i/>
          <w:sz w:val="22"/>
          <w:szCs w:val="22"/>
        </w:rPr>
        <w:t xml:space="preserve"> </w:t>
      </w:r>
      <w:proofErr w:type="spellStart"/>
      <w:r w:rsidR="00076FBF" w:rsidRPr="00343EBA">
        <w:rPr>
          <w:rFonts w:asciiTheme="minorHAnsi" w:hAnsiTheme="minorHAnsi" w:cstheme="minorHAnsi"/>
          <w:i/>
          <w:sz w:val="22"/>
          <w:szCs w:val="22"/>
        </w:rPr>
        <w:t>echipamentelor</w:t>
      </w:r>
      <w:proofErr w:type="spellEnd"/>
      <w:r w:rsidR="00076FBF" w:rsidRPr="00343EBA">
        <w:rPr>
          <w:rFonts w:asciiTheme="minorHAnsi" w:hAnsiTheme="minorHAnsi" w:cstheme="minorHAnsi"/>
          <w:i/>
          <w:sz w:val="22"/>
          <w:szCs w:val="22"/>
        </w:rPr>
        <w:t>/</w:t>
      </w:r>
      <w:proofErr w:type="spellStart"/>
      <w:r w:rsidR="00076FBF" w:rsidRPr="00343EBA">
        <w:rPr>
          <w:rFonts w:asciiTheme="minorHAnsi" w:hAnsiTheme="minorHAnsi" w:cstheme="minorHAnsi"/>
          <w:i/>
          <w:sz w:val="22"/>
          <w:szCs w:val="22"/>
        </w:rPr>
        <w:t>utilizarea</w:t>
      </w:r>
      <w:proofErr w:type="spellEnd"/>
      <w:r w:rsidR="00076FBF" w:rsidRPr="00343EBA">
        <w:rPr>
          <w:rFonts w:asciiTheme="minorHAnsi" w:hAnsiTheme="minorHAnsi" w:cstheme="minorHAnsi"/>
          <w:i/>
          <w:sz w:val="22"/>
          <w:szCs w:val="22"/>
        </w:rPr>
        <w:t xml:space="preserve"> </w:t>
      </w:r>
      <w:proofErr w:type="spellStart"/>
      <w:r w:rsidR="00076FBF" w:rsidRPr="00343EBA">
        <w:rPr>
          <w:rFonts w:asciiTheme="minorHAnsi" w:hAnsiTheme="minorHAnsi" w:cstheme="minorHAnsi"/>
          <w:i/>
          <w:sz w:val="22"/>
          <w:szCs w:val="22"/>
        </w:rPr>
        <w:t>utilajelor</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condiţiile</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garare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traseele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utilizate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analiza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facilităţilor</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întreţinere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necesare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etc</w:t>
      </w:r>
      <w:proofErr w:type="spellEnd"/>
      <w:r w:rsidRPr="00343EBA">
        <w:rPr>
          <w:rFonts w:asciiTheme="minorHAnsi" w:hAnsiTheme="minorHAnsi" w:cstheme="minorHAnsi"/>
          <w:i/>
          <w:sz w:val="22"/>
          <w:szCs w:val="22"/>
        </w:rPr>
        <w:t>)</w:t>
      </w:r>
    </w:p>
    <w:p w14:paraId="7EBF4605" w14:textId="77777777" w:rsidR="00AE0522" w:rsidRPr="00343EBA" w:rsidRDefault="00873465" w:rsidP="00343EBA">
      <w:pPr>
        <w:numPr>
          <w:ilvl w:val="0"/>
          <w:numId w:val="48"/>
        </w:numPr>
        <w:spacing w:after="120" w:line="276" w:lineRule="auto"/>
        <w:jc w:val="both"/>
        <w:rPr>
          <w:rFonts w:asciiTheme="minorHAnsi" w:hAnsiTheme="minorHAnsi" w:cstheme="minorHAnsi"/>
          <w:i/>
          <w:sz w:val="22"/>
          <w:szCs w:val="22"/>
        </w:rPr>
      </w:pPr>
      <w:proofErr w:type="spellStart"/>
      <w:r w:rsidRPr="00343EBA">
        <w:rPr>
          <w:rFonts w:asciiTheme="minorHAnsi" w:hAnsiTheme="minorHAnsi" w:cstheme="minorHAnsi"/>
          <w:i/>
          <w:sz w:val="22"/>
          <w:szCs w:val="22"/>
        </w:rPr>
        <w:t>Identificarea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scenariilor</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prin</w:t>
      </w:r>
      <w:proofErr w:type="spellEnd"/>
      <w:r w:rsidRPr="00343EBA">
        <w:rPr>
          <w:rFonts w:asciiTheme="minorHAnsi" w:hAnsiTheme="minorHAnsi" w:cstheme="minorHAnsi"/>
          <w:i/>
          <w:sz w:val="22"/>
          <w:szCs w:val="22"/>
        </w:rPr>
        <w:t xml:space="preserve"> care </w:t>
      </w:r>
      <w:proofErr w:type="spellStart"/>
      <w:r w:rsidRPr="00343EBA">
        <w:rPr>
          <w:rFonts w:asciiTheme="minorHAnsi" w:hAnsiTheme="minorHAnsi" w:cstheme="minorHAnsi"/>
          <w:i/>
          <w:sz w:val="22"/>
          <w:szCs w:val="22"/>
        </w:rPr>
        <w:t>obiectivele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proiectului</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investiţii</w:t>
      </w:r>
      <w:proofErr w:type="spellEnd"/>
      <w:r w:rsidRPr="00343EBA">
        <w:rPr>
          <w:rFonts w:asciiTheme="minorHAnsi" w:hAnsiTheme="minorHAnsi" w:cstheme="minorHAnsi"/>
          <w:i/>
          <w:sz w:val="22"/>
          <w:szCs w:val="22"/>
        </w:rPr>
        <w:t xml:space="preserve"> pot fi atinse sunt detaliate. Este prezentată o comparaţie cu o altă soluţie alternativă pentru problema identificată. Sunt </w:t>
      </w:r>
      <w:proofErr w:type="spellStart"/>
      <w:r w:rsidRPr="00343EBA">
        <w:rPr>
          <w:rFonts w:asciiTheme="minorHAnsi" w:hAnsiTheme="minorHAnsi" w:cstheme="minorHAnsi"/>
          <w:i/>
          <w:sz w:val="22"/>
          <w:szCs w:val="22"/>
        </w:rPr>
        <w:t>descrise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avantajele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soluţiei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recomandate</w:t>
      </w:r>
      <w:proofErr w:type="spellEnd"/>
      <w:r w:rsidR="00076FBF" w:rsidRPr="00343EBA">
        <w:rPr>
          <w:rFonts w:asciiTheme="minorHAnsi" w:hAnsiTheme="minorHAnsi" w:cstheme="minorHAnsi"/>
          <w:i/>
          <w:sz w:val="22"/>
          <w:szCs w:val="22"/>
        </w:rPr>
        <w:t>.</w:t>
      </w:r>
    </w:p>
    <w:p w14:paraId="0AEE1D2A" w14:textId="77777777" w:rsidR="00076FBF" w:rsidRPr="00343EBA" w:rsidRDefault="00076FBF" w:rsidP="00343EBA">
      <w:pPr>
        <w:numPr>
          <w:ilvl w:val="0"/>
          <w:numId w:val="48"/>
        </w:numPr>
        <w:spacing w:after="120" w:line="276" w:lineRule="auto"/>
        <w:jc w:val="both"/>
        <w:rPr>
          <w:rFonts w:asciiTheme="minorHAnsi" w:hAnsiTheme="minorHAnsi" w:cstheme="minorHAnsi"/>
          <w:i/>
          <w:sz w:val="22"/>
          <w:szCs w:val="22"/>
        </w:rPr>
      </w:pPr>
      <w:r w:rsidRPr="00343EBA">
        <w:rPr>
          <w:rFonts w:asciiTheme="minorHAnsi" w:hAnsiTheme="minorHAnsi" w:cstheme="minorHAnsi"/>
          <w:i/>
          <w:sz w:val="22"/>
          <w:szCs w:val="22"/>
        </w:rPr>
        <w:t xml:space="preserve"> se </w:t>
      </w:r>
      <w:proofErr w:type="spellStart"/>
      <w:r w:rsidRPr="00343EBA">
        <w:rPr>
          <w:rFonts w:asciiTheme="minorHAnsi" w:hAnsiTheme="minorHAnsi" w:cstheme="minorHAnsi"/>
          <w:i/>
          <w:sz w:val="22"/>
          <w:szCs w:val="22"/>
        </w:rPr>
        <w:t>vor</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analiza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şi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compara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opţiunile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privind</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posibilele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tipuri</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tehnologie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inclusiv</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în</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ceea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priveşte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costurile</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operare</w:t>
      </w:r>
      <w:proofErr w:type="spellEnd"/>
      <w:r w:rsidRPr="00343EBA">
        <w:rPr>
          <w:rFonts w:asciiTheme="minorHAnsi" w:hAnsiTheme="minorHAnsi" w:cstheme="minorHAnsi"/>
          <w:i/>
          <w:sz w:val="22"/>
          <w:szCs w:val="22"/>
        </w:rPr>
        <w:t xml:space="preserve"> pe </w:t>
      </w:r>
      <w:proofErr w:type="spellStart"/>
      <w:r w:rsidRPr="00343EBA">
        <w:rPr>
          <w:rFonts w:asciiTheme="minorHAnsi" w:hAnsiTheme="minorHAnsi" w:cstheme="minorHAnsi"/>
          <w:i/>
          <w:sz w:val="22"/>
          <w:szCs w:val="22"/>
        </w:rPr>
        <w:t>durata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ciclului</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viaţă</w:t>
      </w:r>
      <w:proofErr w:type="spellEnd"/>
      <w:r w:rsidRPr="00343EBA">
        <w:rPr>
          <w:rFonts w:asciiTheme="minorHAnsi" w:hAnsiTheme="minorHAnsi" w:cstheme="minorHAnsi"/>
          <w:i/>
          <w:sz w:val="22"/>
          <w:szCs w:val="22"/>
        </w:rPr>
        <w:t xml:space="preserve"> generate de </w:t>
      </w:r>
      <w:proofErr w:type="spellStart"/>
      <w:r w:rsidRPr="00343EBA">
        <w:rPr>
          <w:rFonts w:asciiTheme="minorHAnsi" w:hAnsiTheme="minorHAnsi" w:cstheme="minorHAnsi"/>
          <w:i/>
          <w:sz w:val="22"/>
          <w:szCs w:val="22"/>
        </w:rPr>
        <w:t>fiecare</w:t>
      </w:r>
      <w:proofErr w:type="spellEnd"/>
      <w:r w:rsidRPr="00343EBA">
        <w:rPr>
          <w:rFonts w:asciiTheme="minorHAnsi" w:hAnsiTheme="minorHAnsi" w:cstheme="minorHAnsi"/>
          <w:i/>
          <w:sz w:val="22"/>
          <w:szCs w:val="22"/>
        </w:rPr>
        <w:t xml:space="preserve"> tip </w:t>
      </w:r>
      <w:proofErr w:type="spellStart"/>
      <w:r w:rsidRPr="00343EBA">
        <w:rPr>
          <w:rFonts w:asciiTheme="minorHAnsi" w:hAnsiTheme="minorHAnsi" w:cstheme="minorHAnsi"/>
          <w:i/>
          <w:sz w:val="22"/>
          <w:szCs w:val="22"/>
        </w:rPr>
        <w:t>şi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pentru</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eventuala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infrastructură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necesară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analiza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comparativă</w:t>
      </w:r>
      <w:proofErr w:type="spellEnd"/>
      <w:r w:rsidRPr="00343EBA">
        <w:rPr>
          <w:rFonts w:asciiTheme="minorHAnsi" w:hAnsiTheme="minorHAnsi" w:cstheme="minorHAnsi"/>
          <w:i/>
          <w:sz w:val="22"/>
          <w:szCs w:val="22"/>
        </w:rPr>
        <w:t xml:space="preserve"> a </w:t>
      </w:r>
      <w:proofErr w:type="spellStart"/>
      <w:r w:rsidRPr="00343EBA">
        <w:rPr>
          <w:rFonts w:asciiTheme="minorHAnsi" w:hAnsiTheme="minorHAnsi" w:cstheme="minorHAnsi"/>
          <w:i/>
          <w:sz w:val="22"/>
          <w:szCs w:val="22"/>
        </w:rPr>
        <w:t>caracteristicilor</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tehnice</w:t>
      </w:r>
      <w:proofErr w:type="spellEnd"/>
      <w:r w:rsidRPr="00343EBA">
        <w:rPr>
          <w:rFonts w:asciiTheme="minorHAnsi" w:hAnsiTheme="minorHAnsi" w:cstheme="minorHAnsi"/>
          <w:i/>
          <w:sz w:val="22"/>
          <w:szCs w:val="22"/>
        </w:rPr>
        <w:t xml:space="preserve"> ale </w:t>
      </w:r>
      <w:proofErr w:type="spellStart"/>
      <w:r w:rsidRPr="00343EBA">
        <w:rPr>
          <w:rFonts w:asciiTheme="minorHAnsi" w:hAnsiTheme="minorHAnsi" w:cstheme="minorHAnsi"/>
          <w:i/>
          <w:sz w:val="22"/>
          <w:szCs w:val="22"/>
        </w:rPr>
        <w:t>echipamentelor</w:t>
      </w:r>
      <w:proofErr w:type="spellEnd"/>
      <w:r w:rsidRPr="00343EBA">
        <w:rPr>
          <w:rFonts w:asciiTheme="minorHAnsi" w:hAnsiTheme="minorHAnsi" w:cstheme="minorHAnsi"/>
          <w:i/>
          <w:sz w:val="22"/>
          <w:szCs w:val="22"/>
        </w:rPr>
        <w:t>/</w:t>
      </w:r>
      <w:proofErr w:type="spellStart"/>
      <w:r w:rsidRPr="00343EBA">
        <w:rPr>
          <w:rFonts w:asciiTheme="minorHAnsi" w:hAnsiTheme="minorHAnsi" w:cstheme="minorHAnsi"/>
          <w:i/>
          <w:sz w:val="22"/>
          <w:szCs w:val="22"/>
        </w:rPr>
        <w:t>utilajelor</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pentru</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ambele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scenarii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şi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ambele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soluţii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analiză</w:t>
      </w:r>
      <w:proofErr w:type="spellEnd"/>
      <w:r w:rsidRPr="00343EBA">
        <w:rPr>
          <w:rFonts w:asciiTheme="minorHAnsi" w:hAnsiTheme="minorHAnsi" w:cstheme="minorHAnsi"/>
          <w:i/>
          <w:sz w:val="22"/>
          <w:szCs w:val="22"/>
        </w:rPr>
        <w:t xml:space="preserve"> care </w:t>
      </w:r>
      <w:proofErr w:type="spellStart"/>
      <w:r w:rsidRPr="00343EBA">
        <w:rPr>
          <w:rFonts w:asciiTheme="minorHAnsi" w:hAnsiTheme="minorHAnsi" w:cstheme="minorHAnsi"/>
          <w:i/>
          <w:sz w:val="22"/>
          <w:szCs w:val="22"/>
        </w:rPr>
        <w:t>să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cuprindă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acolo</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unde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este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cazul</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inclusiv</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emisiile</w:t>
      </w:r>
      <w:proofErr w:type="spellEnd"/>
      <w:r w:rsidRPr="00343EBA">
        <w:rPr>
          <w:rFonts w:asciiTheme="minorHAnsi" w:hAnsiTheme="minorHAnsi" w:cstheme="minorHAnsi"/>
          <w:i/>
          <w:sz w:val="22"/>
          <w:szCs w:val="22"/>
        </w:rPr>
        <w:t xml:space="preserve"> de gaze cu </w:t>
      </w:r>
      <w:proofErr w:type="spellStart"/>
      <w:r w:rsidRPr="00343EBA">
        <w:rPr>
          <w:rFonts w:asciiTheme="minorHAnsi" w:hAnsiTheme="minorHAnsi" w:cstheme="minorHAnsi"/>
          <w:i/>
          <w:sz w:val="22"/>
          <w:szCs w:val="22"/>
        </w:rPr>
        <w:t>efect</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seră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pentru</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tipul</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echipamente</w:t>
      </w:r>
      <w:proofErr w:type="spellEnd"/>
      <w:r w:rsidRPr="00343EBA">
        <w:rPr>
          <w:rFonts w:asciiTheme="minorHAnsi" w:hAnsiTheme="minorHAnsi" w:cstheme="minorHAnsi"/>
          <w:i/>
          <w:sz w:val="22"/>
          <w:szCs w:val="22"/>
        </w:rPr>
        <w:t>/</w:t>
      </w:r>
      <w:proofErr w:type="spellStart"/>
      <w:r w:rsidRPr="00343EBA">
        <w:rPr>
          <w:rFonts w:asciiTheme="minorHAnsi" w:hAnsiTheme="minorHAnsi" w:cstheme="minorHAnsi"/>
          <w:i/>
          <w:sz w:val="22"/>
          <w:szCs w:val="22"/>
        </w:rPr>
        <w:t>utilaje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propuse</w:t>
      </w:r>
      <w:proofErr w:type="spellEnd"/>
      <w:r w:rsidRPr="00343EBA">
        <w:rPr>
          <w:rFonts w:asciiTheme="minorHAnsi" w:hAnsiTheme="minorHAnsi" w:cstheme="minorHAnsi"/>
          <w:i/>
          <w:sz w:val="22"/>
          <w:szCs w:val="22"/>
        </w:rPr>
        <w:t>).</w:t>
      </w:r>
    </w:p>
    <w:p w14:paraId="6BE184BC" w14:textId="77777777" w:rsidR="00076FBF" w:rsidRPr="00343EBA" w:rsidRDefault="00076FBF" w:rsidP="00343EBA">
      <w:pPr>
        <w:numPr>
          <w:ilvl w:val="0"/>
          <w:numId w:val="48"/>
        </w:numPr>
        <w:spacing w:after="120" w:line="276" w:lineRule="auto"/>
        <w:jc w:val="both"/>
        <w:rPr>
          <w:rFonts w:asciiTheme="minorHAnsi" w:hAnsiTheme="minorHAnsi" w:cstheme="minorHAnsi"/>
          <w:i/>
          <w:sz w:val="22"/>
          <w:szCs w:val="22"/>
        </w:rPr>
      </w:pPr>
      <w:proofErr w:type="spellStart"/>
      <w:r w:rsidRPr="00343EBA">
        <w:rPr>
          <w:rFonts w:asciiTheme="minorHAnsi" w:hAnsiTheme="minorHAnsi" w:cstheme="minorHAnsi"/>
          <w:i/>
          <w:sz w:val="22"/>
          <w:szCs w:val="22"/>
        </w:rPr>
        <w:t>este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prezentată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descrierea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funcţională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şi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tehnologică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după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caz</w:t>
      </w:r>
      <w:proofErr w:type="spellEnd"/>
      <w:r w:rsidRPr="00343EBA">
        <w:rPr>
          <w:rFonts w:asciiTheme="minorHAnsi" w:hAnsiTheme="minorHAnsi" w:cstheme="minorHAnsi"/>
          <w:i/>
          <w:sz w:val="22"/>
          <w:szCs w:val="22"/>
        </w:rPr>
        <w:t xml:space="preserve">, a </w:t>
      </w:r>
      <w:proofErr w:type="spellStart"/>
      <w:r w:rsidRPr="00343EBA">
        <w:rPr>
          <w:rFonts w:asciiTheme="minorHAnsi" w:hAnsiTheme="minorHAnsi" w:cstheme="minorHAnsi"/>
          <w:i/>
          <w:sz w:val="22"/>
          <w:szCs w:val="22"/>
        </w:rPr>
        <w:t>soluţiei</w:t>
      </w:r>
      <w:proofErr w:type="spellEnd"/>
      <w:r w:rsidRPr="00343EBA">
        <w:rPr>
          <w:rFonts w:asciiTheme="minorHAnsi" w:hAnsiTheme="minorHAnsi" w:cstheme="minorHAnsi"/>
          <w:i/>
          <w:sz w:val="22"/>
          <w:szCs w:val="22"/>
        </w:rPr>
        <w:t xml:space="preserve"> </w:t>
      </w:r>
      <w:proofErr w:type="spellStart"/>
      <w:proofErr w:type="gramStart"/>
      <w:r w:rsidRPr="00343EBA">
        <w:rPr>
          <w:rFonts w:asciiTheme="minorHAnsi" w:hAnsiTheme="minorHAnsi" w:cstheme="minorHAnsi"/>
          <w:i/>
          <w:sz w:val="22"/>
          <w:szCs w:val="22"/>
        </w:rPr>
        <w:t>recomandate</w:t>
      </w:r>
      <w:proofErr w:type="spellEnd"/>
      <w:r w:rsidRPr="00343EBA">
        <w:rPr>
          <w:rFonts w:asciiTheme="minorHAnsi" w:hAnsiTheme="minorHAnsi" w:cstheme="minorHAnsi"/>
          <w:i/>
          <w:sz w:val="22"/>
          <w:szCs w:val="22"/>
        </w:rPr>
        <w:t>;</w:t>
      </w:r>
      <w:proofErr w:type="gramEnd"/>
    </w:p>
    <w:p w14:paraId="45AE0E24" w14:textId="77777777" w:rsidR="00076FBF" w:rsidRPr="00343EBA" w:rsidRDefault="00076FBF" w:rsidP="00343EBA">
      <w:pPr>
        <w:numPr>
          <w:ilvl w:val="0"/>
          <w:numId w:val="48"/>
        </w:numPr>
        <w:spacing w:after="120" w:line="276" w:lineRule="auto"/>
        <w:jc w:val="both"/>
        <w:rPr>
          <w:rFonts w:asciiTheme="minorHAnsi" w:hAnsiTheme="minorHAnsi" w:cstheme="minorHAnsi"/>
          <w:i/>
          <w:sz w:val="22"/>
          <w:szCs w:val="22"/>
        </w:rPr>
      </w:pPr>
      <w:r w:rsidRPr="00343EBA">
        <w:rPr>
          <w:rFonts w:asciiTheme="minorHAnsi" w:hAnsiTheme="minorHAnsi" w:cstheme="minorHAnsi"/>
          <w:i/>
          <w:sz w:val="22"/>
          <w:szCs w:val="22"/>
        </w:rPr>
        <w:t> </w:t>
      </w:r>
      <w:proofErr w:type="spellStart"/>
      <w:r w:rsidRPr="00343EBA">
        <w:rPr>
          <w:rFonts w:asciiTheme="minorHAnsi" w:hAnsiTheme="minorHAnsi" w:cstheme="minorHAnsi"/>
          <w:i/>
          <w:sz w:val="22"/>
          <w:szCs w:val="22"/>
        </w:rPr>
        <w:t>traseele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existente</w:t>
      </w:r>
      <w:proofErr w:type="spellEnd"/>
      <w:r w:rsidRPr="00343EBA">
        <w:rPr>
          <w:rFonts w:asciiTheme="minorHAnsi" w:hAnsiTheme="minorHAnsi" w:cstheme="minorHAnsi"/>
          <w:i/>
          <w:sz w:val="22"/>
          <w:szCs w:val="22"/>
        </w:rPr>
        <w:t xml:space="preserve"> pe care </w:t>
      </w:r>
      <w:proofErr w:type="spellStart"/>
      <w:r w:rsidRPr="00343EBA">
        <w:rPr>
          <w:rFonts w:asciiTheme="minorHAnsi" w:hAnsiTheme="minorHAnsi" w:cstheme="minorHAnsi"/>
          <w:i/>
          <w:sz w:val="22"/>
          <w:szCs w:val="22"/>
        </w:rPr>
        <w:t>vor</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fii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montate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echipamentele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sau</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unde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vor</w:t>
      </w:r>
      <w:proofErr w:type="spellEnd"/>
      <w:r w:rsidRPr="00343EBA">
        <w:rPr>
          <w:rFonts w:asciiTheme="minorHAnsi" w:hAnsiTheme="minorHAnsi" w:cstheme="minorHAnsi"/>
          <w:i/>
          <w:sz w:val="22"/>
          <w:szCs w:val="22"/>
        </w:rPr>
        <w:t xml:space="preserve"> fi </w:t>
      </w:r>
      <w:proofErr w:type="spellStart"/>
      <w:r w:rsidRPr="00343EBA">
        <w:rPr>
          <w:rFonts w:asciiTheme="minorHAnsi" w:hAnsiTheme="minorHAnsi" w:cstheme="minorHAnsi"/>
          <w:i/>
          <w:sz w:val="22"/>
          <w:szCs w:val="22"/>
        </w:rPr>
        <w:t>utilizate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utilajele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propuse</w:t>
      </w:r>
      <w:proofErr w:type="spellEnd"/>
      <w:r w:rsidRPr="00343EBA">
        <w:rPr>
          <w:rFonts w:asciiTheme="minorHAnsi" w:hAnsiTheme="minorHAnsi" w:cstheme="minorHAnsi"/>
          <w:i/>
          <w:sz w:val="22"/>
          <w:szCs w:val="22"/>
        </w:rPr>
        <w:t xml:space="preserve"> a fi </w:t>
      </w:r>
      <w:proofErr w:type="spellStart"/>
      <w:proofErr w:type="gramStart"/>
      <w:r w:rsidRPr="00343EBA">
        <w:rPr>
          <w:rFonts w:asciiTheme="minorHAnsi" w:hAnsiTheme="minorHAnsi" w:cstheme="minorHAnsi"/>
          <w:i/>
          <w:sz w:val="22"/>
          <w:szCs w:val="22"/>
        </w:rPr>
        <w:t>achiziționate</w:t>
      </w:r>
      <w:proofErr w:type="spellEnd"/>
      <w:r w:rsidRPr="00343EBA">
        <w:rPr>
          <w:rFonts w:asciiTheme="minorHAnsi" w:hAnsiTheme="minorHAnsi" w:cstheme="minorHAnsi"/>
          <w:i/>
          <w:sz w:val="22"/>
          <w:szCs w:val="22"/>
        </w:rPr>
        <w:t>;</w:t>
      </w:r>
      <w:proofErr w:type="gramEnd"/>
    </w:p>
    <w:p w14:paraId="41616002" w14:textId="77777777" w:rsidR="00076FBF" w:rsidRPr="00343EBA" w:rsidRDefault="00076FBF" w:rsidP="00343EBA">
      <w:pPr>
        <w:numPr>
          <w:ilvl w:val="0"/>
          <w:numId w:val="48"/>
        </w:numPr>
        <w:spacing w:after="120" w:line="276" w:lineRule="auto"/>
        <w:jc w:val="both"/>
        <w:rPr>
          <w:rFonts w:asciiTheme="minorHAnsi" w:hAnsiTheme="minorHAnsi" w:cstheme="minorHAnsi"/>
          <w:i/>
          <w:sz w:val="22"/>
          <w:szCs w:val="22"/>
        </w:rPr>
      </w:pPr>
      <w:r w:rsidRPr="00343EBA">
        <w:rPr>
          <w:rFonts w:asciiTheme="minorHAnsi" w:hAnsiTheme="minorHAnsi" w:cstheme="minorHAnsi"/>
          <w:i/>
          <w:sz w:val="22"/>
          <w:szCs w:val="22"/>
        </w:rPr>
        <w:t xml:space="preserve"> se </w:t>
      </w:r>
      <w:proofErr w:type="spellStart"/>
      <w:r w:rsidRPr="00343EBA">
        <w:rPr>
          <w:rFonts w:asciiTheme="minorHAnsi" w:hAnsiTheme="minorHAnsi" w:cstheme="minorHAnsi"/>
          <w:i/>
          <w:sz w:val="22"/>
          <w:szCs w:val="22"/>
        </w:rPr>
        <w:t>va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menţiona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clar</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dacă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există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sau</w:t>
      </w:r>
      <w:proofErr w:type="spellEnd"/>
      <w:r w:rsidRPr="00343EBA">
        <w:rPr>
          <w:rFonts w:asciiTheme="minorHAnsi" w:hAnsiTheme="minorHAnsi" w:cstheme="minorHAnsi"/>
          <w:i/>
          <w:sz w:val="22"/>
          <w:szCs w:val="22"/>
        </w:rPr>
        <w:t xml:space="preserve"> nu </w:t>
      </w:r>
      <w:proofErr w:type="spellStart"/>
      <w:r w:rsidRPr="00343EBA">
        <w:rPr>
          <w:rFonts w:asciiTheme="minorHAnsi" w:hAnsiTheme="minorHAnsi" w:cstheme="minorHAnsi"/>
          <w:i/>
          <w:sz w:val="22"/>
          <w:szCs w:val="22"/>
        </w:rPr>
        <w:t>infrastructura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necesară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montării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echipamentelor</w:t>
      </w:r>
      <w:proofErr w:type="spellEnd"/>
      <w:r w:rsidRPr="00343EBA">
        <w:rPr>
          <w:rFonts w:asciiTheme="minorHAnsi" w:hAnsiTheme="minorHAnsi" w:cstheme="minorHAnsi"/>
          <w:i/>
          <w:sz w:val="22"/>
          <w:szCs w:val="22"/>
        </w:rPr>
        <w:t>/</w:t>
      </w:r>
      <w:proofErr w:type="spellStart"/>
      <w:r w:rsidRPr="00343EBA">
        <w:rPr>
          <w:rFonts w:asciiTheme="minorHAnsi" w:hAnsiTheme="minorHAnsi" w:cstheme="minorHAnsi"/>
          <w:i/>
          <w:sz w:val="22"/>
          <w:szCs w:val="22"/>
        </w:rPr>
        <w:t>rulării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utilajelor</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și</w:t>
      </w:r>
      <w:proofErr w:type="spellEnd"/>
      <w:r w:rsidRPr="00343EBA">
        <w:rPr>
          <w:rFonts w:asciiTheme="minorHAnsi" w:hAnsiTheme="minorHAnsi" w:cstheme="minorHAnsi"/>
          <w:i/>
          <w:sz w:val="22"/>
          <w:szCs w:val="22"/>
        </w:rPr>
        <w:t xml:space="preserve"> care </w:t>
      </w:r>
      <w:proofErr w:type="spellStart"/>
      <w:r w:rsidRPr="00343EBA">
        <w:rPr>
          <w:rFonts w:asciiTheme="minorHAnsi" w:hAnsiTheme="minorHAnsi" w:cstheme="minorHAnsi"/>
          <w:i/>
          <w:sz w:val="22"/>
          <w:szCs w:val="22"/>
        </w:rPr>
        <w:t>este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stadiul</w:t>
      </w:r>
      <w:proofErr w:type="spellEnd"/>
      <w:r w:rsidRPr="00343EBA">
        <w:rPr>
          <w:rFonts w:asciiTheme="minorHAnsi" w:hAnsiTheme="minorHAnsi" w:cstheme="minorHAnsi"/>
          <w:i/>
          <w:sz w:val="22"/>
          <w:szCs w:val="22"/>
        </w:rPr>
        <w:t xml:space="preserve"> </w:t>
      </w:r>
      <w:proofErr w:type="spellStart"/>
      <w:proofErr w:type="gramStart"/>
      <w:r w:rsidRPr="00343EBA">
        <w:rPr>
          <w:rFonts w:asciiTheme="minorHAnsi" w:hAnsiTheme="minorHAnsi" w:cstheme="minorHAnsi"/>
          <w:i/>
          <w:sz w:val="22"/>
          <w:szCs w:val="22"/>
        </w:rPr>
        <w:t>ei</w:t>
      </w:r>
      <w:proofErr w:type="spellEnd"/>
      <w:r w:rsidRPr="00343EBA">
        <w:rPr>
          <w:rFonts w:asciiTheme="minorHAnsi" w:hAnsiTheme="minorHAnsi" w:cstheme="minorHAnsi"/>
          <w:i/>
          <w:sz w:val="22"/>
          <w:szCs w:val="22"/>
        </w:rPr>
        <w:t>;</w:t>
      </w:r>
      <w:proofErr w:type="gramEnd"/>
    </w:p>
    <w:p w14:paraId="4FACF9E7" w14:textId="77777777" w:rsidR="00076FBF" w:rsidRPr="00343EBA" w:rsidRDefault="00076FBF" w:rsidP="00343EBA">
      <w:pPr>
        <w:numPr>
          <w:ilvl w:val="0"/>
          <w:numId w:val="48"/>
        </w:numPr>
        <w:spacing w:after="120" w:line="276" w:lineRule="auto"/>
        <w:jc w:val="both"/>
        <w:rPr>
          <w:rFonts w:asciiTheme="minorHAnsi" w:hAnsiTheme="minorHAnsi" w:cstheme="minorHAnsi"/>
          <w:i/>
          <w:sz w:val="22"/>
          <w:szCs w:val="22"/>
        </w:rPr>
      </w:pPr>
      <w:r w:rsidRPr="00343EBA">
        <w:rPr>
          <w:rFonts w:asciiTheme="minorHAnsi" w:hAnsiTheme="minorHAnsi" w:cstheme="minorHAnsi"/>
          <w:i/>
          <w:sz w:val="22"/>
          <w:szCs w:val="22"/>
        </w:rPr>
        <w:t> </w:t>
      </w:r>
      <w:proofErr w:type="spellStart"/>
      <w:r w:rsidRPr="00343EBA">
        <w:rPr>
          <w:rFonts w:asciiTheme="minorHAnsi" w:hAnsiTheme="minorHAnsi" w:cstheme="minorHAnsi"/>
          <w:i/>
          <w:sz w:val="22"/>
          <w:szCs w:val="22"/>
        </w:rPr>
        <w:t>numărul</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tipul</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autonomia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şi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capacitatea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echipamentelor</w:t>
      </w:r>
      <w:proofErr w:type="spellEnd"/>
      <w:r w:rsidRPr="00343EBA">
        <w:rPr>
          <w:rFonts w:asciiTheme="minorHAnsi" w:hAnsiTheme="minorHAnsi" w:cstheme="minorHAnsi"/>
          <w:i/>
          <w:sz w:val="22"/>
          <w:szCs w:val="22"/>
        </w:rPr>
        <w:t>/</w:t>
      </w:r>
      <w:proofErr w:type="spellStart"/>
      <w:r w:rsidRPr="00343EBA">
        <w:rPr>
          <w:rFonts w:asciiTheme="minorHAnsi" w:hAnsiTheme="minorHAnsi" w:cstheme="minorHAnsi"/>
          <w:i/>
          <w:sz w:val="22"/>
          <w:szCs w:val="22"/>
        </w:rPr>
        <w:t>utilajelor</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să</w:t>
      </w:r>
      <w:proofErr w:type="spellEnd"/>
      <w:r w:rsidRPr="00343EBA">
        <w:rPr>
          <w:rFonts w:asciiTheme="minorHAnsi" w:hAnsiTheme="minorHAnsi" w:cstheme="minorHAnsi"/>
          <w:i/>
          <w:sz w:val="22"/>
          <w:szCs w:val="22"/>
        </w:rPr>
        <w:t xml:space="preserve"> fie </w:t>
      </w:r>
      <w:proofErr w:type="spellStart"/>
      <w:r w:rsidRPr="00343EBA">
        <w:rPr>
          <w:rFonts w:asciiTheme="minorHAnsi" w:hAnsiTheme="minorHAnsi" w:cstheme="minorHAnsi"/>
          <w:i/>
          <w:sz w:val="22"/>
          <w:szCs w:val="22"/>
        </w:rPr>
        <w:t>adecvat</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justificate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luând</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în</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calcul</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obiectivele</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atins</w:t>
      </w:r>
      <w:proofErr w:type="spellEnd"/>
      <w:r w:rsidRPr="00343EBA">
        <w:rPr>
          <w:rFonts w:asciiTheme="minorHAnsi" w:hAnsiTheme="minorHAnsi" w:cstheme="minorHAnsi"/>
          <w:i/>
          <w:sz w:val="22"/>
          <w:szCs w:val="22"/>
        </w:rPr>
        <w:t xml:space="preserve"> din </w:t>
      </w:r>
      <w:proofErr w:type="spellStart"/>
      <w:r w:rsidRPr="00343EBA">
        <w:rPr>
          <w:rFonts w:asciiTheme="minorHAnsi" w:hAnsiTheme="minorHAnsi" w:cstheme="minorHAnsi"/>
          <w:i/>
          <w:sz w:val="22"/>
          <w:szCs w:val="22"/>
        </w:rPr>
        <w:t>Strategia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Națională</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Siguranță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Rutieră</w:t>
      </w:r>
      <w:proofErr w:type="spellEnd"/>
      <w:r w:rsidRPr="00343EBA">
        <w:rPr>
          <w:rFonts w:asciiTheme="minorHAnsi" w:hAnsiTheme="minorHAnsi" w:cstheme="minorHAnsi"/>
          <w:i/>
          <w:sz w:val="22"/>
          <w:szCs w:val="22"/>
        </w:rPr>
        <w:t>/</w:t>
      </w:r>
      <w:proofErr w:type="spellStart"/>
      <w:r w:rsidRPr="00343EBA">
        <w:rPr>
          <w:rFonts w:asciiTheme="minorHAnsi" w:hAnsiTheme="minorHAnsi" w:cstheme="minorHAnsi"/>
          <w:i/>
          <w:sz w:val="22"/>
          <w:szCs w:val="22"/>
        </w:rPr>
        <w:t>Raportul</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inspecție</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siguranță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rutieră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periodică</w:t>
      </w:r>
      <w:proofErr w:type="spellEnd"/>
      <w:r w:rsidRPr="00343EBA">
        <w:rPr>
          <w:rFonts w:asciiTheme="minorHAnsi" w:hAnsiTheme="minorHAnsi" w:cstheme="minorHAnsi"/>
          <w:i/>
          <w:sz w:val="22"/>
          <w:szCs w:val="22"/>
        </w:rPr>
        <w:t>/</w:t>
      </w:r>
      <w:proofErr w:type="spellStart"/>
      <w:proofErr w:type="gramStart"/>
      <w:r w:rsidRPr="00343EBA">
        <w:rPr>
          <w:rFonts w:asciiTheme="minorHAnsi" w:hAnsiTheme="minorHAnsi" w:cstheme="minorHAnsi"/>
          <w:i/>
          <w:sz w:val="22"/>
          <w:szCs w:val="22"/>
        </w:rPr>
        <w:t>specifică</w:t>
      </w:r>
      <w:proofErr w:type="spellEnd"/>
      <w:r w:rsidRPr="00343EBA">
        <w:rPr>
          <w:rFonts w:asciiTheme="minorHAnsi" w:hAnsiTheme="minorHAnsi" w:cstheme="minorHAnsi"/>
          <w:i/>
          <w:sz w:val="22"/>
          <w:szCs w:val="22"/>
        </w:rPr>
        <w:t>;</w:t>
      </w:r>
      <w:proofErr w:type="gramEnd"/>
    </w:p>
    <w:p w14:paraId="39FBF034" w14:textId="77777777" w:rsidR="00B9055A" w:rsidRPr="00343EBA" w:rsidRDefault="00B9055A" w:rsidP="00343EBA">
      <w:pPr>
        <w:numPr>
          <w:ilvl w:val="0"/>
          <w:numId w:val="48"/>
        </w:numPr>
        <w:spacing w:after="120" w:line="276" w:lineRule="auto"/>
        <w:jc w:val="both"/>
        <w:rPr>
          <w:rFonts w:asciiTheme="minorHAnsi" w:hAnsiTheme="minorHAnsi" w:cstheme="minorHAnsi"/>
          <w:i/>
          <w:sz w:val="22"/>
          <w:szCs w:val="22"/>
        </w:rPr>
      </w:pPr>
      <w:proofErr w:type="spellStart"/>
      <w:r w:rsidRPr="00343EBA">
        <w:rPr>
          <w:rFonts w:asciiTheme="minorHAnsi" w:hAnsiTheme="minorHAnsi" w:cstheme="minorHAnsi"/>
          <w:i/>
          <w:sz w:val="22"/>
          <w:szCs w:val="22"/>
        </w:rPr>
        <w:t>caracteristicile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şi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specificaţiile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tehnice</w:t>
      </w:r>
      <w:proofErr w:type="spellEnd"/>
      <w:r w:rsidRPr="00343EBA">
        <w:rPr>
          <w:rFonts w:asciiTheme="minorHAnsi" w:hAnsiTheme="minorHAnsi" w:cstheme="minorHAnsi"/>
          <w:i/>
          <w:sz w:val="22"/>
          <w:szCs w:val="22"/>
        </w:rPr>
        <w:t xml:space="preserve"> ale </w:t>
      </w:r>
      <w:proofErr w:type="spellStart"/>
      <w:r w:rsidRPr="00343EBA">
        <w:rPr>
          <w:rFonts w:asciiTheme="minorHAnsi" w:hAnsiTheme="minorHAnsi" w:cstheme="minorHAnsi"/>
          <w:i/>
          <w:sz w:val="22"/>
          <w:szCs w:val="22"/>
        </w:rPr>
        <w:t>echipamentelor</w:t>
      </w:r>
      <w:proofErr w:type="spellEnd"/>
      <w:r w:rsidRPr="00343EBA">
        <w:rPr>
          <w:rFonts w:asciiTheme="minorHAnsi" w:hAnsiTheme="minorHAnsi" w:cstheme="minorHAnsi"/>
          <w:i/>
          <w:sz w:val="22"/>
          <w:szCs w:val="22"/>
        </w:rPr>
        <w:t>/</w:t>
      </w:r>
      <w:proofErr w:type="spellStart"/>
      <w:r w:rsidRPr="00343EBA">
        <w:rPr>
          <w:rFonts w:asciiTheme="minorHAnsi" w:hAnsiTheme="minorHAnsi" w:cstheme="minorHAnsi"/>
          <w:i/>
          <w:sz w:val="22"/>
          <w:szCs w:val="22"/>
        </w:rPr>
        <w:t>utilajelor</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urmează</w:t>
      </w:r>
      <w:proofErr w:type="spellEnd"/>
      <w:r w:rsidRPr="00343EBA">
        <w:rPr>
          <w:rFonts w:asciiTheme="minorHAnsi" w:hAnsiTheme="minorHAnsi" w:cstheme="minorHAnsi"/>
          <w:i/>
          <w:sz w:val="22"/>
          <w:szCs w:val="22"/>
        </w:rPr>
        <w:t xml:space="preserve"> a fi </w:t>
      </w:r>
      <w:proofErr w:type="spellStart"/>
      <w:r w:rsidRPr="00343EBA">
        <w:rPr>
          <w:rFonts w:asciiTheme="minorHAnsi" w:hAnsiTheme="minorHAnsi" w:cstheme="minorHAnsi"/>
          <w:i/>
          <w:sz w:val="22"/>
          <w:szCs w:val="22"/>
        </w:rPr>
        <w:t>achiziţionate</w:t>
      </w:r>
      <w:proofErr w:type="spellEnd"/>
      <w:r w:rsidRPr="00343EBA">
        <w:rPr>
          <w:rFonts w:asciiTheme="minorHAnsi" w:hAnsiTheme="minorHAnsi" w:cstheme="minorHAnsi"/>
          <w:i/>
          <w:sz w:val="22"/>
          <w:szCs w:val="22"/>
        </w:rPr>
        <w:t xml:space="preserve">. Se </w:t>
      </w:r>
      <w:proofErr w:type="spellStart"/>
      <w:r w:rsidRPr="00343EBA">
        <w:rPr>
          <w:rFonts w:asciiTheme="minorHAnsi" w:hAnsiTheme="minorHAnsi" w:cstheme="minorHAnsi"/>
          <w:i/>
          <w:sz w:val="22"/>
          <w:szCs w:val="22"/>
        </w:rPr>
        <w:t>va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ţine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cont</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faptul</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orice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constrângeri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asupra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specificaţiilor</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tehnice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trebuie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să</w:t>
      </w:r>
      <w:proofErr w:type="spellEnd"/>
      <w:r w:rsidRPr="00343EBA">
        <w:rPr>
          <w:rFonts w:asciiTheme="minorHAnsi" w:hAnsiTheme="minorHAnsi" w:cstheme="minorHAnsi"/>
          <w:i/>
          <w:sz w:val="22"/>
          <w:szCs w:val="22"/>
        </w:rPr>
        <w:t xml:space="preserve"> fie derivate din </w:t>
      </w:r>
      <w:proofErr w:type="spellStart"/>
      <w:r w:rsidRPr="00343EBA">
        <w:rPr>
          <w:rFonts w:asciiTheme="minorHAnsi" w:hAnsiTheme="minorHAnsi" w:cstheme="minorHAnsi"/>
          <w:i/>
          <w:sz w:val="22"/>
          <w:szCs w:val="22"/>
        </w:rPr>
        <w:t>limitări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tehnice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sau</w:t>
      </w:r>
      <w:proofErr w:type="spellEnd"/>
      <w:r w:rsidRPr="00343EBA">
        <w:rPr>
          <w:rFonts w:asciiTheme="minorHAnsi" w:hAnsiTheme="minorHAnsi" w:cstheme="minorHAnsi"/>
          <w:i/>
          <w:sz w:val="22"/>
          <w:szCs w:val="22"/>
        </w:rPr>
        <w:t xml:space="preserve"> </w:t>
      </w:r>
      <w:proofErr w:type="spellStart"/>
      <w:proofErr w:type="gramStart"/>
      <w:r w:rsidRPr="00343EBA">
        <w:rPr>
          <w:rFonts w:asciiTheme="minorHAnsi" w:hAnsiTheme="minorHAnsi" w:cstheme="minorHAnsi"/>
          <w:i/>
          <w:sz w:val="22"/>
          <w:szCs w:val="22"/>
        </w:rPr>
        <w:t>operaţionale</w:t>
      </w:r>
      <w:proofErr w:type="spellEnd"/>
      <w:r w:rsidRPr="00343EBA">
        <w:rPr>
          <w:rFonts w:asciiTheme="minorHAnsi" w:hAnsiTheme="minorHAnsi" w:cstheme="minorHAnsi"/>
          <w:i/>
          <w:sz w:val="22"/>
          <w:szCs w:val="22"/>
        </w:rPr>
        <w:t>;</w:t>
      </w:r>
      <w:proofErr w:type="gramEnd"/>
    </w:p>
    <w:p w14:paraId="113ADA34" w14:textId="77777777" w:rsidR="00076FBF" w:rsidRPr="00343EBA" w:rsidRDefault="00076FBF" w:rsidP="00343EBA">
      <w:pPr>
        <w:numPr>
          <w:ilvl w:val="0"/>
          <w:numId w:val="48"/>
        </w:numPr>
        <w:spacing w:after="120" w:line="276" w:lineRule="auto"/>
        <w:jc w:val="both"/>
        <w:rPr>
          <w:rFonts w:asciiTheme="minorHAnsi" w:hAnsiTheme="minorHAnsi" w:cstheme="minorHAnsi"/>
          <w:i/>
          <w:sz w:val="22"/>
          <w:szCs w:val="22"/>
        </w:rPr>
      </w:pPr>
      <w:r w:rsidRPr="00343EBA">
        <w:rPr>
          <w:rFonts w:asciiTheme="minorHAnsi" w:hAnsiTheme="minorHAnsi" w:cstheme="minorHAnsi"/>
          <w:i/>
          <w:sz w:val="22"/>
          <w:szCs w:val="22"/>
        </w:rPr>
        <w:t xml:space="preserve">o </w:t>
      </w:r>
      <w:proofErr w:type="spellStart"/>
      <w:r w:rsidRPr="00343EBA">
        <w:rPr>
          <w:rFonts w:asciiTheme="minorHAnsi" w:hAnsiTheme="minorHAnsi" w:cstheme="minorHAnsi"/>
          <w:i/>
          <w:sz w:val="22"/>
          <w:szCs w:val="22"/>
        </w:rPr>
        <w:t>strategie</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întreţinere</w:t>
      </w:r>
      <w:proofErr w:type="spellEnd"/>
      <w:r w:rsidRPr="00343EBA">
        <w:rPr>
          <w:rFonts w:asciiTheme="minorHAnsi" w:hAnsiTheme="minorHAnsi" w:cstheme="minorHAnsi"/>
          <w:i/>
          <w:sz w:val="22"/>
          <w:szCs w:val="22"/>
        </w:rPr>
        <w:t xml:space="preserve"> a </w:t>
      </w:r>
      <w:proofErr w:type="spellStart"/>
      <w:r w:rsidRPr="00343EBA">
        <w:rPr>
          <w:rFonts w:asciiTheme="minorHAnsi" w:hAnsiTheme="minorHAnsi" w:cstheme="minorHAnsi"/>
          <w:i/>
          <w:sz w:val="22"/>
          <w:szCs w:val="22"/>
        </w:rPr>
        <w:t>noilor</w:t>
      </w:r>
      <w:proofErr w:type="spellEnd"/>
      <w:r w:rsidRPr="00343EBA">
        <w:rPr>
          <w:rFonts w:asciiTheme="minorHAnsi" w:hAnsiTheme="minorHAnsi" w:cstheme="minorHAnsi"/>
          <w:i/>
          <w:sz w:val="22"/>
          <w:szCs w:val="22"/>
        </w:rPr>
        <w:t xml:space="preserve"> </w:t>
      </w:r>
      <w:proofErr w:type="spellStart"/>
      <w:r w:rsidR="00B9055A" w:rsidRPr="00343EBA">
        <w:rPr>
          <w:rFonts w:asciiTheme="minorHAnsi" w:hAnsiTheme="minorHAnsi" w:cstheme="minorHAnsi"/>
          <w:i/>
          <w:sz w:val="22"/>
          <w:szCs w:val="22"/>
        </w:rPr>
        <w:t>echipamente</w:t>
      </w:r>
      <w:proofErr w:type="spellEnd"/>
      <w:r w:rsidR="00B9055A" w:rsidRPr="00343EBA">
        <w:rPr>
          <w:rFonts w:asciiTheme="minorHAnsi" w:hAnsiTheme="minorHAnsi" w:cstheme="minorHAnsi"/>
          <w:i/>
          <w:sz w:val="22"/>
          <w:szCs w:val="22"/>
        </w:rPr>
        <w:t>/</w:t>
      </w:r>
      <w:proofErr w:type="spellStart"/>
      <w:r w:rsidR="00B9055A" w:rsidRPr="00343EBA">
        <w:rPr>
          <w:rFonts w:asciiTheme="minorHAnsi" w:hAnsiTheme="minorHAnsi" w:cstheme="minorHAnsi"/>
          <w:i/>
          <w:sz w:val="22"/>
          <w:szCs w:val="22"/>
        </w:rPr>
        <w:t>utilaje</w:t>
      </w:r>
      <w:proofErr w:type="spellEnd"/>
      <w:r w:rsidR="00B9055A" w:rsidRPr="00343EBA">
        <w:rPr>
          <w:rFonts w:asciiTheme="minorHAnsi" w:hAnsiTheme="minorHAnsi" w:cstheme="minorHAnsi"/>
          <w:i/>
          <w:sz w:val="22"/>
          <w:szCs w:val="22"/>
        </w:rPr>
        <w:t xml:space="preserve"> </w:t>
      </w:r>
      <w:r w:rsidRPr="00343EBA">
        <w:rPr>
          <w:rFonts w:asciiTheme="minorHAnsi" w:hAnsiTheme="minorHAnsi" w:cstheme="minorHAnsi"/>
          <w:i/>
          <w:sz w:val="22"/>
          <w:szCs w:val="22"/>
        </w:rPr>
        <w:t xml:space="preserve">pe </w:t>
      </w:r>
      <w:proofErr w:type="spellStart"/>
      <w:r w:rsidRPr="00343EBA">
        <w:rPr>
          <w:rFonts w:asciiTheme="minorHAnsi" w:hAnsiTheme="minorHAnsi" w:cstheme="minorHAnsi"/>
          <w:i/>
          <w:sz w:val="22"/>
          <w:szCs w:val="22"/>
        </w:rPr>
        <w:t>întreaga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perioadă</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viaţă</w:t>
      </w:r>
      <w:proofErr w:type="spellEnd"/>
      <w:r w:rsidRPr="00343EBA">
        <w:rPr>
          <w:rFonts w:asciiTheme="minorHAnsi" w:hAnsiTheme="minorHAnsi" w:cstheme="minorHAnsi"/>
          <w:i/>
          <w:sz w:val="22"/>
          <w:szCs w:val="22"/>
        </w:rPr>
        <w:t xml:space="preserve"> </w:t>
      </w:r>
      <w:proofErr w:type="gramStart"/>
      <w:r w:rsidRPr="00343EBA">
        <w:rPr>
          <w:rFonts w:asciiTheme="minorHAnsi" w:hAnsiTheme="minorHAnsi" w:cstheme="minorHAnsi"/>
          <w:i/>
          <w:sz w:val="22"/>
          <w:szCs w:val="22"/>
        </w:rPr>
        <w:t>a</w:t>
      </w:r>
      <w:proofErr w:type="gram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acestora</w:t>
      </w:r>
      <w:proofErr w:type="spellEnd"/>
      <w:r w:rsidRPr="00343EBA">
        <w:rPr>
          <w:rFonts w:asciiTheme="minorHAnsi" w:hAnsiTheme="minorHAnsi" w:cstheme="minorHAnsi"/>
          <w:i/>
          <w:sz w:val="22"/>
          <w:szCs w:val="22"/>
        </w:rPr>
        <w:t xml:space="preserve">, care </w:t>
      </w:r>
      <w:proofErr w:type="spellStart"/>
      <w:r w:rsidRPr="00343EBA">
        <w:rPr>
          <w:rFonts w:asciiTheme="minorHAnsi" w:hAnsiTheme="minorHAnsi" w:cstheme="minorHAnsi"/>
          <w:i/>
          <w:sz w:val="22"/>
          <w:szCs w:val="22"/>
        </w:rPr>
        <w:t>să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identifice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problemele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şi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riscurile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aferente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şi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propună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soluţii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pentru</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acestea</w:t>
      </w:r>
      <w:proofErr w:type="spellEnd"/>
      <w:r w:rsidRPr="00343EBA">
        <w:rPr>
          <w:rFonts w:asciiTheme="minorHAnsi" w:hAnsiTheme="minorHAnsi" w:cstheme="minorHAnsi"/>
          <w:i/>
          <w:sz w:val="22"/>
          <w:szCs w:val="22"/>
        </w:rPr>
        <w:t>.</w:t>
      </w:r>
    </w:p>
    <w:p w14:paraId="1CACD4B8" w14:textId="77777777" w:rsidR="00AE0522" w:rsidRPr="00343EBA" w:rsidRDefault="00AE0522" w:rsidP="00343EBA">
      <w:pPr>
        <w:pStyle w:val="ListParagraph"/>
        <w:tabs>
          <w:tab w:val="left" w:pos="490"/>
          <w:tab w:val="left" w:pos="491"/>
        </w:tabs>
        <w:spacing w:before="0" w:after="120" w:line="276" w:lineRule="auto"/>
        <w:ind w:firstLine="0"/>
        <w:jc w:val="both"/>
        <w:rPr>
          <w:rFonts w:asciiTheme="minorHAnsi" w:hAnsiTheme="minorHAnsi" w:cstheme="minorHAnsi"/>
        </w:rPr>
      </w:pPr>
    </w:p>
    <w:p w14:paraId="2D695A0E" w14:textId="77777777" w:rsidR="00AE0522" w:rsidRPr="00343EBA" w:rsidRDefault="00AE0522" w:rsidP="00343EBA">
      <w:pPr>
        <w:pStyle w:val="ListParagraph"/>
        <w:numPr>
          <w:ilvl w:val="0"/>
          <w:numId w:val="42"/>
        </w:numPr>
        <w:tabs>
          <w:tab w:val="left" w:pos="490"/>
          <w:tab w:val="left" w:pos="491"/>
        </w:tabs>
        <w:spacing w:before="0" w:after="120" w:line="276" w:lineRule="auto"/>
        <w:ind w:hanging="360"/>
        <w:jc w:val="both"/>
        <w:rPr>
          <w:rFonts w:asciiTheme="minorHAnsi" w:hAnsiTheme="minorHAnsi" w:cstheme="minorHAnsi"/>
        </w:rPr>
      </w:pPr>
      <w:r w:rsidRPr="00343EBA">
        <w:rPr>
          <w:rFonts w:asciiTheme="minorHAnsi" w:hAnsiTheme="minorHAnsi" w:cstheme="minorHAnsi"/>
        </w:rPr>
        <w:t>Descrierea</w:t>
      </w:r>
      <w:r w:rsidRPr="00343EBA">
        <w:rPr>
          <w:rFonts w:asciiTheme="minorHAnsi" w:hAnsiTheme="minorHAnsi" w:cstheme="minorHAnsi"/>
          <w:spacing w:val="-7"/>
        </w:rPr>
        <w:t xml:space="preserve"> </w:t>
      </w:r>
      <w:r w:rsidRPr="00343EBA">
        <w:rPr>
          <w:rFonts w:asciiTheme="minorHAnsi" w:hAnsiTheme="minorHAnsi" w:cstheme="minorHAnsi"/>
        </w:rPr>
        <w:t>constructivă,</w:t>
      </w:r>
      <w:r w:rsidRPr="00343EBA">
        <w:rPr>
          <w:rFonts w:asciiTheme="minorHAnsi" w:hAnsiTheme="minorHAnsi" w:cstheme="minorHAnsi"/>
          <w:spacing w:val="-7"/>
        </w:rPr>
        <w:t xml:space="preserve"> </w:t>
      </w:r>
      <w:r w:rsidRPr="00343EBA">
        <w:rPr>
          <w:rFonts w:asciiTheme="minorHAnsi" w:hAnsiTheme="minorHAnsi" w:cstheme="minorHAnsi"/>
        </w:rPr>
        <w:t>funcțională</w:t>
      </w:r>
      <w:r w:rsidRPr="00343EBA">
        <w:rPr>
          <w:rFonts w:asciiTheme="minorHAnsi" w:hAnsiTheme="minorHAnsi" w:cstheme="minorHAnsi"/>
          <w:spacing w:val="-7"/>
        </w:rPr>
        <w:t xml:space="preserve"> </w:t>
      </w:r>
      <w:r w:rsidRPr="00343EBA">
        <w:rPr>
          <w:rFonts w:asciiTheme="minorHAnsi" w:hAnsiTheme="minorHAnsi" w:cstheme="minorHAnsi"/>
        </w:rPr>
        <w:t>și</w:t>
      </w:r>
      <w:r w:rsidRPr="00343EBA">
        <w:rPr>
          <w:rFonts w:asciiTheme="minorHAnsi" w:hAnsiTheme="minorHAnsi" w:cstheme="minorHAnsi"/>
          <w:spacing w:val="-7"/>
        </w:rPr>
        <w:t xml:space="preserve"> </w:t>
      </w:r>
      <w:r w:rsidRPr="00343EBA">
        <w:rPr>
          <w:rFonts w:asciiTheme="minorHAnsi" w:hAnsiTheme="minorHAnsi" w:cstheme="minorHAnsi"/>
        </w:rPr>
        <w:t>tehnologică,</w:t>
      </w:r>
      <w:r w:rsidRPr="00343EBA">
        <w:rPr>
          <w:rFonts w:asciiTheme="minorHAnsi" w:hAnsiTheme="minorHAnsi" w:cstheme="minorHAnsi"/>
          <w:spacing w:val="-7"/>
        </w:rPr>
        <w:t xml:space="preserve"> </w:t>
      </w:r>
      <w:r w:rsidRPr="00343EBA">
        <w:rPr>
          <w:rFonts w:asciiTheme="minorHAnsi" w:hAnsiTheme="minorHAnsi" w:cstheme="minorHAnsi"/>
        </w:rPr>
        <w:t>după</w:t>
      </w:r>
      <w:r w:rsidRPr="00343EBA">
        <w:rPr>
          <w:rFonts w:asciiTheme="minorHAnsi" w:hAnsiTheme="minorHAnsi" w:cstheme="minorHAnsi"/>
          <w:spacing w:val="-7"/>
        </w:rPr>
        <w:t xml:space="preserve"> </w:t>
      </w:r>
      <w:r w:rsidRPr="00343EBA">
        <w:rPr>
          <w:rFonts w:asciiTheme="minorHAnsi" w:hAnsiTheme="minorHAnsi" w:cstheme="minorHAnsi"/>
        </w:rPr>
        <w:t>caz</w:t>
      </w:r>
    </w:p>
    <w:p w14:paraId="3DB0A24E" w14:textId="77777777" w:rsidR="00AE0522" w:rsidRPr="00343EBA" w:rsidRDefault="00AE0522" w:rsidP="00343EBA">
      <w:pPr>
        <w:pStyle w:val="ListParagraph"/>
        <w:tabs>
          <w:tab w:val="left" w:pos="490"/>
          <w:tab w:val="left" w:pos="491"/>
        </w:tabs>
        <w:spacing w:before="0" w:after="120" w:line="276" w:lineRule="auto"/>
        <w:jc w:val="both"/>
        <w:rPr>
          <w:rFonts w:asciiTheme="minorHAnsi" w:hAnsiTheme="minorHAnsi" w:cstheme="minorHAnsi"/>
        </w:rPr>
      </w:pPr>
    </w:p>
    <w:p w14:paraId="3C4F4E4C" w14:textId="77777777" w:rsidR="00AE0522" w:rsidRPr="00343EBA" w:rsidRDefault="00AE0522" w:rsidP="00343EBA">
      <w:pPr>
        <w:spacing w:after="120" w:line="276" w:lineRule="auto"/>
        <w:ind w:left="28"/>
        <w:jc w:val="both"/>
        <w:rPr>
          <w:rFonts w:asciiTheme="minorHAnsi" w:hAnsiTheme="minorHAnsi" w:cstheme="minorHAnsi"/>
          <w:i/>
          <w:sz w:val="22"/>
          <w:szCs w:val="22"/>
        </w:rPr>
      </w:pPr>
      <w:r w:rsidRPr="00343EBA">
        <w:rPr>
          <w:rFonts w:asciiTheme="minorHAnsi" w:hAnsiTheme="minorHAnsi" w:cstheme="minorHAnsi"/>
          <w:i/>
          <w:sz w:val="22"/>
          <w:szCs w:val="22"/>
        </w:rPr>
        <w:t>Se</w:t>
      </w:r>
      <w:r w:rsidRPr="00343EBA">
        <w:rPr>
          <w:rFonts w:asciiTheme="minorHAnsi" w:hAnsiTheme="minorHAnsi" w:cstheme="minorHAnsi"/>
          <w:i/>
          <w:spacing w:val="-10"/>
          <w:sz w:val="22"/>
          <w:szCs w:val="22"/>
        </w:rPr>
        <w:t xml:space="preserve"> </w:t>
      </w:r>
      <w:proofErr w:type="spellStart"/>
      <w:r w:rsidRPr="00343EBA">
        <w:rPr>
          <w:rFonts w:asciiTheme="minorHAnsi" w:hAnsiTheme="minorHAnsi" w:cstheme="minorHAnsi"/>
          <w:i/>
          <w:sz w:val="22"/>
          <w:szCs w:val="22"/>
        </w:rPr>
        <w:t>va</w:t>
      </w:r>
      <w:proofErr w:type="spellEnd"/>
      <w:r w:rsidRPr="00343EBA">
        <w:rPr>
          <w:rFonts w:asciiTheme="minorHAnsi" w:hAnsiTheme="minorHAnsi" w:cstheme="minorHAnsi"/>
          <w:i/>
          <w:spacing w:val="-9"/>
          <w:sz w:val="22"/>
          <w:szCs w:val="22"/>
        </w:rPr>
        <w:t xml:space="preserve"> </w:t>
      </w:r>
      <w:proofErr w:type="spellStart"/>
      <w:r w:rsidRPr="00343EBA">
        <w:rPr>
          <w:rFonts w:asciiTheme="minorHAnsi" w:hAnsiTheme="minorHAnsi" w:cstheme="minorHAnsi"/>
          <w:i/>
          <w:sz w:val="22"/>
          <w:szCs w:val="22"/>
        </w:rPr>
        <w:t>prezenta</w:t>
      </w:r>
      <w:proofErr w:type="spellEnd"/>
      <w:r w:rsidRPr="00343EBA">
        <w:rPr>
          <w:rFonts w:asciiTheme="minorHAnsi" w:hAnsiTheme="minorHAnsi" w:cstheme="minorHAnsi"/>
          <w:i/>
          <w:spacing w:val="-9"/>
          <w:sz w:val="22"/>
          <w:szCs w:val="22"/>
        </w:rPr>
        <w:t xml:space="preserve"> </w:t>
      </w:r>
      <w:proofErr w:type="spellStart"/>
      <w:r w:rsidRPr="00343EBA">
        <w:rPr>
          <w:rFonts w:asciiTheme="minorHAnsi" w:hAnsiTheme="minorHAnsi" w:cstheme="minorHAnsi"/>
          <w:i/>
          <w:sz w:val="22"/>
          <w:szCs w:val="22"/>
        </w:rPr>
        <w:t>inclusiv</w:t>
      </w:r>
      <w:proofErr w:type="spellEnd"/>
      <w:r w:rsidRPr="00343EBA">
        <w:rPr>
          <w:rFonts w:asciiTheme="minorHAnsi" w:hAnsiTheme="minorHAnsi" w:cstheme="minorHAnsi"/>
          <w:i/>
          <w:spacing w:val="-9"/>
          <w:sz w:val="22"/>
          <w:szCs w:val="22"/>
        </w:rPr>
        <w:t xml:space="preserve"> </w:t>
      </w:r>
      <w:proofErr w:type="spellStart"/>
      <w:r w:rsidRPr="00343EBA">
        <w:rPr>
          <w:rFonts w:asciiTheme="minorHAnsi" w:hAnsiTheme="minorHAnsi" w:cstheme="minorHAnsi"/>
          <w:i/>
          <w:sz w:val="22"/>
          <w:szCs w:val="22"/>
        </w:rPr>
        <w:t>descrierea</w:t>
      </w:r>
      <w:proofErr w:type="spellEnd"/>
      <w:r w:rsidRPr="00343EBA">
        <w:rPr>
          <w:rFonts w:asciiTheme="minorHAnsi" w:hAnsiTheme="minorHAnsi" w:cstheme="minorHAnsi"/>
          <w:i/>
          <w:spacing w:val="-10"/>
          <w:sz w:val="22"/>
          <w:szCs w:val="22"/>
        </w:rPr>
        <w:t xml:space="preserve"> </w:t>
      </w:r>
      <w:proofErr w:type="spellStart"/>
      <w:r w:rsidRPr="00343EBA">
        <w:rPr>
          <w:rFonts w:asciiTheme="minorHAnsi" w:hAnsiTheme="minorHAnsi" w:cstheme="minorHAnsi"/>
          <w:i/>
          <w:sz w:val="22"/>
          <w:szCs w:val="22"/>
        </w:rPr>
        <w:t>modului</w:t>
      </w:r>
      <w:proofErr w:type="spellEnd"/>
      <w:r w:rsidRPr="00343EBA">
        <w:rPr>
          <w:rFonts w:asciiTheme="minorHAnsi" w:hAnsiTheme="minorHAnsi" w:cstheme="minorHAnsi"/>
          <w:i/>
          <w:spacing w:val="-9"/>
          <w:sz w:val="22"/>
          <w:szCs w:val="22"/>
        </w:rPr>
        <w:t xml:space="preserve"> </w:t>
      </w:r>
      <w:r w:rsidRPr="00343EBA">
        <w:rPr>
          <w:rFonts w:asciiTheme="minorHAnsi" w:hAnsiTheme="minorHAnsi" w:cstheme="minorHAnsi"/>
          <w:i/>
          <w:sz w:val="22"/>
          <w:szCs w:val="22"/>
        </w:rPr>
        <w:t>de</w:t>
      </w:r>
      <w:r w:rsidRPr="00343EBA">
        <w:rPr>
          <w:rFonts w:asciiTheme="minorHAnsi" w:hAnsiTheme="minorHAnsi" w:cstheme="minorHAnsi"/>
          <w:i/>
          <w:spacing w:val="-9"/>
          <w:sz w:val="22"/>
          <w:szCs w:val="22"/>
        </w:rPr>
        <w:t xml:space="preserve"> </w:t>
      </w:r>
      <w:proofErr w:type="spellStart"/>
      <w:r w:rsidRPr="00343EBA">
        <w:rPr>
          <w:rFonts w:asciiTheme="minorHAnsi" w:hAnsiTheme="minorHAnsi" w:cstheme="minorHAnsi"/>
          <w:i/>
          <w:sz w:val="22"/>
          <w:szCs w:val="22"/>
        </w:rPr>
        <w:t>intervenție</w:t>
      </w:r>
      <w:proofErr w:type="spellEnd"/>
      <w:r w:rsidRPr="00343EBA">
        <w:rPr>
          <w:rFonts w:asciiTheme="minorHAnsi" w:hAnsiTheme="minorHAnsi" w:cstheme="minorHAnsi"/>
          <w:i/>
          <w:spacing w:val="-9"/>
          <w:sz w:val="22"/>
          <w:szCs w:val="22"/>
        </w:rPr>
        <w:t xml:space="preserve"> </w:t>
      </w:r>
      <w:proofErr w:type="spellStart"/>
      <w:r w:rsidRPr="00343EBA">
        <w:rPr>
          <w:rFonts w:asciiTheme="minorHAnsi" w:hAnsiTheme="minorHAnsi" w:cstheme="minorHAnsi"/>
          <w:i/>
          <w:sz w:val="22"/>
          <w:szCs w:val="22"/>
        </w:rPr>
        <w:t>și</w:t>
      </w:r>
      <w:proofErr w:type="spellEnd"/>
      <w:r w:rsidRPr="00343EBA">
        <w:rPr>
          <w:rFonts w:asciiTheme="minorHAnsi" w:hAnsiTheme="minorHAnsi" w:cstheme="minorHAnsi"/>
          <w:i/>
          <w:sz w:val="22"/>
          <w:szCs w:val="22"/>
        </w:rPr>
        <w:t xml:space="preserve"> a</w:t>
      </w:r>
      <w:r w:rsidRPr="00343EBA">
        <w:rPr>
          <w:rFonts w:asciiTheme="minorHAnsi" w:hAnsiTheme="minorHAnsi" w:cstheme="minorHAnsi"/>
          <w:i/>
          <w:spacing w:val="-9"/>
          <w:sz w:val="22"/>
          <w:szCs w:val="22"/>
        </w:rPr>
        <w:t xml:space="preserve"> </w:t>
      </w:r>
      <w:proofErr w:type="spellStart"/>
      <w:r w:rsidRPr="00343EBA">
        <w:rPr>
          <w:rFonts w:asciiTheme="minorHAnsi" w:hAnsiTheme="minorHAnsi" w:cstheme="minorHAnsi"/>
          <w:i/>
          <w:sz w:val="22"/>
          <w:szCs w:val="22"/>
        </w:rPr>
        <w:t>modului</w:t>
      </w:r>
      <w:proofErr w:type="spellEnd"/>
      <w:r w:rsidRPr="00343EBA">
        <w:rPr>
          <w:rFonts w:asciiTheme="minorHAnsi" w:hAnsiTheme="minorHAnsi" w:cstheme="minorHAnsi"/>
          <w:i/>
          <w:spacing w:val="-9"/>
          <w:sz w:val="22"/>
          <w:szCs w:val="22"/>
        </w:rPr>
        <w:t xml:space="preserve"> </w:t>
      </w:r>
      <w:r w:rsidRPr="00343EBA">
        <w:rPr>
          <w:rFonts w:asciiTheme="minorHAnsi" w:hAnsiTheme="minorHAnsi" w:cstheme="minorHAnsi"/>
          <w:i/>
          <w:sz w:val="22"/>
          <w:szCs w:val="22"/>
        </w:rPr>
        <w:t>de</w:t>
      </w:r>
      <w:r w:rsidRPr="00343EBA">
        <w:rPr>
          <w:rFonts w:asciiTheme="minorHAnsi" w:hAnsiTheme="minorHAnsi" w:cstheme="minorHAnsi"/>
          <w:i/>
          <w:spacing w:val="-9"/>
          <w:sz w:val="22"/>
          <w:szCs w:val="22"/>
        </w:rPr>
        <w:t xml:space="preserve"> </w:t>
      </w:r>
      <w:proofErr w:type="spellStart"/>
      <w:r w:rsidRPr="00343EBA">
        <w:rPr>
          <w:rFonts w:asciiTheme="minorHAnsi" w:hAnsiTheme="minorHAnsi" w:cstheme="minorHAnsi"/>
          <w:i/>
          <w:sz w:val="22"/>
          <w:szCs w:val="22"/>
        </w:rPr>
        <w:t>întreținere</w:t>
      </w:r>
      <w:proofErr w:type="spellEnd"/>
      <w:r w:rsidRPr="00343EBA">
        <w:rPr>
          <w:rFonts w:asciiTheme="minorHAnsi" w:hAnsiTheme="minorHAnsi" w:cstheme="minorHAnsi"/>
          <w:i/>
          <w:spacing w:val="-10"/>
          <w:sz w:val="22"/>
          <w:szCs w:val="22"/>
        </w:rPr>
        <w:t xml:space="preserve"> </w:t>
      </w:r>
      <w:proofErr w:type="gramStart"/>
      <w:r w:rsidRPr="00343EBA">
        <w:rPr>
          <w:rFonts w:asciiTheme="minorHAnsi" w:hAnsiTheme="minorHAnsi" w:cstheme="minorHAnsi"/>
          <w:i/>
          <w:sz w:val="22"/>
          <w:szCs w:val="22"/>
        </w:rPr>
        <w:t>a</w:t>
      </w:r>
      <w:proofErr w:type="gram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investiției</w:t>
      </w:r>
      <w:proofErr w:type="spellEnd"/>
      <w:r w:rsidRPr="00343EBA">
        <w:rPr>
          <w:rFonts w:asciiTheme="minorHAnsi" w:hAnsiTheme="minorHAnsi" w:cstheme="minorHAnsi"/>
          <w:i/>
          <w:sz w:val="22"/>
          <w:szCs w:val="22"/>
        </w:rPr>
        <w:t>.</w:t>
      </w:r>
    </w:p>
    <w:p w14:paraId="497B89C8" w14:textId="77777777" w:rsidR="00AE0522" w:rsidRPr="00343EBA" w:rsidRDefault="00AE0522" w:rsidP="00343EBA">
      <w:pPr>
        <w:spacing w:after="120" w:line="276" w:lineRule="auto"/>
        <w:ind w:left="28" w:right="16"/>
        <w:jc w:val="both"/>
        <w:rPr>
          <w:rFonts w:asciiTheme="minorHAnsi" w:hAnsiTheme="minorHAnsi" w:cstheme="minorHAnsi"/>
          <w:i/>
          <w:sz w:val="22"/>
          <w:szCs w:val="22"/>
        </w:rPr>
      </w:pPr>
      <w:r w:rsidRPr="00343EBA">
        <w:rPr>
          <w:rFonts w:asciiTheme="minorHAnsi" w:hAnsiTheme="minorHAnsi" w:cstheme="minorHAnsi"/>
          <w:i/>
          <w:sz w:val="22"/>
          <w:szCs w:val="22"/>
        </w:rPr>
        <w:t xml:space="preserve">De </w:t>
      </w:r>
      <w:proofErr w:type="spellStart"/>
      <w:r w:rsidRPr="00343EBA">
        <w:rPr>
          <w:rFonts w:asciiTheme="minorHAnsi" w:hAnsiTheme="minorHAnsi" w:cstheme="minorHAnsi"/>
          <w:i/>
          <w:sz w:val="22"/>
          <w:szCs w:val="22"/>
        </w:rPr>
        <w:t>asemenea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vor</w:t>
      </w:r>
      <w:proofErr w:type="spellEnd"/>
      <w:r w:rsidRPr="00343EBA">
        <w:rPr>
          <w:rFonts w:asciiTheme="minorHAnsi" w:hAnsiTheme="minorHAnsi" w:cstheme="minorHAnsi"/>
          <w:i/>
          <w:sz w:val="22"/>
          <w:szCs w:val="22"/>
        </w:rPr>
        <w:t xml:space="preserve"> fi </w:t>
      </w:r>
      <w:proofErr w:type="spellStart"/>
      <w:r w:rsidRPr="00343EBA">
        <w:rPr>
          <w:rFonts w:asciiTheme="minorHAnsi" w:hAnsiTheme="minorHAnsi" w:cstheme="minorHAnsi"/>
          <w:i/>
          <w:sz w:val="22"/>
          <w:szCs w:val="22"/>
        </w:rPr>
        <w:t>incluse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informații</w:t>
      </w:r>
      <w:proofErr w:type="spellEnd"/>
      <w:r w:rsidRPr="00343EBA">
        <w:rPr>
          <w:rFonts w:asciiTheme="minorHAnsi" w:hAnsiTheme="minorHAnsi" w:cstheme="minorHAnsi"/>
          <w:i/>
          <w:sz w:val="22"/>
          <w:szCs w:val="22"/>
        </w:rPr>
        <w:t xml:space="preserve"> cu </w:t>
      </w:r>
      <w:proofErr w:type="spellStart"/>
      <w:r w:rsidRPr="00343EBA">
        <w:rPr>
          <w:rFonts w:asciiTheme="minorHAnsi" w:hAnsiTheme="minorHAnsi" w:cstheme="minorHAnsi"/>
          <w:i/>
          <w:sz w:val="22"/>
          <w:szCs w:val="22"/>
        </w:rPr>
        <w:t>privire</w:t>
      </w:r>
      <w:proofErr w:type="spellEnd"/>
      <w:r w:rsidRPr="00343EBA">
        <w:rPr>
          <w:rFonts w:asciiTheme="minorHAnsi" w:hAnsiTheme="minorHAnsi" w:cstheme="minorHAnsi"/>
          <w:i/>
          <w:sz w:val="22"/>
          <w:szCs w:val="22"/>
        </w:rPr>
        <w:t xml:space="preserve"> la </w:t>
      </w:r>
      <w:proofErr w:type="spellStart"/>
      <w:r w:rsidRPr="00343EBA">
        <w:rPr>
          <w:rFonts w:asciiTheme="minorHAnsi" w:hAnsiTheme="minorHAnsi" w:cstheme="minorHAnsi"/>
          <w:i/>
          <w:sz w:val="22"/>
          <w:szCs w:val="22"/>
        </w:rPr>
        <w:t>modul</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în</w:t>
      </w:r>
      <w:proofErr w:type="spellEnd"/>
      <w:r w:rsidRPr="00343EBA">
        <w:rPr>
          <w:rFonts w:asciiTheme="minorHAnsi" w:hAnsiTheme="minorHAnsi" w:cstheme="minorHAnsi"/>
          <w:i/>
          <w:sz w:val="22"/>
          <w:szCs w:val="22"/>
        </w:rPr>
        <w:t xml:space="preserve"> care se </w:t>
      </w:r>
      <w:proofErr w:type="spellStart"/>
      <w:r w:rsidRPr="00343EBA">
        <w:rPr>
          <w:rFonts w:asciiTheme="minorHAnsi" w:hAnsiTheme="minorHAnsi" w:cstheme="minorHAnsi"/>
          <w:i/>
          <w:sz w:val="22"/>
          <w:szCs w:val="22"/>
        </w:rPr>
        <w:t>va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asigura</w:t>
      </w:r>
      <w:proofErr w:type="spellEnd"/>
      <w:r w:rsidRPr="00343EBA">
        <w:rPr>
          <w:rFonts w:asciiTheme="minorHAnsi" w:hAnsiTheme="minorHAnsi" w:cstheme="minorHAnsi"/>
          <w:i/>
          <w:spacing w:val="1"/>
          <w:sz w:val="22"/>
          <w:szCs w:val="22"/>
        </w:rPr>
        <w:t xml:space="preserve"> </w:t>
      </w:r>
      <w:proofErr w:type="spellStart"/>
      <w:r w:rsidRPr="00343EBA">
        <w:rPr>
          <w:rFonts w:asciiTheme="minorHAnsi" w:hAnsiTheme="minorHAnsi" w:cstheme="minorHAnsi"/>
          <w:i/>
          <w:sz w:val="22"/>
          <w:szCs w:val="22"/>
        </w:rPr>
        <w:t>respectarea</w:t>
      </w:r>
      <w:proofErr w:type="spellEnd"/>
      <w:r w:rsidRPr="00343EBA">
        <w:rPr>
          <w:rFonts w:asciiTheme="minorHAnsi" w:hAnsiTheme="minorHAnsi" w:cstheme="minorHAnsi"/>
          <w:i/>
          <w:spacing w:val="-9"/>
          <w:sz w:val="22"/>
          <w:szCs w:val="22"/>
        </w:rPr>
        <w:t xml:space="preserve"> </w:t>
      </w:r>
      <w:proofErr w:type="spellStart"/>
      <w:r w:rsidRPr="00343EBA">
        <w:rPr>
          <w:rFonts w:asciiTheme="minorHAnsi" w:hAnsiTheme="minorHAnsi" w:cstheme="minorHAnsi"/>
          <w:i/>
          <w:sz w:val="22"/>
          <w:szCs w:val="22"/>
        </w:rPr>
        <w:t>legislației</w:t>
      </w:r>
      <w:proofErr w:type="spellEnd"/>
      <w:r w:rsidRPr="00343EBA">
        <w:rPr>
          <w:rFonts w:asciiTheme="minorHAnsi" w:hAnsiTheme="minorHAnsi" w:cstheme="minorHAnsi"/>
          <w:i/>
          <w:spacing w:val="-8"/>
          <w:sz w:val="22"/>
          <w:szCs w:val="22"/>
        </w:rPr>
        <w:t xml:space="preserve"> </w:t>
      </w:r>
      <w:proofErr w:type="spellStart"/>
      <w:r w:rsidRPr="00343EBA">
        <w:rPr>
          <w:rFonts w:asciiTheme="minorHAnsi" w:hAnsiTheme="minorHAnsi" w:cstheme="minorHAnsi"/>
          <w:i/>
          <w:sz w:val="22"/>
          <w:szCs w:val="22"/>
        </w:rPr>
        <w:t>aplicabile</w:t>
      </w:r>
      <w:proofErr w:type="spellEnd"/>
      <w:r w:rsidRPr="00343EBA">
        <w:rPr>
          <w:rFonts w:asciiTheme="minorHAnsi" w:hAnsiTheme="minorHAnsi" w:cstheme="minorHAnsi"/>
          <w:i/>
          <w:sz w:val="22"/>
          <w:szCs w:val="22"/>
        </w:rPr>
        <w:t>,</w:t>
      </w:r>
      <w:r w:rsidRPr="00343EBA">
        <w:rPr>
          <w:rFonts w:asciiTheme="minorHAnsi" w:hAnsiTheme="minorHAnsi" w:cstheme="minorHAnsi"/>
          <w:i/>
          <w:spacing w:val="-8"/>
          <w:sz w:val="22"/>
          <w:szCs w:val="22"/>
        </w:rPr>
        <w:t xml:space="preserve"> </w:t>
      </w:r>
      <w:proofErr w:type="spellStart"/>
      <w:r w:rsidRPr="00343EBA">
        <w:rPr>
          <w:rFonts w:asciiTheme="minorHAnsi" w:hAnsiTheme="minorHAnsi" w:cstheme="minorHAnsi"/>
          <w:i/>
          <w:sz w:val="22"/>
          <w:szCs w:val="22"/>
        </w:rPr>
        <w:t>după</w:t>
      </w:r>
      <w:proofErr w:type="spellEnd"/>
      <w:r w:rsidRPr="00343EBA">
        <w:rPr>
          <w:rFonts w:asciiTheme="minorHAnsi" w:hAnsiTheme="minorHAnsi" w:cstheme="minorHAnsi"/>
          <w:i/>
          <w:spacing w:val="-8"/>
          <w:sz w:val="22"/>
          <w:szCs w:val="22"/>
        </w:rPr>
        <w:t xml:space="preserve"> </w:t>
      </w:r>
      <w:proofErr w:type="spellStart"/>
      <w:r w:rsidRPr="00343EBA">
        <w:rPr>
          <w:rFonts w:asciiTheme="minorHAnsi" w:hAnsiTheme="minorHAnsi" w:cstheme="minorHAnsi"/>
          <w:i/>
          <w:sz w:val="22"/>
          <w:szCs w:val="22"/>
        </w:rPr>
        <w:t>caz</w:t>
      </w:r>
      <w:proofErr w:type="spellEnd"/>
      <w:r w:rsidRPr="00343EBA">
        <w:rPr>
          <w:rFonts w:asciiTheme="minorHAnsi" w:hAnsiTheme="minorHAnsi" w:cstheme="minorHAnsi"/>
          <w:i/>
          <w:spacing w:val="-8"/>
          <w:sz w:val="22"/>
          <w:szCs w:val="22"/>
        </w:rPr>
        <w:t xml:space="preserve"> </w:t>
      </w:r>
    </w:p>
    <w:p w14:paraId="7408DD45" w14:textId="77777777" w:rsidR="00AE0522" w:rsidRPr="00343EBA" w:rsidRDefault="00AE0522" w:rsidP="00343EBA">
      <w:pPr>
        <w:pStyle w:val="BodyText"/>
        <w:spacing w:after="120" w:line="276" w:lineRule="auto"/>
        <w:jc w:val="both"/>
        <w:rPr>
          <w:rFonts w:asciiTheme="minorHAnsi" w:hAnsiTheme="minorHAnsi" w:cstheme="minorHAnsi"/>
          <w:sz w:val="22"/>
          <w:szCs w:val="22"/>
        </w:rPr>
      </w:pPr>
    </w:p>
    <w:p w14:paraId="131D8AB1" w14:textId="77777777" w:rsidR="00AE0522" w:rsidRPr="00343EBA" w:rsidRDefault="00AE0522" w:rsidP="00343EBA">
      <w:pPr>
        <w:pStyle w:val="ListParagraph"/>
        <w:numPr>
          <w:ilvl w:val="0"/>
          <w:numId w:val="43"/>
        </w:numPr>
        <w:tabs>
          <w:tab w:val="left" w:pos="491"/>
        </w:tabs>
        <w:spacing w:before="0" w:after="120" w:line="276" w:lineRule="auto"/>
        <w:ind w:hanging="360"/>
        <w:jc w:val="both"/>
        <w:rPr>
          <w:rFonts w:asciiTheme="minorHAnsi" w:hAnsiTheme="minorHAnsi" w:cstheme="minorHAnsi"/>
          <w:b/>
          <w:bCs/>
        </w:rPr>
      </w:pPr>
      <w:r w:rsidRPr="00343EBA">
        <w:rPr>
          <w:rFonts w:asciiTheme="minorHAnsi" w:hAnsiTheme="minorHAnsi" w:cstheme="minorHAnsi"/>
          <w:b/>
          <w:bCs/>
        </w:rPr>
        <w:t>Date</w:t>
      </w:r>
      <w:r w:rsidRPr="00343EBA">
        <w:rPr>
          <w:rFonts w:asciiTheme="minorHAnsi" w:hAnsiTheme="minorHAnsi" w:cstheme="minorHAnsi"/>
          <w:b/>
          <w:bCs/>
          <w:spacing w:val="-3"/>
        </w:rPr>
        <w:t xml:space="preserve"> </w:t>
      </w:r>
      <w:r w:rsidRPr="00343EBA">
        <w:rPr>
          <w:rFonts w:asciiTheme="minorHAnsi" w:hAnsiTheme="minorHAnsi" w:cstheme="minorHAnsi"/>
          <w:b/>
          <w:bCs/>
        </w:rPr>
        <w:t>tehnice</w:t>
      </w:r>
      <w:r w:rsidRPr="00343EBA">
        <w:rPr>
          <w:rFonts w:asciiTheme="minorHAnsi" w:hAnsiTheme="minorHAnsi" w:cstheme="minorHAnsi"/>
          <w:b/>
          <w:bCs/>
          <w:spacing w:val="-3"/>
        </w:rPr>
        <w:t xml:space="preserve"> </w:t>
      </w:r>
      <w:r w:rsidRPr="00343EBA">
        <w:rPr>
          <w:rFonts w:asciiTheme="minorHAnsi" w:hAnsiTheme="minorHAnsi" w:cstheme="minorHAnsi"/>
          <w:b/>
          <w:bCs/>
        </w:rPr>
        <w:t>ale</w:t>
      </w:r>
      <w:r w:rsidRPr="00343EBA">
        <w:rPr>
          <w:rFonts w:asciiTheme="minorHAnsi" w:hAnsiTheme="minorHAnsi" w:cstheme="minorHAnsi"/>
          <w:b/>
          <w:bCs/>
          <w:spacing w:val="-2"/>
        </w:rPr>
        <w:t xml:space="preserve"> </w:t>
      </w:r>
      <w:r w:rsidRPr="00343EBA">
        <w:rPr>
          <w:rFonts w:asciiTheme="minorHAnsi" w:hAnsiTheme="minorHAnsi" w:cstheme="minorHAnsi"/>
          <w:b/>
          <w:bCs/>
        </w:rPr>
        <w:t>investiței</w:t>
      </w:r>
      <w:r w:rsidR="00076FBF" w:rsidRPr="00343EBA">
        <w:rPr>
          <w:rFonts w:asciiTheme="minorHAnsi" w:hAnsiTheme="minorHAnsi" w:cstheme="minorHAnsi"/>
          <w:b/>
          <w:bCs/>
        </w:rPr>
        <w:t xml:space="preserve"> ale echipamentelor/utilajelor</w:t>
      </w:r>
    </w:p>
    <w:p w14:paraId="6F5E6E0E" w14:textId="77777777" w:rsidR="00AE0522" w:rsidRPr="00343EBA" w:rsidRDefault="00AE0522" w:rsidP="005718F7">
      <w:pPr>
        <w:pStyle w:val="ListParagraph"/>
        <w:numPr>
          <w:ilvl w:val="0"/>
          <w:numId w:val="42"/>
        </w:numPr>
        <w:tabs>
          <w:tab w:val="left" w:pos="490"/>
          <w:tab w:val="left" w:pos="491"/>
        </w:tabs>
        <w:spacing w:before="0" w:after="120" w:line="276" w:lineRule="auto"/>
        <w:ind w:left="487" w:hanging="357"/>
        <w:jc w:val="both"/>
        <w:rPr>
          <w:rFonts w:asciiTheme="minorHAnsi" w:hAnsiTheme="minorHAnsi" w:cstheme="minorHAnsi"/>
        </w:rPr>
      </w:pPr>
      <w:r w:rsidRPr="00343EBA">
        <w:rPr>
          <w:rFonts w:asciiTheme="minorHAnsi" w:hAnsiTheme="minorHAnsi" w:cstheme="minorHAnsi"/>
        </w:rPr>
        <w:t>Zona</w:t>
      </w:r>
      <w:r w:rsidRPr="00343EBA">
        <w:rPr>
          <w:rFonts w:asciiTheme="minorHAnsi" w:hAnsiTheme="minorHAnsi" w:cstheme="minorHAnsi"/>
          <w:spacing w:val="-9"/>
        </w:rPr>
        <w:t xml:space="preserve"> </w:t>
      </w:r>
      <w:r w:rsidRPr="00343EBA">
        <w:rPr>
          <w:rFonts w:asciiTheme="minorHAnsi" w:hAnsiTheme="minorHAnsi" w:cstheme="minorHAnsi"/>
        </w:rPr>
        <w:t>și</w:t>
      </w:r>
      <w:r w:rsidRPr="00343EBA">
        <w:rPr>
          <w:rFonts w:asciiTheme="minorHAnsi" w:hAnsiTheme="minorHAnsi" w:cstheme="minorHAnsi"/>
          <w:spacing w:val="-8"/>
        </w:rPr>
        <w:t xml:space="preserve"> </w:t>
      </w:r>
      <w:r w:rsidRPr="00343EBA">
        <w:rPr>
          <w:rFonts w:asciiTheme="minorHAnsi" w:hAnsiTheme="minorHAnsi" w:cstheme="minorHAnsi"/>
        </w:rPr>
        <w:t>amplasamentul</w:t>
      </w:r>
    </w:p>
    <w:p w14:paraId="14B1136A" w14:textId="77777777" w:rsidR="00AE0522" w:rsidRPr="00343EBA" w:rsidRDefault="00AE0522" w:rsidP="00343EBA">
      <w:pPr>
        <w:pStyle w:val="ListParagraph"/>
        <w:numPr>
          <w:ilvl w:val="0"/>
          <w:numId w:val="42"/>
        </w:numPr>
        <w:tabs>
          <w:tab w:val="left" w:pos="490"/>
          <w:tab w:val="left" w:pos="491"/>
        </w:tabs>
        <w:spacing w:before="0" w:after="120" w:line="276" w:lineRule="auto"/>
        <w:ind w:right="1002"/>
        <w:jc w:val="both"/>
        <w:rPr>
          <w:rFonts w:asciiTheme="minorHAnsi" w:hAnsiTheme="minorHAnsi" w:cstheme="minorHAnsi"/>
        </w:rPr>
      </w:pPr>
      <w:r w:rsidRPr="00343EBA">
        <w:rPr>
          <w:rFonts w:asciiTheme="minorHAnsi" w:hAnsiTheme="minorHAnsi" w:cstheme="minorHAnsi"/>
        </w:rPr>
        <w:lastRenderedPageBreak/>
        <w:t>Statutul</w:t>
      </w:r>
      <w:r w:rsidRPr="00343EBA">
        <w:rPr>
          <w:rFonts w:asciiTheme="minorHAnsi" w:hAnsiTheme="minorHAnsi" w:cstheme="minorHAnsi"/>
          <w:spacing w:val="-8"/>
        </w:rPr>
        <w:t xml:space="preserve"> </w:t>
      </w:r>
      <w:r w:rsidRPr="00343EBA">
        <w:rPr>
          <w:rFonts w:asciiTheme="minorHAnsi" w:hAnsiTheme="minorHAnsi" w:cstheme="minorHAnsi"/>
        </w:rPr>
        <w:t>juridic</w:t>
      </w:r>
      <w:r w:rsidRPr="00343EBA">
        <w:rPr>
          <w:rFonts w:asciiTheme="minorHAnsi" w:hAnsiTheme="minorHAnsi" w:cstheme="minorHAnsi"/>
          <w:spacing w:val="-8"/>
        </w:rPr>
        <w:t xml:space="preserve"> </w:t>
      </w:r>
      <w:r w:rsidRPr="00343EBA">
        <w:rPr>
          <w:rFonts w:asciiTheme="minorHAnsi" w:hAnsiTheme="minorHAnsi" w:cstheme="minorHAnsi"/>
        </w:rPr>
        <w:t>al</w:t>
      </w:r>
      <w:r w:rsidRPr="00343EBA">
        <w:rPr>
          <w:rFonts w:asciiTheme="minorHAnsi" w:hAnsiTheme="minorHAnsi" w:cstheme="minorHAnsi"/>
          <w:spacing w:val="-7"/>
        </w:rPr>
        <w:t xml:space="preserve"> </w:t>
      </w:r>
      <w:r w:rsidRPr="00343EBA">
        <w:rPr>
          <w:rFonts w:asciiTheme="minorHAnsi" w:hAnsiTheme="minorHAnsi" w:cstheme="minorHAnsi"/>
        </w:rPr>
        <w:t>imobilului/imobilelor</w:t>
      </w:r>
      <w:r w:rsidRPr="00343EBA">
        <w:rPr>
          <w:rFonts w:asciiTheme="minorHAnsi" w:hAnsiTheme="minorHAnsi" w:cstheme="minorHAnsi"/>
          <w:spacing w:val="-8"/>
        </w:rPr>
        <w:t xml:space="preserve"> </w:t>
      </w:r>
      <w:r w:rsidRPr="00343EBA">
        <w:rPr>
          <w:rFonts w:asciiTheme="minorHAnsi" w:hAnsiTheme="minorHAnsi" w:cstheme="minorHAnsi"/>
        </w:rPr>
        <w:t>(teren</w:t>
      </w:r>
      <w:r w:rsidRPr="00343EBA">
        <w:rPr>
          <w:rFonts w:asciiTheme="minorHAnsi" w:hAnsiTheme="minorHAnsi" w:cstheme="minorHAnsi"/>
          <w:spacing w:val="-7"/>
        </w:rPr>
        <w:t xml:space="preserve"> </w:t>
      </w:r>
      <w:r w:rsidRPr="00343EBA">
        <w:rPr>
          <w:rFonts w:asciiTheme="minorHAnsi" w:hAnsiTheme="minorHAnsi" w:cstheme="minorHAnsi"/>
        </w:rPr>
        <w:t>/</w:t>
      </w:r>
      <w:r w:rsidRPr="00343EBA">
        <w:rPr>
          <w:rFonts w:asciiTheme="minorHAnsi" w:hAnsiTheme="minorHAnsi" w:cstheme="minorHAnsi"/>
          <w:spacing w:val="-8"/>
        </w:rPr>
        <w:t xml:space="preserve"> </w:t>
      </w:r>
      <w:r w:rsidRPr="00343EBA">
        <w:rPr>
          <w:rFonts w:asciiTheme="minorHAnsi" w:hAnsiTheme="minorHAnsi" w:cstheme="minorHAnsi"/>
        </w:rPr>
        <w:t>construcție)</w:t>
      </w:r>
      <w:r w:rsidRPr="00343EBA">
        <w:rPr>
          <w:rFonts w:asciiTheme="minorHAnsi" w:hAnsiTheme="minorHAnsi" w:cstheme="minorHAnsi"/>
          <w:spacing w:val="-7"/>
        </w:rPr>
        <w:t xml:space="preserve"> </w:t>
      </w:r>
      <w:r w:rsidRPr="00343EBA">
        <w:rPr>
          <w:rFonts w:asciiTheme="minorHAnsi" w:hAnsiTheme="minorHAnsi" w:cstheme="minorHAnsi"/>
        </w:rPr>
        <w:t>afectate</w:t>
      </w:r>
      <w:r w:rsidRPr="00343EBA">
        <w:rPr>
          <w:rFonts w:asciiTheme="minorHAnsi" w:hAnsiTheme="minorHAnsi" w:cstheme="minorHAnsi"/>
          <w:spacing w:val="-8"/>
        </w:rPr>
        <w:t xml:space="preserve"> </w:t>
      </w:r>
      <w:r w:rsidRPr="00343EBA">
        <w:rPr>
          <w:rFonts w:asciiTheme="minorHAnsi" w:hAnsiTheme="minorHAnsi" w:cstheme="minorHAnsi"/>
        </w:rPr>
        <w:t>de</w:t>
      </w:r>
      <w:r w:rsidRPr="00343EBA">
        <w:rPr>
          <w:rFonts w:asciiTheme="minorHAnsi" w:hAnsiTheme="minorHAnsi" w:cstheme="minorHAnsi"/>
          <w:spacing w:val="-7"/>
        </w:rPr>
        <w:t xml:space="preserve"> </w:t>
      </w:r>
      <w:r w:rsidRPr="00343EBA">
        <w:rPr>
          <w:rFonts w:asciiTheme="minorHAnsi" w:hAnsiTheme="minorHAnsi" w:cstheme="minorHAnsi"/>
        </w:rPr>
        <w:t>implementarea</w:t>
      </w:r>
      <w:r w:rsidRPr="00343EBA">
        <w:rPr>
          <w:rFonts w:asciiTheme="minorHAnsi" w:hAnsiTheme="minorHAnsi" w:cstheme="minorHAnsi"/>
          <w:spacing w:val="1"/>
        </w:rPr>
        <w:t xml:space="preserve"> </w:t>
      </w:r>
      <w:r w:rsidRPr="00343EBA">
        <w:rPr>
          <w:rFonts w:asciiTheme="minorHAnsi" w:hAnsiTheme="minorHAnsi" w:cstheme="minorHAnsi"/>
        </w:rPr>
        <w:t>proiectului</w:t>
      </w:r>
    </w:p>
    <w:p w14:paraId="587FAFB4" w14:textId="77777777" w:rsidR="009D72C6" w:rsidRDefault="00AE0522" w:rsidP="005718F7">
      <w:pPr>
        <w:spacing w:after="120" w:line="276" w:lineRule="auto"/>
        <w:ind w:left="851"/>
        <w:jc w:val="both"/>
        <w:rPr>
          <w:rFonts w:asciiTheme="minorHAnsi" w:hAnsiTheme="minorHAnsi" w:cstheme="minorHAnsi"/>
          <w:i/>
          <w:sz w:val="22"/>
          <w:szCs w:val="22"/>
        </w:rPr>
      </w:pPr>
      <w:r w:rsidRPr="00343EBA">
        <w:rPr>
          <w:rFonts w:asciiTheme="minorHAnsi" w:hAnsiTheme="minorHAnsi" w:cstheme="minorHAnsi"/>
          <w:i/>
          <w:sz w:val="22"/>
          <w:szCs w:val="22"/>
        </w:rPr>
        <w:t>Se</w:t>
      </w:r>
      <w:r w:rsidRPr="00343EBA">
        <w:rPr>
          <w:rFonts w:asciiTheme="minorHAnsi" w:hAnsiTheme="minorHAnsi" w:cstheme="minorHAnsi"/>
          <w:i/>
          <w:spacing w:val="-7"/>
          <w:sz w:val="22"/>
          <w:szCs w:val="22"/>
        </w:rPr>
        <w:t xml:space="preserve"> </w:t>
      </w:r>
      <w:proofErr w:type="spellStart"/>
      <w:r w:rsidRPr="00343EBA">
        <w:rPr>
          <w:rFonts w:asciiTheme="minorHAnsi" w:hAnsiTheme="minorHAnsi" w:cstheme="minorHAnsi"/>
          <w:i/>
          <w:sz w:val="22"/>
          <w:szCs w:val="22"/>
        </w:rPr>
        <w:t>vor</w:t>
      </w:r>
      <w:proofErr w:type="spellEnd"/>
      <w:r w:rsidRPr="00343EBA">
        <w:rPr>
          <w:rFonts w:asciiTheme="minorHAnsi" w:hAnsiTheme="minorHAnsi" w:cstheme="minorHAnsi"/>
          <w:i/>
          <w:spacing w:val="-6"/>
          <w:sz w:val="22"/>
          <w:szCs w:val="22"/>
        </w:rPr>
        <w:t xml:space="preserve"> </w:t>
      </w:r>
      <w:r w:rsidRPr="00343EBA">
        <w:rPr>
          <w:rFonts w:asciiTheme="minorHAnsi" w:hAnsiTheme="minorHAnsi" w:cstheme="minorHAnsi"/>
          <w:i/>
          <w:sz w:val="22"/>
          <w:szCs w:val="22"/>
        </w:rPr>
        <w:t>include</w:t>
      </w:r>
      <w:r w:rsidRPr="00343EBA">
        <w:rPr>
          <w:rFonts w:asciiTheme="minorHAnsi" w:hAnsiTheme="minorHAnsi" w:cstheme="minorHAnsi"/>
          <w:i/>
          <w:spacing w:val="-6"/>
          <w:sz w:val="22"/>
          <w:szCs w:val="22"/>
        </w:rPr>
        <w:t xml:space="preserve"> </w:t>
      </w:r>
      <w:proofErr w:type="spellStart"/>
      <w:r w:rsidRPr="00343EBA">
        <w:rPr>
          <w:rFonts w:asciiTheme="minorHAnsi" w:hAnsiTheme="minorHAnsi" w:cstheme="minorHAnsi"/>
          <w:i/>
          <w:sz w:val="22"/>
          <w:szCs w:val="22"/>
        </w:rPr>
        <w:t>informații</w:t>
      </w:r>
      <w:proofErr w:type="spellEnd"/>
      <w:r w:rsidRPr="00343EBA">
        <w:rPr>
          <w:rFonts w:asciiTheme="minorHAnsi" w:hAnsiTheme="minorHAnsi" w:cstheme="minorHAnsi"/>
          <w:i/>
          <w:spacing w:val="-6"/>
          <w:sz w:val="22"/>
          <w:szCs w:val="22"/>
        </w:rPr>
        <w:t xml:space="preserve"> </w:t>
      </w:r>
      <w:r w:rsidRPr="00343EBA">
        <w:rPr>
          <w:rFonts w:asciiTheme="minorHAnsi" w:hAnsiTheme="minorHAnsi" w:cstheme="minorHAnsi"/>
          <w:i/>
          <w:sz w:val="22"/>
          <w:szCs w:val="22"/>
        </w:rPr>
        <w:t>cu</w:t>
      </w:r>
      <w:r w:rsidRPr="00343EBA">
        <w:rPr>
          <w:rFonts w:asciiTheme="minorHAnsi" w:hAnsiTheme="minorHAnsi" w:cstheme="minorHAnsi"/>
          <w:i/>
          <w:spacing w:val="-6"/>
          <w:sz w:val="22"/>
          <w:szCs w:val="22"/>
        </w:rPr>
        <w:t xml:space="preserve"> </w:t>
      </w:r>
      <w:proofErr w:type="spellStart"/>
      <w:r w:rsidRPr="00343EBA">
        <w:rPr>
          <w:rFonts w:asciiTheme="minorHAnsi" w:hAnsiTheme="minorHAnsi" w:cstheme="minorHAnsi"/>
          <w:i/>
          <w:sz w:val="22"/>
          <w:szCs w:val="22"/>
        </w:rPr>
        <w:t>privire</w:t>
      </w:r>
      <w:proofErr w:type="spellEnd"/>
      <w:r w:rsidRPr="00343EBA">
        <w:rPr>
          <w:rFonts w:asciiTheme="minorHAnsi" w:hAnsiTheme="minorHAnsi" w:cstheme="minorHAnsi"/>
          <w:i/>
          <w:spacing w:val="-6"/>
          <w:sz w:val="22"/>
          <w:szCs w:val="22"/>
        </w:rPr>
        <w:t xml:space="preserve"> </w:t>
      </w:r>
      <w:r w:rsidRPr="00343EBA">
        <w:rPr>
          <w:rFonts w:asciiTheme="minorHAnsi" w:hAnsiTheme="minorHAnsi" w:cstheme="minorHAnsi"/>
          <w:i/>
          <w:sz w:val="22"/>
          <w:szCs w:val="22"/>
        </w:rPr>
        <w:t>la</w:t>
      </w:r>
      <w:r w:rsidRPr="00343EBA">
        <w:rPr>
          <w:rFonts w:asciiTheme="minorHAnsi" w:hAnsiTheme="minorHAnsi" w:cstheme="minorHAnsi"/>
          <w:i/>
          <w:spacing w:val="-6"/>
          <w:sz w:val="22"/>
          <w:szCs w:val="22"/>
        </w:rPr>
        <w:t xml:space="preserve"> </w:t>
      </w:r>
      <w:proofErr w:type="spellStart"/>
      <w:r w:rsidRPr="00343EBA">
        <w:rPr>
          <w:rFonts w:asciiTheme="minorHAnsi" w:hAnsiTheme="minorHAnsi" w:cstheme="minorHAnsi"/>
          <w:i/>
          <w:sz w:val="22"/>
          <w:szCs w:val="22"/>
        </w:rPr>
        <w:t>statutul</w:t>
      </w:r>
      <w:proofErr w:type="spellEnd"/>
      <w:r w:rsidRPr="00343EBA">
        <w:rPr>
          <w:rFonts w:asciiTheme="minorHAnsi" w:hAnsiTheme="minorHAnsi" w:cstheme="minorHAnsi"/>
          <w:i/>
          <w:spacing w:val="-7"/>
          <w:sz w:val="22"/>
          <w:szCs w:val="22"/>
        </w:rPr>
        <w:t xml:space="preserve"> </w:t>
      </w:r>
      <w:r w:rsidRPr="00343EBA">
        <w:rPr>
          <w:rFonts w:asciiTheme="minorHAnsi" w:hAnsiTheme="minorHAnsi" w:cstheme="minorHAnsi"/>
          <w:i/>
          <w:sz w:val="22"/>
          <w:szCs w:val="22"/>
        </w:rPr>
        <w:t>juridic</w:t>
      </w:r>
      <w:r w:rsidRPr="00343EBA">
        <w:rPr>
          <w:rFonts w:asciiTheme="minorHAnsi" w:hAnsiTheme="minorHAnsi" w:cstheme="minorHAnsi"/>
          <w:i/>
          <w:spacing w:val="-6"/>
          <w:sz w:val="22"/>
          <w:szCs w:val="22"/>
        </w:rPr>
        <w:t xml:space="preserve"> </w:t>
      </w:r>
      <w:proofErr w:type="spellStart"/>
      <w:r w:rsidRPr="00343EBA">
        <w:rPr>
          <w:rFonts w:asciiTheme="minorHAnsi" w:hAnsiTheme="minorHAnsi" w:cstheme="minorHAnsi"/>
          <w:i/>
          <w:sz w:val="22"/>
          <w:szCs w:val="22"/>
        </w:rPr>
        <w:t>atât</w:t>
      </w:r>
      <w:proofErr w:type="spellEnd"/>
      <w:r w:rsidRPr="00343EBA">
        <w:rPr>
          <w:rFonts w:asciiTheme="minorHAnsi" w:hAnsiTheme="minorHAnsi" w:cstheme="minorHAnsi"/>
          <w:i/>
          <w:spacing w:val="-6"/>
          <w:sz w:val="22"/>
          <w:szCs w:val="22"/>
        </w:rPr>
        <w:t xml:space="preserve"> </w:t>
      </w:r>
      <w:r w:rsidRPr="00343EBA">
        <w:rPr>
          <w:rFonts w:asciiTheme="minorHAnsi" w:hAnsiTheme="minorHAnsi" w:cstheme="minorHAnsi"/>
          <w:i/>
          <w:sz w:val="22"/>
          <w:szCs w:val="22"/>
        </w:rPr>
        <w:t>al</w:t>
      </w:r>
      <w:r w:rsidRPr="00343EBA">
        <w:rPr>
          <w:rFonts w:asciiTheme="minorHAnsi" w:hAnsiTheme="minorHAnsi" w:cstheme="minorHAnsi"/>
          <w:i/>
          <w:spacing w:val="-6"/>
          <w:sz w:val="22"/>
          <w:szCs w:val="22"/>
        </w:rPr>
        <w:t xml:space="preserve"> </w:t>
      </w:r>
      <w:proofErr w:type="spellStart"/>
      <w:r w:rsidRPr="00343EBA">
        <w:rPr>
          <w:rFonts w:asciiTheme="minorHAnsi" w:hAnsiTheme="minorHAnsi" w:cstheme="minorHAnsi"/>
          <w:i/>
          <w:sz w:val="22"/>
          <w:szCs w:val="22"/>
        </w:rPr>
        <w:t>imobilelor</w:t>
      </w:r>
      <w:proofErr w:type="spellEnd"/>
      <w:r w:rsidRPr="00343EBA">
        <w:rPr>
          <w:rFonts w:asciiTheme="minorHAnsi" w:hAnsiTheme="minorHAnsi" w:cstheme="minorHAnsi"/>
          <w:i/>
          <w:spacing w:val="-6"/>
          <w:sz w:val="22"/>
          <w:szCs w:val="22"/>
        </w:rPr>
        <w:t xml:space="preserve"> </w:t>
      </w:r>
      <w:r w:rsidRPr="00343EBA">
        <w:rPr>
          <w:rFonts w:asciiTheme="minorHAnsi" w:hAnsiTheme="minorHAnsi" w:cstheme="minorHAnsi"/>
          <w:i/>
          <w:sz w:val="22"/>
          <w:szCs w:val="22"/>
        </w:rPr>
        <w:t>(</w:t>
      </w:r>
      <w:proofErr w:type="spellStart"/>
      <w:r w:rsidRPr="00343EBA">
        <w:rPr>
          <w:rFonts w:asciiTheme="minorHAnsi" w:hAnsiTheme="minorHAnsi" w:cstheme="minorHAnsi"/>
          <w:i/>
          <w:sz w:val="22"/>
          <w:szCs w:val="22"/>
        </w:rPr>
        <w:t>teren</w:t>
      </w:r>
      <w:proofErr w:type="spellEnd"/>
      <w:r w:rsidRPr="00343EBA">
        <w:rPr>
          <w:rFonts w:asciiTheme="minorHAnsi" w:hAnsiTheme="minorHAnsi" w:cstheme="minorHAnsi"/>
          <w:i/>
          <w:spacing w:val="-6"/>
          <w:sz w:val="22"/>
          <w:szCs w:val="22"/>
        </w:rPr>
        <w:t xml:space="preserve"> </w:t>
      </w:r>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construcție</w:t>
      </w:r>
      <w:proofErr w:type="spellEnd"/>
      <w:r w:rsidRPr="00343EBA">
        <w:rPr>
          <w:rFonts w:asciiTheme="minorHAnsi" w:hAnsiTheme="minorHAnsi" w:cstheme="minorHAnsi"/>
          <w:i/>
          <w:spacing w:val="-12"/>
          <w:sz w:val="22"/>
          <w:szCs w:val="22"/>
        </w:rPr>
        <w:t xml:space="preserve"> </w:t>
      </w:r>
      <w:r w:rsidRPr="00343EBA">
        <w:rPr>
          <w:rFonts w:asciiTheme="minorHAnsi" w:hAnsiTheme="minorHAnsi" w:cstheme="minorHAnsi"/>
          <w:i/>
          <w:sz w:val="22"/>
          <w:szCs w:val="22"/>
        </w:rPr>
        <w:t>/</w:t>
      </w:r>
      <w:r w:rsidRPr="00343EBA">
        <w:rPr>
          <w:rFonts w:asciiTheme="minorHAnsi" w:hAnsiTheme="minorHAnsi" w:cstheme="minorHAnsi"/>
          <w:i/>
          <w:spacing w:val="-12"/>
          <w:sz w:val="22"/>
          <w:szCs w:val="22"/>
        </w:rPr>
        <w:t xml:space="preserve"> </w:t>
      </w:r>
      <w:proofErr w:type="spellStart"/>
      <w:r w:rsidRPr="00343EBA">
        <w:rPr>
          <w:rFonts w:asciiTheme="minorHAnsi" w:hAnsiTheme="minorHAnsi" w:cstheme="minorHAnsi"/>
          <w:i/>
          <w:sz w:val="22"/>
          <w:szCs w:val="22"/>
        </w:rPr>
        <w:t>structură</w:t>
      </w:r>
      <w:proofErr w:type="spellEnd"/>
      <w:r w:rsidRPr="00343EBA">
        <w:rPr>
          <w:rFonts w:asciiTheme="minorHAnsi" w:hAnsiTheme="minorHAnsi" w:cstheme="minorHAnsi"/>
          <w:i/>
          <w:sz w:val="22"/>
          <w:szCs w:val="22"/>
        </w:rPr>
        <w:t>)</w:t>
      </w:r>
      <w:r w:rsidRPr="00343EBA">
        <w:rPr>
          <w:rFonts w:asciiTheme="minorHAnsi" w:hAnsiTheme="minorHAnsi" w:cstheme="minorHAnsi"/>
          <w:i/>
          <w:spacing w:val="-11"/>
          <w:sz w:val="22"/>
          <w:szCs w:val="22"/>
        </w:rPr>
        <w:t xml:space="preserve"> </w:t>
      </w:r>
      <w:proofErr w:type="spellStart"/>
      <w:r w:rsidRPr="00343EBA">
        <w:rPr>
          <w:rFonts w:asciiTheme="minorHAnsi" w:hAnsiTheme="minorHAnsi" w:cstheme="minorHAnsi"/>
          <w:i/>
          <w:sz w:val="22"/>
          <w:szCs w:val="22"/>
        </w:rPr>
        <w:t>unde</w:t>
      </w:r>
      <w:proofErr w:type="spellEnd"/>
      <w:r w:rsidRPr="00343EBA">
        <w:rPr>
          <w:rFonts w:asciiTheme="minorHAnsi" w:hAnsiTheme="minorHAnsi" w:cstheme="minorHAnsi"/>
          <w:i/>
          <w:spacing w:val="-12"/>
          <w:sz w:val="22"/>
          <w:szCs w:val="22"/>
        </w:rPr>
        <w:t xml:space="preserve"> </w:t>
      </w:r>
      <w:proofErr w:type="spellStart"/>
      <w:r w:rsidRPr="00343EBA">
        <w:rPr>
          <w:rFonts w:asciiTheme="minorHAnsi" w:hAnsiTheme="minorHAnsi" w:cstheme="minorHAnsi"/>
          <w:i/>
          <w:sz w:val="22"/>
          <w:szCs w:val="22"/>
        </w:rPr>
        <w:t>vor</w:t>
      </w:r>
      <w:proofErr w:type="spellEnd"/>
      <w:r w:rsidRPr="00343EBA">
        <w:rPr>
          <w:rFonts w:asciiTheme="minorHAnsi" w:hAnsiTheme="minorHAnsi" w:cstheme="minorHAnsi"/>
          <w:i/>
          <w:spacing w:val="-11"/>
          <w:sz w:val="22"/>
          <w:szCs w:val="22"/>
        </w:rPr>
        <w:t xml:space="preserve"> </w:t>
      </w:r>
      <w:r w:rsidRPr="00343EBA">
        <w:rPr>
          <w:rFonts w:asciiTheme="minorHAnsi" w:hAnsiTheme="minorHAnsi" w:cstheme="minorHAnsi"/>
          <w:i/>
          <w:sz w:val="22"/>
          <w:szCs w:val="22"/>
        </w:rPr>
        <w:t>fi</w:t>
      </w:r>
      <w:r w:rsidRPr="00343EBA">
        <w:rPr>
          <w:rFonts w:asciiTheme="minorHAnsi" w:hAnsiTheme="minorHAnsi" w:cstheme="minorHAnsi"/>
          <w:i/>
          <w:spacing w:val="-12"/>
          <w:sz w:val="22"/>
          <w:szCs w:val="22"/>
        </w:rPr>
        <w:t xml:space="preserve"> </w:t>
      </w:r>
      <w:proofErr w:type="spellStart"/>
      <w:r w:rsidRPr="00343EBA">
        <w:rPr>
          <w:rFonts w:asciiTheme="minorHAnsi" w:hAnsiTheme="minorHAnsi" w:cstheme="minorHAnsi"/>
          <w:i/>
          <w:sz w:val="22"/>
          <w:szCs w:val="22"/>
        </w:rPr>
        <w:t>amplasate</w:t>
      </w:r>
      <w:proofErr w:type="spellEnd"/>
      <w:r w:rsidRPr="00343EBA">
        <w:rPr>
          <w:rFonts w:asciiTheme="minorHAnsi" w:hAnsiTheme="minorHAnsi" w:cstheme="minorHAnsi"/>
          <w:i/>
          <w:spacing w:val="-12"/>
          <w:sz w:val="22"/>
          <w:szCs w:val="22"/>
        </w:rPr>
        <w:t xml:space="preserve"> </w:t>
      </w:r>
      <w:proofErr w:type="spellStart"/>
      <w:r w:rsidRPr="00343EBA">
        <w:rPr>
          <w:rFonts w:asciiTheme="minorHAnsi" w:hAnsiTheme="minorHAnsi" w:cstheme="minorHAnsi"/>
          <w:i/>
          <w:sz w:val="22"/>
          <w:szCs w:val="22"/>
        </w:rPr>
        <w:t>utilajele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achiziționate</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asemenea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pentru</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proiectele</w:t>
      </w:r>
      <w:proofErr w:type="spellEnd"/>
      <w:r w:rsidRPr="00343EBA">
        <w:rPr>
          <w:rFonts w:asciiTheme="minorHAnsi" w:hAnsiTheme="minorHAnsi" w:cstheme="minorHAnsi"/>
          <w:i/>
          <w:sz w:val="22"/>
          <w:szCs w:val="22"/>
        </w:rPr>
        <w:t xml:space="preserve"> care </w:t>
      </w:r>
      <w:proofErr w:type="spellStart"/>
      <w:r w:rsidRPr="00343EBA">
        <w:rPr>
          <w:rFonts w:asciiTheme="minorHAnsi" w:hAnsiTheme="minorHAnsi" w:cstheme="minorHAnsi"/>
          <w:i/>
          <w:sz w:val="22"/>
          <w:szCs w:val="22"/>
        </w:rPr>
        <w:t>vizează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achiziționarea</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echipamente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pentru</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creșterea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siguranței</w:t>
      </w:r>
      <w:proofErr w:type="spellEnd"/>
      <w:r w:rsidRPr="00343EBA">
        <w:rPr>
          <w:rFonts w:asciiTheme="minorHAnsi" w:hAnsiTheme="minorHAnsi" w:cstheme="minorHAnsi"/>
          <w:i/>
          <w:spacing w:val="1"/>
          <w:sz w:val="22"/>
          <w:szCs w:val="22"/>
        </w:rPr>
        <w:t xml:space="preserve"> </w:t>
      </w:r>
      <w:proofErr w:type="spellStart"/>
      <w:r w:rsidRPr="00343EBA">
        <w:rPr>
          <w:rFonts w:asciiTheme="minorHAnsi" w:hAnsiTheme="minorHAnsi" w:cstheme="minorHAnsi"/>
          <w:i/>
          <w:sz w:val="22"/>
          <w:szCs w:val="22"/>
        </w:rPr>
        <w:t>rutiere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pentru</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drumurile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județene</w:t>
      </w:r>
      <w:proofErr w:type="spellEnd"/>
      <w:r w:rsidRPr="00343EBA">
        <w:rPr>
          <w:rFonts w:asciiTheme="minorHAnsi" w:hAnsiTheme="minorHAnsi" w:cstheme="minorHAnsi"/>
          <w:i/>
          <w:sz w:val="22"/>
          <w:szCs w:val="22"/>
        </w:rPr>
        <w:t xml:space="preserve"> se </w:t>
      </w:r>
      <w:proofErr w:type="spellStart"/>
      <w:r w:rsidRPr="00343EBA">
        <w:rPr>
          <w:rFonts w:asciiTheme="minorHAnsi" w:hAnsiTheme="minorHAnsi" w:cstheme="minorHAnsi"/>
          <w:i/>
          <w:sz w:val="22"/>
          <w:szCs w:val="22"/>
        </w:rPr>
        <w:t>va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avea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în</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vedere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descrierea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locului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unde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vor</w:t>
      </w:r>
      <w:proofErr w:type="spellEnd"/>
      <w:r w:rsidRPr="00343EBA">
        <w:rPr>
          <w:rFonts w:asciiTheme="minorHAnsi" w:hAnsiTheme="minorHAnsi" w:cstheme="minorHAnsi"/>
          <w:i/>
          <w:sz w:val="22"/>
          <w:szCs w:val="22"/>
        </w:rPr>
        <w:t xml:space="preserve"> fi </w:t>
      </w:r>
      <w:proofErr w:type="spellStart"/>
      <w:r w:rsidRPr="00343EBA">
        <w:rPr>
          <w:rFonts w:asciiTheme="minorHAnsi" w:hAnsiTheme="minorHAnsi" w:cstheme="minorHAnsi"/>
          <w:i/>
          <w:sz w:val="22"/>
          <w:szCs w:val="22"/>
        </w:rPr>
        <w:t>amplasate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rolul</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acestora</w:t>
      </w:r>
      <w:proofErr w:type="spellEnd"/>
      <w:r w:rsidRPr="00343EBA">
        <w:rPr>
          <w:rFonts w:asciiTheme="minorHAnsi" w:hAnsiTheme="minorHAnsi" w:cstheme="minorHAnsi"/>
          <w:i/>
          <w:sz w:val="22"/>
          <w:szCs w:val="22"/>
        </w:rPr>
        <w:t xml:space="preserve"> </w:t>
      </w:r>
      <w:proofErr w:type="spellStart"/>
      <w:r w:rsidR="009D72C6" w:rsidRPr="00343EBA">
        <w:rPr>
          <w:rFonts w:asciiTheme="minorHAnsi" w:hAnsiTheme="minorHAnsi" w:cstheme="minorHAnsi"/>
          <w:i/>
          <w:sz w:val="22"/>
          <w:szCs w:val="22"/>
        </w:rPr>
        <w:t>în</w:t>
      </w:r>
      <w:proofErr w:type="spellEnd"/>
      <w:r w:rsidR="009D72C6" w:rsidRPr="00343EBA">
        <w:rPr>
          <w:rFonts w:asciiTheme="minorHAnsi" w:hAnsiTheme="minorHAnsi" w:cstheme="minorHAnsi"/>
          <w:i/>
          <w:sz w:val="22"/>
          <w:szCs w:val="22"/>
        </w:rPr>
        <w:t xml:space="preserve"> </w:t>
      </w:r>
      <w:proofErr w:type="spellStart"/>
      <w:r w:rsidR="009D72C6" w:rsidRPr="00343EBA">
        <w:rPr>
          <w:rFonts w:asciiTheme="minorHAnsi" w:hAnsiTheme="minorHAnsi" w:cstheme="minorHAnsi"/>
          <w:i/>
          <w:sz w:val="22"/>
          <w:szCs w:val="22"/>
        </w:rPr>
        <w:t>conformitate</w:t>
      </w:r>
      <w:proofErr w:type="spellEnd"/>
      <w:r w:rsidR="009D72C6" w:rsidRPr="00343EBA">
        <w:rPr>
          <w:rFonts w:asciiTheme="minorHAnsi" w:hAnsiTheme="minorHAnsi" w:cstheme="minorHAnsi"/>
          <w:i/>
          <w:sz w:val="22"/>
          <w:szCs w:val="22"/>
        </w:rPr>
        <w:t xml:space="preserve"> cu </w:t>
      </w:r>
      <w:proofErr w:type="spellStart"/>
      <w:r w:rsidR="009D72C6" w:rsidRPr="00343EBA">
        <w:rPr>
          <w:rFonts w:asciiTheme="minorHAnsi" w:hAnsiTheme="minorHAnsi" w:cstheme="minorHAnsi"/>
          <w:i/>
          <w:sz w:val="22"/>
          <w:szCs w:val="22"/>
        </w:rPr>
        <w:t>Strategia</w:t>
      </w:r>
      <w:proofErr w:type="spellEnd"/>
      <w:r w:rsidR="009D72C6" w:rsidRPr="00343EBA">
        <w:rPr>
          <w:rFonts w:asciiTheme="minorHAnsi" w:hAnsiTheme="minorHAnsi" w:cstheme="minorHAnsi"/>
          <w:i/>
          <w:sz w:val="22"/>
          <w:szCs w:val="22"/>
        </w:rPr>
        <w:t xml:space="preserve"> </w:t>
      </w:r>
      <w:proofErr w:type="spellStart"/>
      <w:r w:rsidR="009D72C6" w:rsidRPr="00343EBA">
        <w:rPr>
          <w:rFonts w:asciiTheme="minorHAnsi" w:hAnsiTheme="minorHAnsi" w:cstheme="minorHAnsi"/>
          <w:i/>
          <w:sz w:val="22"/>
          <w:szCs w:val="22"/>
        </w:rPr>
        <w:t>Națională</w:t>
      </w:r>
      <w:proofErr w:type="spellEnd"/>
      <w:r w:rsidR="009D72C6" w:rsidRPr="00343EBA">
        <w:rPr>
          <w:rFonts w:asciiTheme="minorHAnsi" w:hAnsiTheme="minorHAnsi" w:cstheme="minorHAnsi"/>
          <w:i/>
          <w:sz w:val="22"/>
          <w:szCs w:val="22"/>
        </w:rPr>
        <w:t xml:space="preserve"> de </w:t>
      </w:r>
      <w:proofErr w:type="spellStart"/>
      <w:r w:rsidR="009D72C6" w:rsidRPr="00343EBA">
        <w:rPr>
          <w:rFonts w:asciiTheme="minorHAnsi" w:hAnsiTheme="minorHAnsi" w:cstheme="minorHAnsi"/>
          <w:i/>
          <w:sz w:val="22"/>
          <w:szCs w:val="22"/>
        </w:rPr>
        <w:t>Siguranță</w:t>
      </w:r>
      <w:proofErr w:type="spellEnd"/>
      <w:r w:rsidR="009D72C6" w:rsidRPr="00343EBA">
        <w:rPr>
          <w:rFonts w:asciiTheme="minorHAnsi" w:hAnsiTheme="minorHAnsi" w:cstheme="minorHAnsi"/>
          <w:i/>
          <w:sz w:val="22"/>
          <w:szCs w:val="22"/>
        </w:rPr>
        <w:t xml:space="preserve"> </w:t>
      </w:r>
      <w:proofErr w:type="spellStart"/>
      <w:r w:rsidR="009D72C6" w:rsidRPr="00343EBA">
        <w:rPr>
          <w:rFonts w:asciiTheme="minorHAnsi" w:hAnsiTheme="minorHAnsi" w:cstheme="minorHAnsi"/>
          <w:i/>
          <w:sz w:val="22"/>
          <w:szCs w:val="22"/>
        </w:rPr>
        <w:t>Rutieră</w:t>
      </w:r>
      <w:proofErr w:type="spellEnd"/>
      <w:r w:rsidR="009D72C6" w:rsidRPr="00343EBA">
        <w:rPr>
          <w:rFonts w:asciiTheme="minorHAnsi" w:hAnsiTheme="minorHAnsi" w:cstheme="minorHAnsi"/>
          <w:i/>
          <w:sz w:val="22"/>
          <w:szCs w:val="22"/>
        </w:rPr>
        <w:t xml:space="preserve"> </w:t>
      </w:r>
      <w:proofErr w:type="spellStart"/>
      <w:r w:rsidR="009D72C6" w:rsidRPr="00343EBA">
        <w:rPr>
          <w:rFonts w:asciiTheme="minorHAnsi" w:hAnsiTheme="minorHAnsi" w:cstheme="minorHAnsi"/>
          <w:i/>
          <w:sz w:val="22"/>
          <w:szCs w:val="22"/>
        </w:rPr>
        <w:t>și</w:t>
      </w:r>
      <w:proofErr w:type="spellEnd"/>
      <w:r w:rsidR="009D72C6" w:rsidRPr="00343EBA">
        <w:rPr>
          <w:rFonts w:asciiTheme="minorHAnsi" w:hAnsiTheme="minorHAnsi" w:cstheme="minorHAnsi"/>
          <w:i/>
          <w:sz w:val="22"/>
          <w:szCs w:val="22"/>
        </w:rPr>
        <w:t>/</w:t>
      </w:r>
      <w:proofErr w:type="spellStart"/>
      <w:r w:rsidR="009D72C6" w:rsidRPr="00343EBA">
        <w:rPr>
          <w:rFonts w:asciiTheme="minorHAnsi" w:hAnsiTheme="minorHAnsi" w:cstheme="minorHAnsi"/>
          <w:i/>
          <w:sz w:val="22"/>
          <w:szCs w:val="22"/>
        </w:rPr>
        <w:t>sau</w:t>
      </w:r>
      <w:proofErr w:type="spellEnd"/>
      <w:r w:rsidR="009D72C6" w:rsidRPr="00343EBA">
        <w:rPr>
          <w:rFonts w:asciiTheme="minorHAnsi" w:hAnsiTheme="minorHAnsi" w:cstheme="minorHAnsi"/>
          <w:i/>
          <w:sz w:val="22"/>
          <w:szCs w:val="22"/>
        </w:rPr>
        <w:t xml:space="preserve"> cu </w:t>
      </w:r>
      <w:proofErr w:type="spellStart"/>
      <w:r w:rsidR="009D72C6" w:rsidRPr="00343EBA">
        <w:rPr>
          <w:rFonts w:asciiTheme="minorHAnsi" w:hAnsiTheme="minorHAnsi" w:cstheme="minorHAnsi"/>
          <w:i/>
          <w:sz w:val="22"/>
          <w:szCs w:val="22"/>
        </w:rPr>
        <w:t>raportul</w:t>
      </w:r>
      <w:proofErr w:type="spellEnd"/>
      <w:r w:rsidR="009D72C6" w:rsidRPr="00343EBA">
        <w:rPr>
          <w:rFonts w:asciiTheme="minorHAnsi" w:hAnsiTheme="minorHAnsi" w:cstheme="minorHAnsi"/>
          <w:i/>
          <w:sz w:val="22"/>
          <w:szCs w:val="22"/>
        </w:rPr>
        <w:t xml:space="preserve"> de </w:t>
      </w:r>
      <w:proofErr w:type="spellStart"/>
      <w:r w:rsidR="009D72C6" w:rsidRPr="00343EBA">
        <w:rPr>
          <w:rFonts w:asciiTheme="minorHAnsi" w:hAnsiTheme="minorHAnsi" w:cstheme="minorHAnsi"/>
          <w:i/>
          <w:sz w:val="22"/>
          <w:szCs w:val="22"/>
        </w:rPr>
        <w:t>inspecție</w:t>
      </w:r>
      <w:proofErr w:type="spellEnd"/>
      <w:r w:rsidR="009D72C6" w:rsidRPr="00343EBA">
        <w:rPr>
          <w:rFonts w:asciiTheme="minorHAnsi" w:hAnsiTheme="minorHAnsi" w:cstheme="minorHAnsi"/>
          <w:i/>
          <w:sz w:val="22"/>
          <w:szCs w:val="22"/>
        </w:rPr>
        <w:t xml:space="preserve"> </w:t>
      </w:r>
      <w:proofErr w:type="spellStart"/>
      <w:r w:rsidR="009D72C6" w:rsidRPr="00343EBA">
        <w:rPr>
          <w:rFonts w:asciiTheme="minorHAnsi" w:hAnsiTheme="minorHAnsi" w:cstheme="minorHAnsi"/>
          <w:i/>
          <w:sz w:val="22"/>
          <w:szCs w:val="22"/>
        </w:rPr>
        <w:t>periodică</w:t>
      </w:r>
      <w:proofErr w:type="spellEnd"/>
      <w:r w:rsidR="009D72C6" w:rsidRPr="00343EBA">
        <w:rPr>
          <w:rFonts w:asciiTheme="minorHAnsi" w:hAnsiTheme="minorHAnsi" w:cstheme="minorHAnsi"/>
          <w:i/>
          <w:sz w:val="22"/>
          <w:szCs w:val="22"/>
        </w:rPr>
        <w:t>.</w:t>
      </w:r>
    </w:p>
    <w:p w14:paraId="336F75D0" w14:textId="244B38C6" w:rsidR="009D72C6" w:rsidRPr="00343EBA" w:rsidRDefault="009D72C6" w:rsidP="005718F7">
      <w:pPr>
        <w:spacing w:after="120" w:line="276" w:lineRule="auto"/>
        <w:ind w:left="851"/>
        <w:jc w:val="both"/>
        <w:rPr>
          <w:rFonts w:asciiTheme="minorHAnsi" w:hAnsiTheme="minorHAnsi" w:cstheme="minorHAnsi"/>
          <w:i/>
          <w:sz w:val="22"/>
          <w:szCs w:val="22"/>
        </w:rPr>
      </w:pPr>
      <w:proofErr w:type="spellStart"/>
      <w:r w:rsidRPr="00343EBA">
        <w:rPr>
          <w:rFonts w:asciiTheme="minorHAnsi" w:hAnsiTheme="minorHAnsi" w:cstheme="minorHAnsi"/>
          <w:i/>
          <w:sz w:val="22"/>
          <w:szCs w:val="22"/>
        </w:rPr>
        <w:t>Solicitantul</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trebuie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să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facă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dovada</w:t>
      </w:r>
      <w:proofErr w:type="spellEnd"/>
      <w:r w:rsidRPr="00343EBA">
        <w:rPr>
          <w:rFonts w:asciiTheme="minorHAnsi" w:hAnsiTheme="minorHAnsi" w:cstheme="minorHAnsi"/>
          <w:i/>
          <w:sz w:val="22"/>
          <w:szCs w:val="22"/>
        </w:rPr>
        <w:t>:</w:t>
      </w:r>
    </w:p>
    <w:p w14:paraId="5607831B" w14:textId="77777777" w:rsidR="009D72C6" w:rsidRPr="00343EBA" w:rsidRDefault="009D72C6" w:rsidP="005718F7">
      <w:pPr>
        <w:numPr>
          <w:ilvl w:val="0"/>
          <w:numId w:val="47"/>
        </w:numPr>
        <w:spacing w:after="120" w:line="276" w:lineRule="auto"/>
        <w:ind w:left="1418" w:hanging="284"/>
        <w:jc w:val="both"/>
        <w:rPr>
          <w:rFonts w:asciiTheme="minorHAnsi" w:hAnsiTheme="minorHAnsi" w:cstheme="minorHAnsi"/>
          <w:i/>
          <w:sz w:val="22"/>
          <w:szCs w:val="22"/>
        </w:rPr>
      </w:pPr>
      <w:proofErr w:type="spellStart"/>
      <w:r w:rsidRPr="00343EBA">
        <w:rPr>
          <w:rFonts w:asciiTheme="minorHAnsi" w:hAnsiTheme="minorHAnsi" w:cstheme="minorHAnsi"/>
          <w:i/>
          <w:sz w:val="22"/>
          <w:szCs w:val="22"/>
        </w:rPr>
        <w:t>Dreptul</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proprietate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publică</w:t>
      </w:r>
      <w:proofErr w:type="spellEnd"/>
      <w:r w:rsidR="005775DE" w:rsidRPr="00343EBA">
        <w:rPr>
          <w:rFonts w:asciiTheme="minorHAnsi" w:hAnsiTheme="minorHAnsi" w:cstheme="minorHAnsi"/>
          <w:i/>
          <w:sz w:val="22"/>
          <w:szCs w:val="22"/>
        </w:rPr>
        <w:t xml:space="preserve"> </w:t>
      </w:r>
      <w:proofErr w:type="spellStart"/>
      <w:r w:rsidR="005775DE" w:rsidRPr="00343EBA">
        <w:rPr>
          <w:rFonts w:asciiTheme="minorHAnsi" w:hAnsiTheme="minorHAnsi" w:cstheme="minorHAnsi"/>
          <w:i/>
          <w:sz w:val="22"/>
          <w:szCs w:val="22"/>
        </w:rPr>
        <w:t>sau</w:t>
      </w:r>
      <w:proofErr w:type="spellEnd"/>
      <w:r w:rsidR="005775DE" w:rsidRPr="00343EBA">
        <w:rPr>
          <w:rFonts w:asciiTheme="minorHAnsi" w:hAnsiTheme="minorHAnsi" w:cstheme="minorHAnsi"/>
          <w:i/>
          <w:sz w:val="22"/>
          <w:szCs w:val="22"/>
        </w:rPr>
        <w:t xml:space="preserve"> </w:t>
      </w:r>
      <w:proofErr w:type="spellStart"/>
      <w:r w:rsidR="005775DE" w:rsidRPr="00343EBA">
        <w:rPr>
          <w:rFonts w:asciiTheme="minorHAnsi" w:hAnsiTheme="minorHAnsi" w:cstheme="minorHAnsi"/>
          <w:i/>
          <w:sz w:val="22"/>
          <w:szCs w:val="22"/>
        </w:rPr>
        <w:t>privat</w:t>
      </w:r>
      <w:proofErr w:type="spellEnd"/>
      <w:r w:rsidR="005775DE" w:rsidRPr="00343EBA">
        <w:rPr>
          <w:rFonts w:asciiTheme="minorHAnsi" w:hAnsiTheme="minorHAnsi" w:cstheme="minorHAnsi"/>
          <w:i/>
          <w:sz w:val="22"/>
          <w:szCs w:val="22"/>
          <w:lang w:val="ro-RO"/>
        </w:rPr>
        <w:t>ă</w:t>
      </w:r>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dreptul</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administrare</w:t>
      </w:r>
      <w:proofErr w:type="spellEnd"/>
      <w:r w:rsidRPr="00343EBA">
        <w:rPr>
          <w:rFonts w:asciiTheme="minorHAnsi" w:hAnsiTheme="minorHAnsi" w:cstheme="minorHAnsi"/>
          <w:i/>
          <w:sz w:val="22"/>
          <w:szCs w:val="22"/>
        </w:rPr>
        <w:t xml:space="preserve">, </w:t>
      </w:r>
      <w:proofErr w:type="spellStart"/>
      <w:r w:rsidR="005775DE" w:rsidRPr="00343EBA">
        <w:rPr>
          <w:rFonts w:asciiTheme="minorHAnsi" w:hAnsiTheme="minorHAnsi" w:cstheme="minorHAnsi"/>
          <w:i/>
          <w:sz w:val="22"/>
          <w:szCs w:val="22"/>
        </w:rPr>
        <w:t>dreptul</w:t>
      </w:r>
      <w:proofErr w:type="spellEnd"/>
      <w:r w:rsidR="005775DE" w:rsidRPr="00343EBA">
        <w:rPr>
          <w:rFonts w:asciiTheme="minorHAnsi" w:hAnsiTheme="minorHAnsi" w:cstheme="minorHAnsi"/>
          <w:i/>
          <w:sz w:val="22"/>
          <w:szCs w:val="22"/>
        </w:rPr>
        <w:t xml:space="preserve"> de </w:t>
      </w:r>
      <w:proofErr w:type="spellStart"/>
      <w:r w:rsidR="005775DE" w:rsidRPr="00343EBA">
        <w:rPr>
          <w:rFonts w:asciiTheme="minorHAnsi" w:hAnsiTheme="minorHAnsi" w:cstheme="minorHAnsi"/>
          <w:i/>
          <w:sz w:val="22"/>
          <w:szCs w:val="22"/>
        </w:rPr>
        <w:t>superficie</w:t>
      </w:r>
      <w:proofErr w:type="spellEnd"/>
      <w:r w:rsidR="005775DE" w:rsidRPr="00343EBA">
        <w:rPr>
          <w:rFonts w:asciiTheme="minorHAnsi" w:hAnsiTheme="minorHAnsi" w:cstheme="minorHAnsi"/>
          <w:i/>
          <w:sz w:val="22"/>
          <w:szCs w:val="22"/>
        </w:rPr>
        <w:t xml:space="preserve"> </w:t>
      </w:r>
      <w:proofErr w:type="spellStart"/>
      <w:r w:rsidR="005775DE" w:rsidRPr="00343EBA">
        <w:rPr>
          <w:rFonts w:asciiTheme="minorHAnsi" w:hAnsiTheme="minorHAnsi" w:cstheme="minorHAnsi"/>
          <w:i/>
          <w:sz w:val="22"/>
          <w:szCs w:val="22"/>
        </w:rPr>
        <w:t>sau</w:t>
      </w:r>
      <w:proofErr w:type="spellEnd"/>
      <w:r w:rsidR="005775DE" w:rsidRPr="00343EBA">
        <w:rPr>
          <w:rFonts w:asciiTheme="minorHAnsi" w:hAnsiTheme="minorHAnsi" w:cstheme="minorHAnsi"/>
          <w:i/>
          <w:sz w:val="22"/>
          <w:szCs w:val="22"/>
        </w:rPr>
        <w:t xml:space="preserve"> </w:t>
      </w:r>
      <w:proofErr w:type="spellStart"/>
      <w:r w:rsidR="005775DE" w:rsidRPr="00343EBA">
        <w:rPr>
          <w:rFonts w:asciiTheme="minorHAnsi" w:hAnsiTheme="minorHAnsi" w:cstheme="minorHAnsi"/>
          <w:i/>
          <w:sz w:val="22"/>
          <w:szCs w:val="22"/>
        </w:rPr>
        <w:t>dreptul</w:t>
      </w:r>
      <w:proofErr w:type="spellEnd"/>
      <w:r w:rsidR="005775DE" w:rsidRPr="00343EBA">
        <w:rPr>
          <w:rFonts w:asciiTheme="minorHAnsi" w:hAnsiTheme="minorHAnsi" w:cstheme="minorHAnsi"/>
          <w:i/>
          <w:sz w:val="22"/>
          <w:szCs w:val="22"/>
        </w:rPr>
        <w:t xml:space="preserve"> de </w:t>
      </w:r>
      <w:proofErr w:type="spellStart"/>
      <w:r w:rsidR="005775DE" w:rsidRPr="00343EBA">
        <w:rPr>
          <w:rFonts w:asciiTheme="minorHAnsi" w:hAnsiTheme="minorHAnsi" w:cstheme="minorHAnsi"/>
          <w:i/>
          <w:sz w:val="22"/>
          <w:szCs w:val="22"/>
        </w:rPr>
        <w:t>administrare</w:t>
      </w:r>
      <w:proofErr w:type="spellEnd"/>
      <w:r w:rsidR="005775DE" w:rsidRPr="00343EBA">
        <w:rPr>
          <w:rFonts w:asciiTheme="minorHAnsi" w:hAnsiTheme="minorHAnsi" w:cstheme="minorHAnsi"/>
          <w:i/>
          <w:sz w:val="22"/>
          <w:szCs w:val="22"/>
        </w:rPr>
        <w:t xml:space="preserve"> </w:t>
      </w:r>
      <w:proofErr w:type="spellStart"/>
      <w:r w:rsidR="005775DE" w:rsidRPr="00343EBA">
        <w:rPr>
          <w:rFonts w:asciiTheme="minorHAnsi" w:hAnsiTheme="minorHAnsi" w:cstheme="minorHAnsi"/>
          <w:i/>
          <w:sz w:val="22"/>
          <w:szCs w:val="22"/>
        </w:rPr>
        <w:t>temporară</w:t>
      </w:r>
      <w:proofErr w:type="spellEnd"/>
      <w:r w:rsidR="005775DE"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pentru</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proiecte</w:t>
      </w:r>
      <w:proofErr w:type="spellEnd"/>
      <w:r w:rsidRPr="00343EBA">
        <w:rPr>
          <w:rFonts w:asciiTheme="minorHAnsi" w:hAnsiTheme="minorHAnsi" w:cstheme="minorHAnsi"/>
          <w:i/>
          <w:sz w:val="22"/>
          <w:szCs w:val="22"/>
        </w:rPr>
        <w:t xml:space="preserve"> care </w:t>
      </w:r>
      <w:proofErr w:type="spellStart"/>
      <w:r w:rsidRPr="00343EBA">
        <w:rPr>
          <w:rFonts w:asciiTheme="minorHAnsi" w:hAnsiTheme="minorHAnsi" w:cstheme="minorHAnsi"/>
          <w:i/>
          <w:sz w:val="22"/>
          <w:szCs w:val="22"/>
        </w:rPr>
        <w:t>prevăd</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lucrări</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construire</w:t>
      </w:r>
      <w:proofErr w:type="spellEnd"/>
      <w:r w:rsidRPr="00343EBA">
        <w:rPr>
          <w:rFonts w:asciiTheme="minorHAnsi" w:hAnsiTheme="minorHAnsi" w:cstheme="minorHAnsi"/>
          <w:i/>
          <w:sz w:val="22"/>
          <w:szCs w:val="22"/>
        </w:rPr>
        <w:t>/</w:t>
      </w:r>
      <w:proofErr w:type="spellStart"/>
      <w:r w:rsidRPr="00343EBA">
        <w:rPr>
          <w:rFonts w:asciiTheme="minorHAnsi" w:hAnsiTheme="minorHAnsi" w:cstheme="minorHAnsi"/>
          <w:i/>
          <w:sz w:val="22"/>
          <w:szCs w:val="22"/>
        </w:rPr>
        <w:t>montaj</w:t>
      </w:r>
      <w:proofErr w:type="spellEnd"/>
    </w:p>
    <w:p w14:paraId="793D74C7" w14:textId="77777777" w:rsidR="009D72C6" w:rsidRDefault="009D72C6" w:rsidP="005718F7">
      <w:pPr>
        <w:numPr>
          <w:ilvl w:val="0"/>
          <w:numId w:val="47"/>
        </w:numPr>
        <w:spacing w:after="120" w:line="276" w:lineRule="auto"/>
        <w:ind w:left="1418" w:hanging="284"/>
        <w:jc w:val="both"/>
        <w:rPr>
          <w:rFonts w:asciiTheme="minorHAnsi" w:hAnsiTheme="minorHAnsi" w:cstheme="minorHAnsi"/>
          <w:i/>
          <w:sz w:val="22"/>
          <w:szCs w:val="22"/>
        </w:rPr>
      </w:pPr>
      <w:r w:rsidRPr="00343EBA">
        <w:rPr>
          <w:rFonts w:asciiTheme="minorHAnsi" w:hAnsiTheme="minorHAnsi" w:cstheme="minorHAnsi"/>
          <w:i/>
          <w:sz w:val="22"/>
          <w:szCs w:val="22"/>
        </w:rPr>
        <w:t xml:space="preserve">Dreptul de proprietate publică, dreptul de administrare, dreptul de concesiune, dreptul de superficie, dreptul de uzufruct, împrumutul de folosință (comodat) sau dreptul de închiriere/locațiune, pentru proiecte care prevăd achiziția de echipamente/utilaje, pentru locatia in care vor fi amplasate/garate echipamentele/utilajele.  Pentru dreptul de folosință nu este necesară înscrierea acestuia în cartea funciară. </w:t>
      </w:r>
      <w:proofErr w:type="spellStart"/>
      <w:r w:rsidRPr="00343EBA">
        <w:rPr>
          <w:rFonts w:asciiTheme="minorHAnsi" w:hAnsiTheme="minorHAnsi" w:cstheme="minorHAnsi"/>
          <w:i/>
          <w:sz w:val="22"/>
          <w:szCs w:val="22"/>
        </w:rPr>
        <w:t>Acolo</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u</w:t>
      </w:r>
      <w:r w:rsidR="005775DE" w:rsidRPr="00343EBA">
        <w:rPr>
          <w:rFonts w:asciiTheme="minorHAnsi" w:hAnsiTheme="minorHAnsi" w:cstheme="minorHAnsi"/>
          <w:i/>
          <w:sz w:val="22"/>
          <w:szCs w:val="22"/>
        </w:rPr>
        <w:t>nde</w:t>
      </w:r>
      <w:proofErr w:type="spellEnd"/>
      <w:r w:rsidR="005775DE" w:rsidRPr="00343EBA">
        <w:rPr>
          <w:rFonts w:asciiTheme="minorHAnsi" w:hAnsiTheme="minorHAnsi" w:cstheme="minorHAnsi"/>
          <w:i/>
          <w:sz w:val="22"/>
          <w:szCs w:val="22"/>
        </w:rPr>
        <w:t xml:space="preserve"> </w:t>
      </w:r>
      <w:proofErr w:type="spellStart"/>
      <w:r w:rsidR="005775DE" w:rsidRPr="00343EBA">
        <w:rPr>
          <w:rFonts w:asciiTheme="minorHAnsi" w:hAnsiTheme="minorHAnsi" w:cstheme="minorHAnsi"/>
          <w:i/>
          <w:sz w:val="22"/>
          <w:szCs w:val="22"/>
        </w:rPr>
        <w:t>este</w:t>
      </w:r>
      <w:proofErr w:type="spellEnd"/>
      <w:r w:rsidR="005775DE" w:rsidRPr="00343EBA">
        <w:rPr>
          <w:rFonts w:asciiTheme="minorHAnsi" w:hAnsiTheme="minorHAnsi" w:cstheme="minorHAnsi"/>
          <w:i/>
          <w:sz w:val="22"/>
          <w:szCs w:val="22"/>
        </w:rPr>
        <w:t xml:space="preserve"> </w:t>
      </w:r>
      <w:proofErr w:type="spellStart"/>
      <w:r w:rsidR="005775DE" w:rsidRPr="00343EBA">
        <w:rPr>
          <w:rFonts w:asciiTheme="minorHAnsi" w:hAnsiTheme="minorHAnsi" w:cstheme="minorHAnsi"/>
          <w:i/>
          <w:sz w:val="22"/>
          <w:szCs w:val="22"/>
        </w:rPr>
        <w:t>cazul</w:t>
      </w:r>
      <w:proofErr w:type="spellEnd"/>
      <w:r w:rsidR="005775DE" w:rsidRPr="00343EBA">
        <w:rPr>
          <w:rFonts w:asciiTheme="minorHAnsi" w:hAnsiTheme="minorHAnsi" w:cstheme="minorHAnsi"/>
          <w:i/>
          <w:sz w:val="22"/>
          <w:szCs w:val="22"/>
        </w:rPr>
        <w:t xml:space="preserve">, se </w:t>
      </w:r>
      <w:proofErr w:type="spellStart"/>
      <w:r w:rsidR="005775DE" w:rsidRPr="00343EBA">
        <w:rPr>
          <w:rFonts w:asciiTheme="minorHAnsi" w:hAnsiTheme="minorHAnsi" w:cstheme="minorHAnsi"/>
          <w:i/>
          <w:sz w:val="22"/>
          <w:szCs w:val="22"/>
        </w:rPr>
        <w:t>va</w:t>
      </w:r>
      <w:proofErr w:type="spellEnd"/>
      <w:r w:rsidR="005775DE" w:rsidRPr="00343EBA">
        <w:rPr>
          <w:rFonts w:asciiTheme="minorHAnsi" w:hAnsiTheme="minorHAnsi" w:cstheme="minorHAnsi"/>
          <w:i/>
          <w:sz w:val="22"/>
          <w:szCs w:val="22"/>
        </w:rPr>
        <w:t xml:space="preserve"> </w:t>
      </w:r>
      <w:proofErr w:type="spellStart"/>
      <w:r w:rsidR="005775DE" w:rsidRPr="00343EBA">
        <w:rPr>
          <w:rFonts w:asciiTheme="minorHAnsi" w:hAnsiTheme="minorHAnsi" w:cstheme="minorHAnsi"/>
          <w:i/>
          <w:sz w:val="22"/>
          <w:szCs w:val="22"/>
        </w:rPr>
        <w:t>avea</w:t>
      </w:r>
      <w:proofErr w:type="spellEnd"/>
      <w:r w:rsidR="005775DE" w:rsidRPr="00343EBA">
        <w:rPr>
          <w:rFonts w:asciiTheme="minorHAnsi" w:hAnsiTheme="minorHAnsi" w:cstheme="minorHAnsi"/>
          <w:i/>
          <w:sz w:val="22"/>
          <w:szCs w:val="22"/>
        </w:rPr>
        <w:t xml:space="preserve"> </w:t>
      </w:r>
      <w:proofErr w:type="spellStart"/>
      <w:r w:rsidR="005775DE" w:rsidRPr="00343EBA">
        <w:rPr>
          <w:rFonts w:asciiTheme="minorHAnsi" w:hAnsiTheme="minorHAnsi" w:cstheme="minorHAnsi"/>
          <w:i/>
          <w:sz w:val="22"/>
          <w:szCs w:val="22"/>
        </w:rPr>
        <w:t>în</w:t>
      </w:r>
      <w:proofErr w:type="spellEnd"/>
      <w:r w:rsidR="005775DE" w:rsidRPr="00343EBA">
        <w:rPr>
          <w:rFonts w:asciiTheme="minorHAnsi" w:hAnsiTheme="minorHAnsi" w:cstheme="minorHAnsi"/>
          <w:i/>
          <w:sz w:val="22"/>
          <w:szCs w:val="22"/>
        </w:rPr>
        <w:t xml:space="preserve"> </w:t>
      </w:r>
      <w:proofErr w:type="spellStart"/>
      <w:r w:rsidR="005775DE" w:rsidRPr="00343EBA">
        <w:rPr>
          <w:rFonts w:asciiTheme="minorHAnsi" w:hAnsiTheme="minorHAnsi" w:cstheme="minorHAnsi"/>
          <w:i/>
          <w:sz w:val="22"/>
          <w:szCs w:val="22"/>
        </w:rPr>
        <w:t>ve</w:t>
      </w:r>
      <w:r w:rsidRPr="00343EBA">
        <w:rPr>
          <w:rFonts w:asciiTheme="minorHAnsi" w:hAnsiTheme="minorHAnsi" w:cstheme="minorHAnsi"/>
          <w:i/>
          <w:sz w:val="22"/>
          <w:szCs w:val="22"/>
        </w:rPr>
        <w:t>dere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inclusiv</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dreptului</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instalare</w:t>
      </w:r>
      <w:proofErr w:type="spellEnd"/>
      <w:r w:rsidRPr="00343EBA">
        <w:rPr>
          <w:rFonts w:asciiTheme="minorHAnsi" w:hAnsiTheme="minorHAnsi" w:cstheme="minorHAnsi"/>
          <w:i/>
          <w:sz w:val="22"/>
          <w:szCs w:val="22"/>
        </w:rPr>
        <w:t xml:space="preserve"> </w:t>
      </w:r>
      <w:proofErr w:type="gramStart"/>
      <w:r w:rsidRPr="00343EBA">
        <w:rPr>
          <w:rFonts w:asciiTheme="minorHAnsi" w:hAnsiTheme="minorHAnsi" w:cstheme="minorHAnsi"/>
          <w:i/>
          <w:sz w:val="22"/>
          <w:szCs w:val="22"/>
        </w:rPr>
        <w:t>a</w:t>
      </w:r>
      <w:proofErr w:type="gramEnd"/>
      <w:r w:rsidRPr="00343EBA">
        <w:rPr>
          <w:rFonts w:asciiTheme="minorHAnsi" w:hAnsiTheme="minorHAnsi" w:cstheme="minorHAnsi"/>
          <w:i/>
          <w:sz w:val="22"/>
          <w:szCs w:val="22"/>
        </w:rPr>
        <w:t xml:space="preserve"> echipamentelor în cazul în care </w:t>
      </w:r>
      <w:proofErr w:type="spellStart"/>
      <w:r w:rsidRPr="00343EBA">
        <w:rPr>
          <w:rFonts w:asciiTheme="minorHAnsi" w:hAnsiTheme="minorHAnsi" w:cstheme="minorHAnsi"/>
          <w:i/>
          <w:sz w:val="22"/>
          <w:szCs w:val="22"/>
        </w:rPr>
        <w:t>acestea</w:t>
      </w:r>
      <w:proofErr w:type="spellEnd"/>
      <w:r w:rsidRPr="00343EBA">
        <w:rPr>
          <w:rFonts w:asciiTheme="minorHAnsi" w:hAnsiTheme="minorHAnsi" w:cstheme="minorHAnsi"/>
          <w:i/>
          <w:sz w:val="22"/>
          <w:szCs w:val="22"/>
        </w:rPr>
        <w:t xml:space="preserve"> sunt </w:t>
      </w:r>
      <w:proofErr w:type="spellStart"/>
      <w:r w:rsidRPr="00343EBA">
        <w:rPr>
          <w:rFonts w:asciiTheme="minorHAnsi" w:hAnsiTheme="minorHAnsi" w:cstheme="minorHAnsi"/>
          <w:i/>
          <w:sz w:val="22"/>
          <w:szCs w:val="22"/>
        </w:rPr>
        <w:t>instalate</w:t>
      </w:r>
      <w:proofErr w:type="spellEnd"/>
      <w:r w:rsidRPr="00343EBA">
        <w:rPr>
          <w:rFonts w:asciiTheme="minorHAnsi" w:hAnsiTheme="minorHAnsi" w:cstheme="minorHAnsi"/>
          <w:i/>
          <w:sz w:val="22"/>
          <w:szCs w:val="22"/>
        </w:rPr>
        <w:t xml:space="preserve"> pe </w:t>
      </w:r>
      <w:proofErr w:type="spellStart"/>
      <w:r w:rsidRPr="00343EBA">
        <w:rPr>
          <w:rFonts w:asciiTheme="minorHAnsi" w:hAnsiTheme="minorHAnsi" w:cstheme="minorHAnsi"/>
          <w:i/>
          <w:sz w:val="22"/>
          <w:szCs w:val="22"/>
        </w:rPr>
        <w:t>imobile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aparținând</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unor</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terți</w:t>
      </w:r>
      <w:proofErr w:type="spellEnd"/>
      <w:r w:rsidRPr="00343EBA">
        <w:rPr>
          <w:rFonts w:asciiTheme="minorHAnsi" w:hAnsiTheme="minorHAnsi" w:cstheme="minorHAnsi"/>
          <w:i/>
          <w:sz w:val="22"/>
          <w:szCs w:val="22"/>
        </w:rPr>
        <w:t>.</w:t>
      </w:r>
    </w:p>
    <w:p w14:paraId="684A556C" w14:textId="77777777" w:rsidR="00AE0522" w:rsidRPr="00343EBA" w:rsidRDefault="00AE0522" w:rsidP="00343EBA">
      <w:pPr>
        <w:pStyle w:val="ListParagraph"/>
        <w:numPr>
          <w:ilvl w:val="0"/>
          <w:numId w:val="42"/>
        </w:numPr>
        <w:tabs>
          <w:tab w:val="left" w:pos="490"/>
          <w:tab w:val="left" w:pos="491"/>
        </w:tabs>
        <w:spacing w:before="0" w:after="120" w:line="276" w:lineRule="auto"/>
        <w:ind w:left="488" w:right="445"/>
        <w:contextualSpacing/>
        <w:jc w:val="both"/>
        <w:rPr>
          <w:rFonts w:asciiTheme="minorHAnsi" w:hAnsiTheme="minorHAnsi" w:cstheme="minorHAnsi"/>
        </w:rPr>
      </w:pPr>
      <w:r w:rsidRPr="00343EBA">
        <w:rPr>
          <w:rFonts w:asciiTheme="minorHAnsi" w:hAnsiTheme="minorHAnsi" w:cstheme="minorHAnsi"/>
        </w:rPr>
        <w:t>Studii</w:t>
      </w:r>
      <w:r w:rsidRPr="00343EBA">
        <w:rPr>
          <w:rFonts w:asciiTheme="minorHAnsi" w:hAnsiTheme="minorHAnsi" w:cstheme="minorHAnsi"/>
          <w:spacing w:val="-10"/>
        </w:rPr>
        <w:t xml:space="preserve"> </w:t>
      </w:r>
      <w:r w:rsidRPr="00343EBA">
        <w:rPr>
          <w:rFonts w:asciiTheme="minorHAnsi" w:hAnsiTheme="minorHAnsi" w:cstheme="minorHAnsi"/>
        </w:rPr>
        <w:t>topografice</w:t>
      </w:r>
      <w:r w:rsidRPr="00343EBA">
        <w:rPr>
          <w:rFonts w:asciiTheme="minorHAnsi" w:hAnsiTheme="minorHAnsi" w:cstheme="minorHAnsi"/>
          <w:spacing w:val="-9"/>
        </w:rPr>
        <w:t xml:space="preserve"> </w:t>
      </w:r>
      <w:r w:rsidRPr="00343EBA">
        <w:rPr>
          <w:rFonts w:asciiTheme="minorHAnsi" w:hAnsiTheme="minorHAnsi" w:cstheme="minorHAnsi"/>
        </w:rPr>
        <w:t>cuprinzând</w:t>
      </w:r>
      <w:r w:rsidRPr="00343EBA">
        <w:rPr>
          <w:rFonts w:asciiTheme="minorHAnsi" w:hAnsiTheme="minorHAnsi" w:cstheme="minorHAnsi"/>
          <w:spacing w:val="-9"/>
        </w:rPr>
        <w:t xml:space="preserve"> </w:t>
      </w:r>
      <w:r w:rsidRPr="00343EBA">
        <w:rPr>
          <w:rFonts w:asciiTheme="minorHAnsi" w:hAnsiTheme="minorHAnsi" w:cstheme="minorHAnsi"/>
        </w:rPr>
        <w:t>planuri</w:t>
      </w:r>
      <w:r w:rsidRPr="00343EBA">
        <w:rPr>
          <w:rFonts w:asciiTheme="minorHAnsi" w:hAnsiTheme="minorHAnsi" w:cstheme="minorHAnsi"/>
          <w:spacing w:val="-9"/>
        </w:rPr>
        <w:t xml:space="preserve"> </w:t>
      </w:r>
      <w:r w:rsidRPr="00343EBA">
        <w:rPr>
          <w:rFonts w:asciiTheme="minorHAnsi" w:hAnsiTheme="minorHAnsi" w:cstheme="minorHAnsi"/>
        </w:rPr>
        <w:t>topografice</w:t>
      </w:r>
      <w:r w:rsidRPr="00343EBA">
        <w:rPr>
          <w:rFonts w:asciiTheme="minorHAnsi" w:hAnsiTheme="minorHAnsi" w:cstheme="minorHAnsi"/>
          <w:spacing w:val="-9"/>
        </w:rPr>
        <w:t xml:space="preserve"> </w:t>
      </w:r>
      <w:r w:rsidRPr="00343EBA">
        <w:rPr>
          <w:rFonts w:asciiTheme="minorHAnsi" w:hAnsiTheme="minorHAnsi" w:cstheme="minorHAnsi"/>
        </w:rPr>
        <w:t>cu</w:t>
      </w:r>
      <w:r w:rsidRPr="00343EBA">
        <w:rPr>
          <w:rFonts w:asciiTheme="minorHAnsi" w:hAnsiTheme="minorHAnsi" w:cstheme="minorHAnsi"/>
          <w:spacing w:val="-9"/>
        </w:rPr>
        <w:t xml:space="preserve"> </w:t>
      </w:r>
      <w:r w:rsidRPr="00343EBA">
        <w:rPr>
          <w:rFonts w:asciiTheme="minorHAnsi" w:hAnsiTheme="minorHAnsi" w:cstheme="minorHAnsi"/>
        </w:rPr>
        <w:t>amplasamentele</w:t>
      </w:r>
      <w:r w:rsidRPr="00343EBA">
        <w:rPr>
          <w:rFonts w:asciiTheme="minorHAnsi" w:hAnsiTheme="minorHAnsi" w:cstheme="minorHAnsi"/>
          <w:spacing w:val="-10"/>
        </w:rPr>
        <w:t xml:space="preserve"> </w:t>
      </w:r>
      <w:r w:rsidRPr="00343EBA">
        <w:rPr>
          <w:rFonts w:asciiTheme="minorHAnsi" w:hAnsiTheme="minorHAnsi" w:cstheme="minorHAnsi"/>
        </w:rPr>
        <w:t>reperelor,</w:t>
      </w:r>
      <w:r w:rsidRPr="00343EBA">
        <w:rPr>
          <w:rFonts w:asciiTheme="minorHAnsi" w:hAnsiTheme="minorHAnsi" w:cstheme="minorHAnsi"/>
          <w:spacing w:val="-9"/>
        </w:rPr>
        <w:t xml:space="preserve"> </w:t>
      </w:r>
      <w:r w:rsidRPr="00343EBA">
        <w:rPr>
          <w:rFonts w:asciiTheme="minorHAnsi" w:hAnsiTheme="minorHAnsi" w:cstheme="minorHAnsi"/>
        </w:rPr>
        <w:t>liste</w:t>
      </w:r>
      <w:r w:rsidRPr="00343EBA">
        <w:rPr>
          <w:rFonts w:asciiTheme="minorHAnsi" w:hAnsiTheme="minorHAnsi" w:cstheme="minorHAnsi"/>
          <w:spacing w:val="-9"/>
        </w:rPr>
        <w:t xml:space="preserve"> </w:t>
      </w:r>
      <w:r w:rsidRPr="00343EBA">
        <w:rPr>
          <w:rFonts w:asciiTheme="minorHAnsi" w:hAnsiTheme="minorHAnsi" w:cstheme="minorHAnsi"/>
        </w:rPr>
        <w:t>cu</w:t>
      </w:r>
      <w:r w:rsidRPr="00343EBA">
        <w:rPr>
          <w:rFonts w:asciiTheme="minorHAnsi" w:hAnsiTheme="minorHAnsi" w:cstheme="minorHAnsi"/>
          <w:spacing w:val="-9"/>
        </w:rPr>
        <w:t xml:space="preserve"> </w:t>
      </w:r>
      <w:r w:rsidRPr="00343EBA">
        <w:rPr>
          <w:rFonts w:asciiTheme="minorHAnsi" w:hAnsiTheme="minorHAnsi" w:cstheme="minorHAnsi"/>
        </w:rPr>
        <w:t>repere</w:t>
      </w:r>
      <w:r w:rsidRPr="00343EBA">
        <w:rPr>
          <w:rFonts w:asciiTheme="minorHAnsi" w:hAnsiTheme="minorHAnsi" w:cstheme="minorHAnsi"/>
          <w:spacing w:val="1"/>
        </w:rPr>
        <w:t xml:space="preserve"> </w:t>
      </w:r>
      <w:r w:rsidRPr="00343EBA">
        <w:rPr>
          <w:rFonts w:asciiTheme="minorHAnsi" w:hAnsiTheme="minorHAnsi" w:cstheme="minorHAnsi"/>
        </w:rPr>
        <w:t>în</w:t>
      </w:r>
      <w:r w:rsidRPr="00343EBA">
        <w:rPr>
          <w:rFonts w:asciiTheme="minorHAnsi" w:hAnsiTheme="minorHAnsi" w:cstheme="minorHAnsi"/>
          <w:spacing w:val="-3"/>
        </w:rPr>
        <w:t xml:space="preserve"> </w:t>
      </w:r>
      <w:r w:rsidRPr="00343EBA">
        <w:rPr>
          <w:rFonts w:asciiTheme="minorHAnsi" w:hAnsiTheme="minorHAnsi" w:cstheme="minorHAnsi"/>
        </w:rPr>
        <w:t>sistem</w:t>
      </w:r>
      <w:r w:rsidRPr="00343EBA">
        <w:rPr>
          <w:rFonts w:asciiTheme="minorHAnsi" w:hAnsiTheme="minorHAnsi" w:cstheme="minorHAnsi"/>
          <w:spacing w:val="-2"/>
        </w:rPr>
        <w:t xml:space="preserve"> </w:t>
      </w:r>
      <w:r w:rsidRPr="00343EBA">
        <w:rPr>
          <w:rFonts w:asciiTheme="minorHAnsi" w:hAnsiTheme="minorHAnsi" w:cstheme="minorHAnsi"/>
        </w:rPr>
        <w:t>de</w:t>
      </w:r>
      <w:r w:rsidRPr="00343EBA">
        <w:rPr>
          <w:rFonts w:asciiTheme="minorHAnsi" w:hAnsiTheme="minorHAnsi" w:cstheme="minorHAnsi"/>
          <w:spacing w:val="-2"/>
        </w:rPr>
        <w:t xml:space="preserve"> </w:t>
      </w:r>
      <w:r w:rsidRPr="00343EBA">
        <w:rPr>
          <w:rFonts w:asciiTheme="minorHAnsi" w:hAnsiTheme="minorHAnsi" w:cstheme="minorHAnsi"/>
        </w:rPr>
        <w:t>referin</w:t>
      </w:r>
      <w:r w:rsidR="009D72C6" w:rsidRPr="00343EBA">
        <w:rPr>
          <w:rFonts w:asciiTheme="minorHAnsi" w:hAnsiTheme="minorHAnsi" w:cstheme="minorHAnsi"/>
        </w:rPr>
        <w:t>ță</w:t>
      </w:r>
      <w:r w:rsidRPr="00343EBA">
        <w:rPr>
          <w:rFonts w:asciiTheme="minorHAnsi" w:hAnsiTheme="minorHAnsi" w:cstheme="minorHAnsi"/>
          <w:spacing w:val="-2"/>
        </w:rPr>
        <w:t xml:space="preserve"> </w:t>
      </w:r>
      <w:r w:rsidR="009D72C6" w:rsidRPr="00343EBA">
        <w:rPr>
          <w:rFonts w:asciiTheme="minorHAnsi" w:hAnsiTheme="minorHAnsi" w:cstheme="minorHAnsi"/>
        </w:rPr>
        <w:t>nați</w:t>
      </w:r>
      <w:r w:rsidRPr="00343EBA">
        <w:rPr>
          <w:rFonts w:asciiTheme="minorHAnsi" w:hAnsiTheme="minorHAnsi" w:cstheme="minorHAnsi"/>
        </w:rPr>
        <w:t>onal,</w:t>
      </w:r>
      <w:r w:rsidRPr="00343EBA">
        <w:rPr>
          <w:rFonts w:asciiTheme="minorHAnsi" w:hAnsiTheme="minorHAnsi" w:cstheme="minorHAnsi"/>
          <w:spacing w:val="-3"/>
        </w:rPr>
        <w:t xml:space="preserve"> </w:t>
      </w:r>
      <w:r w:rsidRPr="00343EBA">
        <w:rPr>
          <w:rFonts w:asciiTheme="minorHAnsi" w:hAnsiTheme="minorHAnsi" w:cstheme="minorHAnsi"/>
        </w:rPr>
        <w:t>alte</w:t>
      </w:r>
      <w:r w:rsidRPr="00343EBA">
        <w:rPr>
          <w:rFonts w:asciiTheme="minorHAnsi" w:hAnsiTheme="minorHAnsi" w:cstheme="minorHAnsi"/>
          <w:spacing w:val="-2"/>
        </w:rPr>
        <w:t xml:space="preserve"> </w:t>
      </w:r>
      <w:r w:rsidRPr="00343EBA">
        <w:rPr>
          <w:rFonts w:asciiTheme="minorHAnsi" w:hAnsiTheme="minorHAnsi" w:cstheme="minorHAnsi"/>
        </w:rPr>
        <w:t>studii</w:t>
      </w:r>
      <w:r w:rsidRPr="00343EBA">
        <w:rPr>
          <w:rFonts w:asciiTheme="minorHAnsi" w:hAnsiTheme="minorHAnsi" w:cstheme="minorHAnsi"/>
          <w:spacing w:val="-2"/>
        </w:rPr>
        <w:t xml:space="preserve"> </w:t>
      </w:r>
      <w:r w:rsidRPr="00343EBA">
        <w:rPr>
          <w:rFonts w:asciiTheme="minorHAnsi" w:hAnsiTheme="minorHAnsi" w:cstheme="minorHAnsi"/>
        </w:rPr>
        <w:t>de</w:t>
      </w:r>
      <w:r w:rsidRPr="00343EBA">
        <w:rPr>
          <w:rFonts w:asciiTheme="minorHAnsi" w:hAnsiTheme="minorHAnsi" w:cstheme="minorHAnsi"/>
          <w:spacing w:val="-2"/>
        </w:rPr>
        <w:t xml:space="preserve"> </w:t>
      </w:r>
      <w:r w:rsidRPr="00343EBA">
        <w:rPr>
          <w:rFonts w:asciiTheme="minorHAnsi" w:hAnsiTheme="minorHAnsi" w:cstheme="minorHAnsi"/>
        </w:rPr>
        <w:t>specialitate</w:t>
      </w:r>
      <w:r w:rsidRPr="00343EBA">
        <w:rPr>
          <w:rFonts w:asciiTheme="minorHAnsi" w:hAnsiTheme="minorHAnsi" w:cstheme="minorHAnsi"/>
          <w:spacing w:val="-3"/>
        </w:rPr>
        <w:t xml:space="preserve"> </w:t>
      </w:r>
      <w:r w:rsidRPr="00343EBA">
        <w:rPr>
          <w:rFonts w:asciiTheme="minorHAnsi" w:hAnsiTheme="minorHAnsi" w:cstheme="minorHAnsi"/>
        </w:rPr>
        <w:t>necesare,</w:t>
      </w:r>
      <w:r w:rsidRPr="00343EBA">
        <w:rPr>
          <w:rFonts w:asciiTheme="minorHAnsi" w:hAnsiTheme="minorHAnsi" w:cstheme="minorHAnsi"/>
          <w:spacing w:val="-2"/>
        </w:rPr>
        <w:t xml:space="preserve"> </w:t>
      </w:r>
      <w:r w:rsidRPr="00343EBA">
        <w:rPr>
          <w:rFonts w:asciiTheme="minorHAnsi" w:hAnsiTheme="minorHAnsi" w:cstheme="minorHAnsi"/>
        </w:rPr>
        <w:t>dacă</w:t>
      </w:r>
      <w:r w:rsidRPr="00343EBA">
        <w:rPr>
          <w:rFonts w:asciiTheme="minorHAnsi" w:hAnsiTheme="minorHAnsi" w:cstheme="minorHAnsi"/>
          <w:spacing w:val="-2"/>
        </w:rPr>
        <w:t xml:space="preserve"> </w:t>
      </w:r>
      <w:r w:rsidRPr="00343EBA">
        <w:rPr>
          <w:rFonts w:asciiTheme="minorHAnsi" w:hAnsiTheme="minorHAnsi" w:cstheme="minorHAnsi"/>
        </w:rPr>
        <w:t>este</w:t>
      </w:r>
      <w:r w:rsidRPr="00343EBA">
        <w:rPr>
          <w:rFonts w:asciiTheme="minorHAnsi" w:hAnsiTheme="minorHAnsi" w:cstheme="minorHAnsi"/>
          <w:spacing w:val="-2"/>
        </w:rPr>
        <w:t xml:space="preserve"> </w:t>
      </w:r>
      <w:r w:rsidRPr="00343EBA">
        <w:rPr>
          <w:rFonts w:asciiTheme="minorHAnsi" w:hAnsiTheme="minorHAnsi" w:cstheme="minorHAnsi"/>
        </w:rPr>
        <w:t>cazul.</w:t>
      </w:r>
    </w:p>
    <w:p w14:paraId="06BBF05F" w14:textId="77777777" w:rsidR="00AE0522" w:rsidRPr="00343EBA" w:rsidRDefault="00AE0522" w:rsidP="00343EBA">
      <w:pPr>
        <w:pStyle w:val="ListParagraph"/>
        <w:numPr>
          <w:ilvl w:val="0"/>
          <w:numId w:val="42"/>
        </w:numPr>
        <w:tabs>
          <w:tab w:val="left" w:pos="490"/>
          <w:tab w:val="left" w:pos="491"/>
        </w:tabs>
        <w:spacing w:before="0" w:after="120" w:line="276" w:lineRule="auto"/>
        <w:ind w:left="488" w:right="967"/>
        <w:contextualSpacing/>
        <w:jc w:val="both"/>
        <w:rPr>
          <w:rFonts w:asciiTheme="minorHAnsi" w:hAnsiTheme="minorHAnsi" w:cstheme="minorHAnsi"/>
        </w:rPr>
      </w:pPr>
      <w:r w:rsidRPr="00343EBA">
        <w:rPr>
          <w:rFonts w:asciiTheme="minorHAnsi" w:hAnsiTheme="minorHAnsi" w:cstheme="minorHAnsi"/>
        </w:rPr>
        <w:t>Specifica</w:t>
      </w:r>
      <w:r w:rsidR="009D72C6" w:rsidRPr="00343EBA">
        <w:rPr>
          <w:rFonts w:asciiTheme="minorHAnsi" w:hAnsiTheme="minorHAnsi" w:cstheme="minorHAnsi"/>
        </w:rPr>
        <w:t xml:space="preserve">țiile </w:t>
      </w:r>
      <w:r w:rsidRPr="00343EBA">
        <w:rPr>
          <w:rFonts w:asciiTheme="minorHAnsi" w:hAnsiTheme="minorHAnsi" w:cstheme="minorHAnsi"/>
        </w:rPr>
        <w:t>tehnice minime ale echipamentelor</w:t>
      </w:r>
      <w:r w:rsidR="009D72C6" w:rsidRPr="00343EBA">
        <w:rPr>
          <w:rFonts w:asciiTheme="minorHAnsi" w:hAnsiTheme="minorHAnsi" w:cstheme="minorHAnsi"/>
        </w:rPr>
        <w:t>/utilajelor ce urmează a fi achiziți</w:t>
      </w:r>
      <w:r w:rsidRPr="00343EBA">
        <w:rPr>
          <w:rFonts w:asciiTheme="minorHAnsi" w:hAnsiTheme="minorHAnsi" w:cstheme="minorHAnsi"/>
        </w:rPr>
        <w:t>onate, specifice</w:t>
      </w:r>
      <w:r w:rsidRPr="00343EBA">
        <w:rPr>
          <w:rFonts w:asciiTheme="minorHAnsi" w:hAnsiTheme="minorHAnsi" w:cstheme="minorHAnsi"/>
          <w:spacing w:val="-58"/>
        </w:rPr>
        <w:t xml:space="preserve"> </w:t>
      </w:r>
      <w:r w:rsidRPr="00343EBA">
        <w:rPr>
          <w:rFonts w:asciiTheme="minorHAnsi" w:hAnsiTheme="minorHAnsi" w:cstheme="minorHAnsi"/>
        </w:rPr>
        <w:t>domeniului;</w:t>
      </w:r>
    </w:p>
    <w:p w14:paraId="730121B5" w14:textId="77777777" w:rsidR="00076FBF" w:rsidRPr="00343EBA" w:rsidRDefault="00AE0522" w:rsidP="00343EBA">
      <w:pPr>
        <w:pStyle w:val="ListParagraph"/>
        <w:numPr>
          <w:ilvl w:val="0"/>
          <w:numId w:val="42"/>
        </w:numPr>
        <w:tabs>
          <w:tab w:val="left" w:pos="490"/>
          <w:tab w:val="left" w:pos="491"/>
        </w:tabs>
        <w:spacing w:before="0" w:after="120" w:line="276" w:lineRule="auto"/>
        <w:ind w:left="488" w:right="597"/>
        <w:contextualSpacing/>
        <w:jc w:val="both"/>
        <w:rPr>
          <w:rFonts w:asciiTheme="minorHAnsi" w:hAnsiTheme="minorHAnsi" w:cstheme="minorHAnsi"/>
        </w:rPr>
      </w:pPr>
      <w:r w:rsidRPr="00343EBA">
        <w:rPr>
          <w:rFonts w:asciiTheme="minorHAnsi" w:hAnsiTheme="minorHAnsi" w:cstheme="minorHAnsi"/>
        </w:rPr>
        <w:t>Variantele</w:t>
      </w:r>
      <w:r w:rsidRPr="00343EBA">
        <w:rPr>
          <w:rFonts w:asciiTheme="minorHAnsi" w:hAnsiTheme="minorHAnsi" w:cstheme="minorHAnsi"/>
          <w:spacing w:val="-7"/>
        </w:rPr>
        <w:t xml:space="preserve"> </w:t>
      </w:r>
      <w:r w:rsidRPr="00343EBA">
        <w:rPr>
          <w:rFonts w:asciiTheme="minorHAnsi" w:hAnsiTheme="minorHAnsi" w:cstheme="minorHAnsi"/>
        </w:rPr>
        <w:t>constructive</w:t>
      </w:r>
      <w:r w:rsidRPr="00343EBA">
        <w:rPr>
          <w:rFonts w:asciiTheme="minorHAnsi" w:hAnsiTheme="minorHAnsi" w:cstheme="minorHAnsi"/>
          <w:spacing w:val="-7"/>
        </w:rPr>
        <w:t xml:space="preserve"> </w:t>
      </w:r>
      <w:r w:rsidRPr="00343EBA">
        <w:rPr>
          <w:rFonts w:asciiTheme="minorHAnsi" w:hAnsiTheme="minorHAnsi" w:cstheme="minorHAnsi"/>
        </w:rPr>
        <w:t>de</w:t>
      </w:r>
      <w:r w:rsidRPr="00343EBA">
        <w:rPr>
          <w:rFonts w:asciiTheme="minorHAnsi" w:hAnsiTheme="minorHAnsi" w:cstheme="minorHAnsi"/>
          <w:spacing w:val="-7"/>
        </w:rPr>
        <w:t xml:space="preserve"> </w:t>
      </w:r>
      <w:r w:rsidRPr="00343EBA">
        <w:rPr>
          <w:rFonts w:asciiTheme="minorHAnsi" w:hAnsiTheme="minorHAnsi" w:cstheme="minorHAnsi"/>
        </w:rPr>
        <w:t>realizare</w:t>
      </w:r>
      <w:r w:rsidRPr="00343EBA">
        <w:rPr>
          <w:rFonts w:asciiTheme="minorHAnsi" w:hAnsiTheme="minorHAnsi" w:cstheme="minorHAnsi"/>
          <w:spacing w:val="-7"/>
        </w:rPr>
        <w:t xml:space="preserve"> </w:t>
      </w:r>
      <w:r w:rsidRPr="00343EBA">
        <w:rPr>
          <w:rFonts w:asciiTheme="minorHAnsi" w:hAnsiTheme="minorHAnsi" w:cstheme="minorHAnsi"/>
        </w:rPr>
        <w:t>a</w:t>
      </w:r>
      <w:r w:rsidRPr="00343EBA">
        <w:rPr>
          <w:rFonts w:asciiTheme="minorHAnsi" w:hAnsiTheme="minorHAnsi" w:cstheme="minorHAnsi"/>
          <w:spacing w:val="-7"/>
        </w:rPr>
        <w:t xml:space="preserve"> </w:t>
      </w:r>
      <w:r w:rsidRPr="00343EBA">
        <w:rPr>
          <w:rFonts w:asciiTheme="minorHAnsi" w:hAnsiTheme="minorHAnsi" w:cstheme="minorHAnsi"/>
        </w:rPr>
        <w:t>invest</w:t>
      </w:r>
      <w:r w:rsidR="009D72C6" w:rsidRPr="00343EBA">
        <w:rPr>
          <w:rFonts w:asciiTheme="minorHAnsi" w:hAnsiTheme="minorHAnsi" w:cstheme="minorHAnsi"/>
        </w:rPr>
        <w:t>iției</w:t>
      </w:r>
      <w:r w:rsidRPr="00343EBA">
        <w:rPr>
          <w:rFonts w:asciiTheme="minorHAnsi" w:hAnsiTheme="minorHAnsi" w:cstheme="minorHAnsi"/>
        </w:rPr>
        <w:t>,</w:t>
      </w:r>
      <w:r w:rsidRPr="00343EBA">
        <w:rPr>
          <w:rFonts w:asciiTheme="minorHAnsi" w:hAnsiTheme="minorHAnsi" w:cstheme="minorHAnsi"/>
          <w:spacing w:val="-6"/>
        </w:rPr>
        <w:t xml:space="preserve"> </w:t>
      </w:r>
      <w:r w:rsidRPr="00343EBA">
        <w:rPr>
          <w:rFonts w:asciiTheme="minorHAnsi" w:hAnsiTheme="minorHAnsi" w:cstheme="minorHAnsi"/>
        </w:rPr>
        <w:t>dacă</w:t>
      </w:r>
      <w:r w:rsidRPr="00343EBA">
        <w:rPr>
          <w:rFonts w:asciiTheme="minorHAnsi" w:hAnsiTheme="minorHAnsi" w:cstheme="minorHAnsi"/>
          <w:spacing w:val="-7"/>
        </w:rPr>
        <w:t xml:space="preserve"> </w:t>
      </w:r>
      <w:r w:rsidRPr="00343EBA">
        <w:rPr>
          <w:rFonts w:asciiTheme="minorHAnsi" w:hAnsiTheme="minorHAnsi" w:cstheme="minorHAnsi"/>
        </w:rPr>
        <w:t>este</w:t>
      </w:r>
      <w:r w:rsidRPr="00343EBA">
        <w:rPr>
          <w:rFonts w:asciiTheme="minorHAnsi" w:hAnsiTheme="minorHAnsi" w:cstheme="minorHAnsi"/>
          <w:spacing w:val="-7"/>
        </w:rPr>
        <w:t xml:space="preserve"> </w:t>
      </w:r>
      <w:r w:rsidRPr="00343EBA">
        <w:rPr>
          <w:rFonts w:asciiTheme="minorHAnsi" w:hAnsiTheme="minorHAnsi" w:cstheme="minorHAnsi"/>
        </w:rPr>
        <w:t>cazul,</w:t>
      </w:r>
      <w:r w:rsidRPr="00343EBA">
        <w:rPr>
          <w:rFonts w:asciiTheme="minorHAnsi" w:hAnsiTheme="minorHAnsi" w:cstheme="minorHAnsi"/>
          <w:spacing w:val="-7"/>
        </w:rPr>
        <w:t xml:space="preserve"> </w:t>
      </w:r>
      <w:r w:rsidRPr="00343EBA">
        <w:rPr>
          <w:rFonts w:asciiTheme="minorHAnsi" w:hAnsiTheme="minorHAnsi" w:cstheme="minorHAnsi"/>
        </w:rPr>
        <w:t>cu</w:t>
      </w:r>
      <w:r w:rsidRPr="00343EBA">
        <w:rPr>
          <w:rFonts w:asciiTheme="minorHAnsi" w:hAnsiTheme="minorHAnsi" w:cstheme="minorHAnsi"/>
          <w:spacing w:val="-7"/>
        </w:rPr>
        <w:t xml:space="preserve"> </w:t>
      </w:r>
      <w:r w:rsidRPr="00343EBA">
        <w:rPr>
          <w:rFonts w:asciiTheme="minorHAnsi" w:hAnsiTheme="minorHAnsi" w:cstheme="minorHAnsi"/>
        </w:rPr>
        <w:t>recomandarea</w:t>
      </w:r>
      <w:r w:rsidRPr="00343EBA">
        <w:rPr>
          <w:rFonts w:asciiTheme="minorHAnsi" w:hAnsiTheme="minorHAnsi" w:cstheme="minorHAnsi"/>
          <w:spacing w:val="-7"/>
        </w:rPr>
        <w:t xml:space="preserve"> </w:t>
      </w:r>
      <w:r w:rsidRPr="00343EBA">
        <w:rPr>
          <w:rFonts w:asciiTheme="minorHAnsi" w:hAnsiTheme="minorHAnsi" w:cstheme="minorHAnsi"/>
        </w:rPr>
        <w:t>variantei</w:t>
      </w:r>
      <w:r w:rsidRPr="00343EBA">
        <w:rPr>
          <w:rFonts w:asciiTheme="minorHAnsi" w:hAnsiTheme="minorHAnsi" w:cstheme="minorHAnsi"/>
          <w:spacing w:val="1"/>
        </w:rPr>
        <w:t xml:space="preserve"> </w:t>
      </w:r>
      <w:r w:rsidRPr="00343EBA">
        <w:rPr>
          <w:rFonts w:asciiTheme="minorHAnsi" w:hAnsiTheme="minorHAnsi" w:cstheme="minorHAnsi"/>
        </w:rPr>
        <w:t>optime</w:t>
      </w:r>
      <w:r w:rsidRPr="00343EBA">
        <w:rPr>
          <w:rFonts w:asciiTheme="minorHAnsi" w:hAnsiTheme="minorHAnsi" w:cstheme="minorHAnsi"/>
          <w:spacing w:val="-2"/>
        </w:rPr>
        <w:t xml:space="preserve"> </w:t>
      </w:r>
      <w:r w:rsidRPr="00343EBA">
        <w:rPr>
          <w:rFonts w:asciiTheme="minorHAnsi" w:hAnsiTheme="minorHAnsi" w:cstheme="minorHAnsi"/>
        </w:rPr>
        <w:t>pentru</w:t>
      </w:r>
      <w:r w:rsidRPr="00343EBA">
        <w:rPr>
          <w:rFonts w:asciiTheme="minorHAnsi" w:hAnsiTheme="minorHAnsi" w:cstheme="minorHAnsi"/>
          <w:spacing w:val="-1"/>
        </w:rPr>
        <w:t xml:space="preserve"> </w:t>
      </w:r>
      <w:r w:rsidRPr="00343EBA">
        <w:rPr>
          <w:rFonts w:asciiTheme="minorHAnsi" w:hAnsiTheme="minorHAnsi" w:cstheme="minorHAnsi"/>
        </w:rPr>
        <w:t>aprobare</w:t>
      </w:r>
    </w:p>
    <w:p w14:paraId="0D771B9C" w14:textId="77777777" w:rsidR="00AE0522" w:rsidRPr="00343EBA" w:rsidRDefault="00AE0522" w:rsidP="00343EBA">
      <w:pPr>
        <w:pStyle w:val="ListParagraph"/>
        <w:numPr>
          <w:ilvl w:val="0"/>
          <w:numId w:val="42"/>
        </w:numPr>
        <w:tabs>
          <w:tab w:val="left" w:pos="490"/>
          <w:tab w:val="left" w:pos="491"/>
        </w:tabs>
        <w:spacing w:before="0" w:after="120" w:line="276" w:lineRule="auto"/>
        <w:ind w:left="488" w:hanging="360"/>
        <w:contextualSpacing/>
        <w:jc w:val="both"/>
        <w:rPr>
          <w:rFonts w:asciiTheme="minorHAnsi" w:hAnsiTheme="minorHAnsi" w:cstheme="minorHAnsi"/>
        </w:rPr>
      </w:pPr>
      <w:r w:rsidRPr="00343EBA">
        <w:rPr>
          <w:rFonts w:asciiTheme="minorHAnsi" w:hAnsiTheme="minorHAnsi" w:cstheme="minorHAnsi"/>
        </w:rPr>
        <w:t>Situa</w:t>
      </w:r>
      <w:r w:rsidR="00873465" w:rsidRPr="00343EBA">
        <w:rPr>
          <w:rFonts w:asciiTheme="minorHAnsi" w:hAnsiTheme="minorHAnsi" w:cstheme="minorHAnsi"/>
        </w:rPr>
        <w:t>ția</w:t>
      </w:r>
      <w:r w:rsidRPr="00343EBA">
        <w:rPr>
          <w:rFonts w:asciiTheme="minorHAnsi" w:hAnsiTheme="minorHAnsi" w:cstheme="minorHAnsi"/>
          <w:spacing w:val="-2"/>
        </w:rPr>
        <w:t xml:space="preserve"> </w:t>
      </w:r>
      <w:r w:rsidRPr="00343EBA">
        <w:rPr>
          <w:rFonts w:asciiTheme="minorHAnsi" w:hAnsiTheme="minorHAnsi" w:cstheme="minorHAnsi"/>
        </w:rPr>
        <w:t>existentă</w:t>
      </w:r>
      <w:r w:rsidRPr="00343EBA">
        <w:rPr>
          <w:rFonts w:asciiTheme="minorHAnsi" w:hAnsiTheme="minorHAnsi" w:cstheme="minorHAnsi"/>
          <w:spacing w:val="-2"/>
        </w:rPr>
        <w:t xml:space="preserve"> </w:t>
      </w:r>
      <w:r w:rsidRPr="00343EBA">
        <w:rPr>
          <w:rFonts w:asciiTheme="minorHAnsi" w:hAnsiTheme="minorHAnsi" w:cstheme="minorHAnsi"/>
        </w:rPr>
        <w:t>a</w:t>
      </w:r>
      <w:r w:rsidRPr="00343EBA">
        <w:rPr>
          <w:rFonts w:asciiTheme="minorHAnsi" w:hAnsiTheme="minorHAnsi" w:cstheme="minorHAnsi"/>
          <w:spacing w:val="-1"/>
        </w:rPr>
        <w:t xml:space="preserve"> </w:t>
      </w:r>
      <w:r w:rsidR="00873465" w:rsidRPr="00343EBA">
        <w:rPr>
          <w:rFonts w:asciiTheme="minorHAnsi" w:hAnsiTheme="minorHAnsi" w:cstheme="minorHAnsi"/>
        </w:rPr>
        <w:t xml:space="preserve">utilităților </w:t>
      </w:r>
      <w:r w:rsidRPr="00343EBA">
        <w:rPr>
          <w:rFonts w:asciiTheme="minorHAnsi" w:hAnsiTheme="minorHAnsi" w:cstheme="minorHAnsi"/>
        </w:rPr>
        <w:t>și</w:t>
      </w:r>
      <w:r w:rsidRPr="00343EBA">
        <w:rPr>
          <w:rFonts w:asciiTheme="minorHAnsi" w:hAnsiTheme="minorHAnsi" w:cstheme="minorHAnsi"/>
          <w:spacing w:val="-2"/>
        </w:rPr>
        <w:t xml:space="preserve"> </w:t>
      </w:r>
      <w:r w:rsidRPr="00343EBA">
        <w:rPr>
          <w:rFonts w:asciiTheme="minorHAnsi" w:hAnsiTheme="minorHAnsi" w:cstheme="minorHAnsi"/>
        </w:rPr>
        <w:t>analiza</w:t>
      </w:r>
      <w:r w:rsidRPr="00343EBA">
        <w:rPr>
          <w:rFonts w:asciiTheme="minorHAnsi" w:hAnsiTheme="minorHAnsi" w:cstheme="minorHAnsi"/>
          <w:spacing w:val="-1"/>
        </w:rPr>
        <w:t xml:space="preserve"> </w:t>
      </w:r>
      <w:r w:rsidRPr="00343EBA">
        <w:rPr>
          <w:rFonts w:asciiTheme="minorHAnsi" w:hAnsiTheme="minorHAnsi" w:cstheme="minorHAnsi"/>
        </w:rPr>
        <w:t>de</w:t>
      </w:r>
      <w:r w:rsidRPr="00343EBA">
        <w:rPr>
          <w:rFonts w:asciiTheme="minorHAnsi" w:hAnsiTheme="minorHAnsi" w:cstheme="minorHAnsi"/>
          <w:spacing w:val="-2"/>
        </w:rPr>
        <w:t xml:space="preserve"> </w:t>
      </w:r>
      <w:r w:rsidRPr="00343EBA">
        <w:rPr>
          <w:rFonts w:asciiTheme="minorHAnsi" w:hAnsiTheme="minorHAnsi" w:cstheme="minorHAnsi"/>
        </w:rPr>
        <w:t>consum</w:t>
      </w:r>
    </w:p>
    <w:p w14:paraId="2D6AF714" w14:textId="77777777" w:rsidR="00AE0522" w:rsidRPr="00343EBA" w:rsidRDefault="00AE0522" w:rsidP="00343EBA">
      <w:pPr>
        <w:pStyle w:val="ListParagraph"/>
        <w:numPr>
          <w:ilvl w:val="0"/>
          <w:numId w:val="42"/>
        </w:numPr>
        <w:tabs>
          <w:tab w:val="left" w:pos="490"/>
          <w:tab w:val="left" w:pos="491"/>
        </w:tabs>
        <w:spacing w:before="0" w:after="120" w:line="276" w:lineRule="auto"/>
        <w:ind w:left="488" w:hanging="360"/>
        <w:contextualSpacing/>
        <w:jc w:val="both"/>
        <w:rPr>
          <w:rFonts w:asciiTheme="minorHAnsi" w:hAnsiTheme="minorHAnsi" w:cstheme="minorHAnsi"/>
        </w:rPr>
      </w:pPr>
      <w:r w:rsidRPr="00343EBA">
        <w:rPr>
          <w:rFonts w:asciiTheme="minorHAnsi" w:hAnsiTheme="minorHAnsi" w:cstheme="minorHAnsi"/>
        </w:rPr>
        <w:t>Necesarul</w:t>
      </w:r>
      <w:r w:rsidRPr="00343EBA">
        <w:rPr>
          <w:rFonts w:asciiTheme="minorHAnsi" w:hAnsiTheme="minorHAnsi" w:cstheme="minorHAnsi"/>
          <w:spacing w:val="-2"/>
        </w:rPr>
        <w:t xml:space="preserve"> </w:t>
      </w:r>
      <w:r w:rsidRPr="00343EBA">
        <w:rPr>
          <w:rFonts w:asciiTheme="minorHAnsi" w:hAnsiTheme="minorHAnsi" w:cstheme="minorHAnsi"/>
        </w:rPr>
        <w:t>de</w:t>
      </w:r>
      <w:r w:rsidRPr="00343EBA">
        <w:rPr>
          <w:rFonts w:asciiTheme="minorHAnsi" w:hAnsiTheme="minorHAnsi" w:cstheme="minorHAnsi"/>
          <w:spacing w:val="-1"/>
        </w:rPr>
        <w:t xml:space="preserve"> </w:t>
      </w:r>
      <w:r w:rsidRPr="00343EBA">
        <w:rPr>
          <w:rFonts w:asciiTheme="minorHAnsi" w:hAnsiTheme="minorHAnsi" w:cstheme="minorHAnsi"/>
        </w:rPr>
        <w:t>utilit</w:t>
      </w:r>
      <w:r w:rsidR="00873465" w:rsidRPr="00343EBA">
        <w:rPr>
          <w:rFonts w:asciiTheme="minorHAnsi" w:hAnsiTheme="minorHAnsi" w:cstheme="minorHAnsi"/>
        </w:rPr>
        <w:t>ăți</w:t>
      </w:r>
    </w:p>
    <w:p w14:paraId="7B959813" w14:textId="77777777" w:rsidR="00AE0522" w:rsidRPr="00343EBA" w:rsidRDefault="00873465" w:rsidP="00343EBA">
      <w:pPr>
        <w:pStyle w:val="ListParagraph"/>
        <w:numPr>
          <w:ilvl w:val="0"/>
          <w:numId w:val="42"/>
        </w:numPr>
        <w:tabs>
          <w:tab w:val="left" w:pos="490"/>
          <w:tab w:val="left" w:pos="491"/>
        </w:tabs>
        <w:spacing w:before="0" w:after="120" w:line="276" w:lineRule="auto"/>
        <w:ind w:left="488" w:hanging="360"/>
        <w:contextualSpacing/>
        <w:jc w:val="both"/>
        <w:rPr>
          <w:rFonts w:asciiTheme="minorHAnsi" w:hAnsiTheme="minorHAnsi" w:cstheme="minorHAnsi"/>
        </w:rPr>
      </w:pPr>
      <w:r w:rsidRPr="00343EBA">
        <w:rPr>
          <w:rFonts w:asciiTheme="minorHAnsi" w:hAnsiTheme="minorHAnsi" w:cstheme="minorHAnsi"/>
        </w:rPr>
        <w:t xml:space="preserve">Soluții </w:t>
      </w:r>
      <w:r w:rsidR="00AE0522" w:rsidRPr="00343EBA">
        <w:rPr>
          <w:rFonts w:asciiTheme="minorHAnsi" w:hAnsiTheme="minorHAnsi" w:cstheme="minorHAnsi"/>
        </w:rPr>
        <w:t>t</w:t>
      </w:r>
      <w:r w:rsidRPr="00343EBA">
        <w:rPr>
          <w:rFonts w:asciiTheme="minorHAnsi" w:hAnsiTheme="minorHAnsi" w:cstheme="minorHAnsi"/>
        </w:rPr>
        <w:t>ehnice de asigurare cu utilități</w:t>
      </w:r>
    </w:p>
    <w:p w14:paraId="34F7FAA1" w14:textId="77777777" w:rsidR="00AE0522" w:rsidRPr="00343EBA" w:rsidRDefault="00AE0522" w:rsidP="00343EBA">
      <w:pPr>
        <w:pStyle w:val="ListParagraph"/>
        <w:numPr>
          <w:ilvl w:val="0"/>
          <w:numId w:val="42"/>
        </w:numPr>
        <w:tabs>
          <w:tab w:val="left" w:pos="490"/>
          <w:tab w:val="left" w:pos="491"/>
        </w:tabs>
        <w:spacing w:before="0" w:after="120" w:line="276" w:lineRule="auto"/>
        <w:ind w:hanging="360"/>
        <w:jc w:val="both"/>
        <w:rPr>
          <w:rFonts w:asciiTheme="minorHAnsi" w:hAnsiTheme="minorHAnsi" w:cstheme="minorHAnsi"/>
        </w:rPr>
      </w:pPr>
      <w:r w:rsidRPr="00343EBA">
        <w:rPr>
          <w:rFonts w:asciiTheme="minorHAnsi" w:hAnsiTheme="minorHAnsi" w:cstheme="minorHAnsi"/>
        </w:rPr>
        <w:t>Concluziile</w:t>
      </w:r>
      <w:r w:rsidRPr="00343EBA">
        <w:rPr>
          <w:rFonts w:asciiTheme="minorHAnsi" w:hAnsiTheme="minorHAnsi" w:cstheme="minorHAnsi"/>
          <w:spacing w:val="-10"/>
        </w:rPr>
        <w:t xml:space="preserve"> </w:t>
      </w:r>
      <w:r w:rsidRPr="00343EBA">
        <w:rPr>
          <w:rFonts w:asciiTheme="minorHAnsi" w:hAnsiTheme="minorHAnsi" w:cstheme="minorHAnsi"/>
        </w:rPr>
        <w:t>evaluării</w:t>
      </w:r>
      <w:r w:rsidRPr="00343EBA">
        <w:rPr>
          <w:rFonts w:asciiTheme="minorHAnsi" w:hAnsiTheme="minorHAnsi" w:cstheme="minorHAnsi"/>
          <w:spacing w:val="-9"/>
        </w:rPr>
        <w:t xml:space="preserve"> </w:t>
      </w:r>
      <w:r w:rsidRPr="00343EBA">
        <w:rPr>
          <w:rFonts w:asciiTheme="minorHAnsi" w:hAnsiTheme="minorHAnsi" w:cstheme="minorHAnsi"/>
        </w:rPr>
        <w:t>impactului</w:t>
      </w:r>
      <w:r w:rsidRPr="00343EBA">
        <w:rPr>
          <w:rFonts w:asciiTheme="minorHAnsi" w:hAnsiTheme="minorHAnsi" w:cstheme="minorHAnsi"/>
          <w:spacing w:val="-9"/>
        </w:rPr>
        <w:t xml:space="preserve"> </w:t>
      </w:r>
      <w:r w:rsidRPr="00343EBA">
        <w:rPr>
          <w:rFonts w:asciiTheme="minorHAnsi" w:hAnsiTheme="minorHAnsi" w:cstheme="minorHAnsi"/>
        </w:rPr>
        <w:t>asupra</w:t>
      </w:r>
      <w:r w:rsidRPr="00343EBA">
        <w:rPr>
          <w:rFonts w:asciiTheme="minorHAnsi" w:hAnsiTheme="minorHAnsi" w:cstheme="minorHAnsi"/>
          <w:spacing w:val="-9"/>
        </w:rPr>
        <w:t xml:space="preserve"> </w:t>
      </w:r>
      <w:r w:rsidRPr="00343EBA">
        <w:rPr>
          <w:rFonts w:asciiTheme="minorHAnsi" w:hAnsiTheme="minorHAnsi" w:cstheme="minorHAnsi"/>
        </w:rPr>
        <w:t>mediului,</w:t>
      </w:r>
      <w:r w:rsidRPr="00343EBA">
        <w:rPr>
          <w:rFonts w:asciiTheme="minorHAnsi" w:hAnsiTheme="minorHAnsi" w:cstheme="minorHAnsi"/>
          <w:spacing w:val="-9"/>
        </w:rPr>
        <w:t xml:space="preserve"> </w:t>
      </w:r>
      <w:r w:rsidRPr="00343EBA">
        <w:rPr>
          <w:rFonts w:asciiTheme="minorHAnsi" w:hAnsiTheme="minorHAnsi" w:cstheme="minorHAnsi"/>
        </w:rPr>
        <w:t>dacă</w:t>
      </w:r>
      <w:r w:rsidRPr="00343EBA">
        <w:rPr>
          <w:rFonts w:asciiTheme="minorHAnsi" w:hAnsiTheme="minorHAnsi" w:cstheme="minorHAnsi"/>
          <w:spacing w:val="-9"/>
        </w:rPr>
        <w:t xml:space="preserve"> </w:t>
      </w:r>
      <w:r w:rsidRPr="00343EBA">
        <w:rPr>
          <w:rFonts w:asciiTheme="minorHAnsi" w:hAnsiTheme="minorHAnsi" w:cstheme="minorHAnsi"/>
        </w:rPr>
        <w:t>este</w:t>
      </w:r>
      <w:r w:rsidRPr="00343EBA">
        <w:rPr>
          <w:rFonts w:asciiTheme="minorHAnsi" w:hAnsiTheme="minorHAnsi" w:cstheme="minorHAnsi"/>
          <w:spacing w:val="-9"/>
        </w:rPr>
        <w:t xml:space="preserve"> </w:t>
      </w:r>
      <w:r w:rsidRPr="00343EBA">
        <w:rPr>
          <w:rFonts w:asciiTheme="minorHAnsi" w:hAnsiTheme="minorHAnsi" w:cstheme="minorHAnsi"/>
        </w:rPr>
        <w:t>cazul</w:t>
      </w:r>
    </w:p>
    <w:p w14:paraId="2856B15B" w14:textId="77777777" w:rsidR="00AE0522" w:rsidRPr="00343EBA" w:rsidRDefault="00AE0522" w:rsidP="00343EBA">
      <w:pPr>
        <w:pStyle w:val="BodyText"/>
        <w:spacing w:after="120" w:line="276" w:lineRule="auto"/>
        <w:jc w:val="both"/>
        <w:rPr>
          <w:rFonts w:asciiTheme="minorHAnsi" w:hAnsiTheme="minorHAnsi" w:cstheme="minorHAnsi"/>
          <w:sz w:val="22"/>
          <w:szCs w:val="22"/>
        </w:rPr>
      </w:pPr>
    </w:p>
    <w:p w14:paraId="20DEB2BF" w14:textId="77777777" w:rsidR="00AE0522" w:rsidRPr="00343EBA" w:rsidRDefault="00AE0522" w:rsidP="00343EBA">
      <w:pPr>
        <w:pStyle w:val="ListParagraph"/>
        <w:numPr>
          <w:ilvl w:val="0"/>
          <w:numId w:val="43"/>
        </w:numPr>
        <w:tabs>
          <w:tab w:val="left" w:pos="491"/>
        </w:tabs>
        <w:spacing w:before="0" w:after="120" w:line="276" w:lineRule="auto"/>
        <w:ind w:hanging="360"/>
        <w:jc w:val="both"/>
        <w:rPr>
          <w:rFonts w:asciiTheme="minorHAnsi" w:hAnsiTheme="minorHAnsi" w:cstheme="minorHAnsi"/>
          <w:b/>
          <w:bCs/>
        </w:rPr>
      </w:pPr>
      <w:r w:rsidRPr="00343EBA">
        <w:rPr>
          <w:rFonts w:asciiTheme="minorHAnsi" w:hAnsiTheme="minorHAnsi" w:cstheme="minorHAnsi"/>
          <w:b/>
          <w:bCs/>
        </w:rPr>
        <w:t>Durata</w:t>
      </w:r>
      <w:r w:rsidRPr="00343EBA">
        <w:rPr>
          <w:rFonts w:asciiTheme="minorHAnsi" w:hAnsiTheme="minorHAnsi" w:cstheme="minorHAnsi"/>
          <w:b/>
          <w:bCs/>
          <w:spacing w:val="-6"/>
        </w:rPr>
        <w:t xml:space="preserve"> </w:t>
      </w:r>
      <w:r w:rsidRPr="00343EBA">
        <w:rPr>
          <w:rFonts w:asciiTheme="minorHAnsi" w:hAnsiTheme="minorHAnsi" w:cstheme="minorHAnsi"/>
          <w:b/>
          <w:bCs/>
        </w:rPr>
        <w:t>de</w:t>
      </w:r>
      <w:r w:rsidRPr="00343EBA">
        <w:rPr>
          <w:rFonts w:asciiTheme="minorHAnsi" w:hAnsiTheme="minorHAnsi" w:cstheme="minorHAnsi"/>
          <w:b/>
          <w:bCs/>
          <w:spacing w:val="-6"/>
        </w:rPr>
        <w:t xml:space="preserve"> </w:t>
      </w:r>
      <w:r w:rsidRPr="00343EBA">
        <w:rPr>
          <w:rFonts w:asciiTheme="minorHAnsi" w:hAnsiTheme="minorHAnsi" w:cstheme="minorHAnsi"/>
          <w:b/>
          <w:bCs/>
        </w:rPr>
        <w:t>realizare</w:t>
      </w:r>
      <w:r w:rsidRPr="00343EBA">
        <w:rPr>
          <w:rFonts w:asciiTheme="minorHAnsi" w:hAnsiTheme="minorHAnsi" w:cstheme="minorHAnsi"/>
          <w:b/>
          <w:bCs/>
          <w:spacing w:val="-5"/>
        </w:rPr>
        <w:t xml:space="preserve"> </w:t>
      </w:r>
      <w:r w:rsidRPr="00343EBA">
        <w:rPr>
          <w:rFonts w:asciiTheme="minorHAnsi" w:hAnsiTheme="minorHAnsi" w:cstheme="minorHAnsi"/>
          <w:b/>
          <w:bCs/>
        </w:rPr>
        <w:t>și</w:t>
      </w:r>
      <w:r w:rsidRPr="00343EBA">
        <w:rPr>
          <w:rFonts w:asciiTheme="minorHAnsi" w:hAnsiTheme="minorHAnsi" w:cstheme="minorHAnsi"/>
          <w:b/>
          <w:bCs/>
          <w:spacing w:val="-6"/>
        </w:rPr>
        <w:t xml:space="preserve"> </w:t>
      </w:r>
      <w:r w:rsidRPr="00343EBA">
        <w:rPr>
          <w:rFonts w:asciiTheme="minorHAnsi" w:hAnsiTheme="minorHAnsi" w:cstheme="minorHAnsi"/>
          <w:b/>
          <w:bCs/>
        </w:rPr>
        <w:t>etapele</w:t>
      </w:r>
      <w:r w:rsidRPr="00343EBA">
        <w:rPr>
          <w:rFonts w:asciiTheme="minorHAnsi" w:hAnsiTheme="minorHAnsi" w:cstheme="minorHAnsi"/>
          <w:b/>
          <w:bCs/>
          <w:spacing w:val="-6"/>
        </w:rPr>
        <w:t xml:space="preserve"> </w:t>
      </w:r>
      <w:r w:rsidRPr="00343EBA">
        <w:rPr>
          <w:rFonts w:asciiTheme="minorHAnsi" w:hAnsiTheme="minorHAnsi" w:cstheme="minorHAnsi"/>
          <w:b/>
          <w:bCs/>
        </w:rPr>
        <w:t>principale;</w:t>
      </w:r>
      <w:r w:rsidRPr="00343EBA">
        <w:rPr>
          <w:rFonts w:asciiTheme="minorHAnsi" w:hAnsiTheme="minorHAnsi" w:cstheme="minorHAnsi"/>
          <w:b/>
          <w:bCs/>
          <w:spacing w:val="-5"/>
        </w:rPr>
        <w:t xml:space="preserve"> </w:t>
      </w:r>
      <w:r w:rsidRPr="00343EBA">
        <w:rPr>
          <w:rFonts w:asciiTheme="minorHAnsi" w:hAnsiTheme="minorHAnsi" w:cstheme="minorHAnsi"/>
          <w:b/>
          <w:bCs/>
        </w:rPr>
        <w:t>Graficul</w:t>
      </w:r>
      <w:r w:rsidRPr="00343EBA">
        <w:rPr>
          <w:rFonts w:asciiTheme="minorHAnsi" w:hAnsiTheme="minorHAnsi" w:cstheme="minorHAnsi"/>
          <w:b/>
          <w:bCs/>
          <w:spacing w:val="-6"/>
        </w:rPr>
        <w:t xml:space="preserve"> </w:t>
      </w:r>
      <w:r w:rsidRPr="00343EBA">
        <w:rPr>
          <w:rFonts w:asciiTheme="minorHAnsi" w:hAnsiTheme="minorHAnsi" w:cstheme="minorHAnsi"/>
          <w:b/>
          <w:bCs/>
        </w:rPr>
        <w:t>de</w:t>
      </w:r>
      <w:r w:rsidRPr="00343EBA">
        <w:rPr>
          <w:rFonts w:asciiTheme="minorHAnsi" w:hAnsiTheme="minorHAnsi" w:cstheme="minorHAnsi"/>
          <w:b/>
          <w:bCs/>
          <w:spacing w:val="-6"/>
        </w:rPr>
        <w:t xml:space="preserve"> </w:t>
      </w:r>
      <w:r w:rsidRPr="00343EBA">
        <w:rPr>
          <w:rFonts w:asciiTheme="minorHAnsi" w:hAnsiTheme="minorHAnsi" w:cstheme="minorHAnsi"/>
          <w:b/>
          <w:bCs/>
        </w:rPr>
        <w:t>realizare</w:t>
      </w:r>
      <w:r w:rsidRPr="00343EBA">
        <w:rPr>
          <w:rFonts w:asciiTheme="minorHAnsi" w:hAnsiTheme="minorHAnsi" w:cstheme="minorHAnsi"/>
          <w:b/>
          <w:bCs/>
          <w:spacing w:val="-5"/>
        </w:rPr>
        <w:t xml:space="preserve"> </w:t>
      </w:r>
      <w:r w:rsidRPr="00343EBA">
        <w:rPr>
          <w:rFonts w:asciiTheme="minorHAnsi" w:hAnsiTheme="minorHAnsi" w:cstheme="minorHAnsi"/>
          <w:b/>
          <w:bCs/>
        </w:rPr>
        <w:t>a</w:t>
      </w:r>
      <w:r w:rsidRPr="00343EBA">
        <w:rPr>
          <w:rFonts w:asciiTheme="minorHAnsi" w:hAnsiTheme="minorHAnsi" w:cstheme="minorHAnsi"/>
          <w:b/>
          <w:bCs/>
          <w:spacing w:val="-6"/>
        </w:rPr>
        <w:t xml:space="preserve"> </w:t>
      </w:r>
      <w:r w:rsidR="00873465" w:rsidRPr="00343EBA">
        <w:rPr>
          <w:rFonts w:asciiTheme="minorHAnsi" w:hAnsiTheme="minorHAnsi" w:cstheme="minorHAnsi"/>
          <w:b/>
          <w:bCs/>
        </w:rPr>
        <w:t>investiți</w:t>
      </w:r>
      <w:r w:rsidRPr="00343EBA">
        <w:rPr>
          <w:rFonts w:asciiTheme="minorHAnsi" w:hAnsiTheme="minorHAnsi" w:cstheme="minorHAnsi"/>
          <w:b/>
          <w:bCs/>
        </w:rPr>
        <w:t>ei</w:t>
      </w:r>
    </w:p>
    <w:p w14:paraId="1A7C1631" w14:textId="77777777" w:rsidR="00AE0522" w:rsidRPr="00343EBA" w:rsidRDefault="00AE0522" w:rsidP="00343EBA">
      <w:pPr>
        <w:pStyle w:val="BodyText"/>
        <w:spacing w:after="120" w:line="276" w:lineRule="auto"/>
        <w:jc w:val="both"/>
        <w:rPr>
          <w:rFonts w:asciiTheme="minorHAnsi" w:hAnsiTheme="minorHAnsi" w:cstheme="minorHAnsi"/>
          <w:sz w:val="22"/>
          <w:szCs w:val="22"/>
        </w:rPr>
      </w:pPr>
    </w:p>
    <w:p w14:paraId="256C103F" w14:textId="77777777" w:rsidR="00AE0522" w:rsidRPr="00343EBA" w:rsidRDefault="00AE0522" w:rsidP="00343EBA">
      <w:pPr>
        <w:pStyle w:val="ListParagraph"/>
        <w:numPr>
          <w:ilvl w:val="0"/>
          <w:numId w:val="43"/>
        </w:numPr>
        <w:tabs>
          <w:tab w:val="left" w:pos="491"/>
        </w:tabs>
        <w:spacing w:before="0" w:after="120" w:line="276" w:lineRule="auto"/>
        <w:ind w:hanging="360"/>
        <w:jc w:val="both"/>
        <w:rPr>
          <w:rFonts w:asciiTheme="minorHAnsi" w:hAnsiTheme="minorHAnsi" w:cstheme="minorHAnsi"/>
          <w:b/>
          <w:bCs/>
        </w:rPr>
      </w:pPr>
      <w:r w:rsidRPr="00343EBA">
        <w:rPr>
          <w:rFonts w:asciiTheme="minorHAnsi" w:hAnsiTheme="minorHAnsi" w:cstheme="minorHAnsi"/>
          <w:b/>
          <w:bCs/>
        </w:rPr>
        <w:t>Costurile estimative ale investiției</w:t>
      </w:r>
    </w:p>
    <w:p w14:paraId="24C704D9" w14:textId="6C918C50" w:rsidR="00873465" w:rsidRPr="00343EBA" w:rsidRDefault="00AE0522" w:rsidP="009C0CE8">
      <w:pPr>
        <w:pStyle w:val="ListParagraph"/>
        <w:tabs>
          <w:tab w:val="left" w:pos="491"/>
        </w:tabs>
        <w:spacing w:before="0" w:after="120" w:line="276" w:lineRule="auto"/>
        <w:ind w:left="0" w:right="362" w:firstLine="0"/>
        <w:jc w:val="both"/>
        <w:rPr>
          <w:rFonts w:asciiTheme="minorHAnsi" w:hAnsiTheme="minorHAnsi" w:cstheme="minorHAnsi"/>
        </w:rPr>
      </w:pPr>
      <w:r w:rsidRPr="00343EBA">
        <w:rPr>
          <w:rFonts w:asciiTheme="minorHAnsi" w:hAnsiTheme="minorHAnsi" w:cstheme="minorHAnsi"/>
        </w:rPr>
        <w:t>Valoarea</w:t>
      </w:r>
      <w:r w:rsidRPr="00343EBA">
        <w:rPr>
          <w:rFonts w:asciiTheme="minorHAnsi" w:hAnsiTheme="minorHAnsi" w:cstheme="minorHAnsi"/>
          <w:spacing w:val="-8"/>
        </w:rPr>
        <w:t xml:space="preserve"> </w:t>
      </w:r>
      <w:r w:rsidRPr="00343EBA">
        <w:rPr>
          <w:rFonts w:asciiTheme="minorHAnsi" w:hAnsiTheme="minorHAnsi" w:cstheme="minorHAnsi"/>
        </w:rPr>
        <w:t>totală</w:t>
      </w:r>
      <w:r w:rsidRPr="00343EBA">
        <w:rPr>
          <w:rFonts w:asciiTheme="minorHAnsi" w:hAnsiTheme="minorHAnsi" w:cstheme="minorHAnsi"/>
          <w:spacing w:val="-8"/>
        </w:rPr>
        <w:t xml:space="preserve"> </w:t>
      </w:r>
      <w:r w:rsidRPr="00343EBA">
        <w:rPr>
          <w:rFonts w:asciiTheme="minorHAnsi" w:hAnsiTheme="minorHAnsi" w:cstheme="minorHAnsi"/>
        </w:rPr>
        <w:t>cu</w:t>
      </w:r>
      <w:r w:rsidRPr="00343EBA">
        <w:rPr>
          <w:rFonts w:asciiTheme="minorHAnsi" w:hAnsiTheme="minorHAnsi" w:cstheme="minorHAnsi"/>
          <w:spacing w:val="-8"/>
        </w:rPr>
        <w:t xml:space="preserve"> </w:t>
      </w:r>
      <w:r w:rsidRPr="00343EBA">
        <w:rPr>
          <w:rFonts w:asciiTheme="minorHAnsi" w:hAnsiTheme="minorHAnsi" w:cstheme="minorHAnsi"/>
        </w:rPr>
        <w:t>detalierea</w:t>
      </w:r>
      <w:r w:rsidRPr="00343EBA">
        <w:rPr>
          <w:rFonts w:asciiTheme="minorHAnsi" w:hAnsiTheme="minorHAnsi" w:cstheme="minorHAnsi"/>
          <w:spacing w:val="-8"/>
        </w:rPr>
        <w:t xml:space="preserve"> </w:t>
      </w:r>
      <w:r w:rsidRPr="00343EBA">
        <w:rPr>
          <w:rFonts w:asciiTheme="minorHAnsi" w:hAnsiTheme="minorHAnsi" w:cstheme="minorHAnsi"/>
        </w:rPr>
        <w:t>pe</w:t>
      </w:r>
      <w:r w:rsidRPr="00343EBA">
        <w:rPr>
          <w:rFonts w:asciiTheme="minorHAnsi" w:hAnsiTheme="minorHAnsi" w:cstheme="minorHAnsi"/>
          <w:spacing w:val="-8"/>
        </w:rPr>
        <w:t xml:space="preserve"> </w:t>
      </w:r>
      <w:r w:rsidRPr="00343EBA">
        <w:rPr>
          <w:rFonts w:asciiTheme="minorHAnsi" w:hAnsiTheme="minorHAnsi" w:cstheme="minorHAnsi"/>
        </w:rPr>
        <w:t>structura</w:t>
      </w:r>
      <w:r w:rsidRPr="00343EBA">
        <w:rPr>
          <w:rFonts w:asciiTheme="minorHAnsi" w:hAnsiTheme="minorHAnsi" w:cstheme="minorHAnsi"/>
          <w:spacing w:val="-8"/>
        </w:rPr>
        <w:t xml:space="preserve"> </w:t>
      </w:r>
      <w:r w:rsidRPr="00343EBA">
        <w:rPr>
          <w:rFonts w:asciiTheme="minorHAnsi" w:hAnsiTheme="minorHAnsi" w:cstheme="minorHAnsi"/>
        </w:rPr>
        <w:t>devizului</w:t>
      </w:r>
      <w:r w:rsidRPr="00343EBA">
        <w:rPr>
          <w:rFonts w:asciiTheme="minorHAnsi" w:hAnsiTheme="minorHAnsi" w:cstheme="minorHAnsi"/>
          <w:spacing w:val="-8"/>
        </w:rPr>
        <w:t xml:space="preserve"> </w:t>
      </w:r>
      <w:r w:rsidRPr="00343EBA">
        <w:rPr>
          <w:rFonts w:asciiTheme="minorHAnsi" w:hAnsiTheme="minorHAnsi" w:cstheme="minorHAnsi"/>
        </w:rPr>
        <w:t>general</w:t>
      </w:r>
      <w:r w:rsidRPr="00343EBA">
        <w:rPr>
          <w:rFonts w:asciiTheme="minorHAnsi" w:hAnsiTheme="minorHAnsi" w:cstheme="minorHAnsi"/>
          <w:spacing w:val="-7"/>
        </w:rPr>
        <w:t xml:space="preserve"> </w:t>
      </w:r>
      <w:r w:rsidRPr="00343EBA">
        <w:rPr>
          <w:rFonts w:asciiTheme="minorHAnsi" w:hAnsiTheme="minorHAnsi" w:cstheme="minorHAnsi"/>
        </w:rPr>
        <w:t>prevăzut</w:t>
      </w:r>
      <w:r w:rsidRPr="00343EBA">
        <w:rPr>
          <w:rFonts w:asciiTheme="minorHAnsi" w:hAnsiTheme="minorHAnsi" w:cstheme="minorHAnsi"/>
          <w:spacing w:val="-8"/>
        </w:rPr>
        <w:t xml:space="preserve"> </w:t>
      </w:r>
      <w:r w:rsidR="00873465" w:rsidRPr="00343EBA">
        <w:rPr>
          <w:rFonts w:asciiTheme="minorHAnsi" w:hAnsiTheme="minorHAnsi" w:cstheme="minorHAnsi"/>
        </w:rPr>
        <w:t>în legislația aplicabilă</w:t>
      </w:r>
      <w:r w:rsidRPr="00343EBA">
        <w:rPr>
          <w:rFonts w:asciiTheme="minorHAnsi" w:hAnsiTheme="minorHAnsi" w:cstheme="minorHAnsi"/>
        </w:rPr>
        <w:t>,</w:t>
      </w:r>
      <w:r w:rsidRPr="00343EBA">
        <w:rPr>
          <w:rFonts w:asciiTheme="minorHAnsi" w:hAnsiTheme="minorHAnsi" w:cstheme="minorHAnsi"/>
          <w:spacing w:val="-8"/>
        </w:rPr>
        <w:t xml:space="preserve"> </w:t>
      </w:r>
      <w:r w:rsidRPr="00343EBA">
        <w:rPr>
          <w:rFonts w:asciiTheme="minorHAnsi" w:hAnsiTheme="minorHAnsi" w:cstheme="minorHAnsi"/>
        </w:rPr>
        <w:t>precum</w:t>
      </w:r>
      <w:r w:rsidRPr="00343EBA">
        <w:rPr>
          <w:rFonts w:asciiTheme="minorHAnsi" w:hAnsiTheme="minorHAnsi" w:cstheme="minorHAnsi"/>
          <w:spacing w:val="1"/>
        </w:rPr>
        <w:t xml:space="preserve"> </w:t>
      </w:r>
      <w:r w:rsidRPr="00343EBA">
        <w:rPr>
          <w:rFonts w:asciiTheme="minorHAnsi" w:hAnsiTheme="minorHAnsi" w:cstheme="minorHAnsi"/>
        </w:rPr>
        <w:t>și</w:t>
      </w:r>
      <w:r w:rsidRPr="00343EBA">
        <w:rPr>
          <w:rFonts w:asciiTheme="minorHAnsi" w:hAnsiTheme="minorHAnsi" w:cstheme="minorHAnsi"/>
          <w:spacing w:val="-2"/>
        </w:rPr>
        <w:t xml:space="preserve"> </w:t>
      </w:r>
      <w:r w:rsidRPr="00343EBA">
        <w:rPr>
          <w:rFonts w:asciiTheme="minorHAnsi" w:hAnsiTheme="minorHAnsi" w:cstheme="minorHAnsi"/>
        </w:rPr>
        <w:t>cu</w:t>
      </w:r>
      <w:r w:rsidRPr="00343EBA">
        <w:rPr>
          <w:rFonts w:asciiTheme="minorHAnsi" w:hAnsiTheme="minorHAnsi" w:cstheme="minorHAnsi"/>
          <w:spacing w:val="-2"/>
        </w:rPr>
        <w:t xml:space="preserve"> </w:t>
      </w:r>
      <w:r w:rsidRPr="00343EBA">
        <w:rPr>
          <w:rFonts w:asciiTheme="minorHAnsi" w:hAnsiTheme="minorHAnsi" w:cstheme="minorHAnsi"/>
        </w:rPr>
        <w:t>detaliere</w:t>
      </w:r>
      <w:r w:rsidRPr="00343EBA">
        <w:rPr>
          <w:rFonts w:asciiTheme="minorHAnsi" w:hAnsiTheme="minorHAnsi" w:cstheme="minorHAnsi"/>
          <w:spacing w:val="-2"/>
        </w:rPr>
        <w:t xml:space="preserve"> </w:t>
      </w:r>
      <w:r w:rsidRPr="00343EBA">
        <w:rPr>
          <w:rFonts w:asciiTheme="minorHAnsi" w:hAnsiTheme="minorHAnsi" w:cstheme="minorHAnsi"/>
        </w:rPr>
        <w:t>pe</w:t>
      </w:r>
      <w:r w:rsidRPr="00343EBA">
        <w:rPr>
          <w:rFonts w:asciiTheme="minorHAnsi" w:hAnsiTheme="minorHAnsi" w:cstheme="minorHAnsi"/>
          <w:spacing w:val="-2"/>
        </w:rPr>
        <w:t xml:space="preserve"> </w:t>
      </w:r>
      <w:r w:rsidRPr="00343EBA">
        <w:rPr>
          <w:rFonts w:asciiTheme="minorHAnsi" w:hAnsiTheme="minorHAnsi" w:cstheme="minorHAnsi"/>
        </w:rPr>
        <w:t>tipuri</w:t>
      </w:r>
      <w:r w:rsidRPr="00343EBA">
        <w:rPr>
          <w:rFonts w:asciiTheme="minorHAnsi" w:hAnsiTheme="minorHAnsi" w:cstheme="minorHAnsi"/>
          <w:spacing w:val="-2"/>
        </w:rPr>
        <w:t xml:space="preserve"> </w:t>
      </w:r>
      <w:r w:rsidRPr="00343EBA">
        <w:rPr>
          <w:rFonts w:asciiTheme="minorHAnsi" w:hAnsiTheme="minorHAnsi" w:cstheme="minorHAnsi"/>
        </w:rPr>
        <w:t>de</w:t>
      </w:r>
      <w:r w:rsidRPr="00343EBA">
        <w:rPr>
          <w:rFonts w:asciiTheme="minorHAnsi" w:hAnsiTheme="minorHAnsi" w:cstheme="minorHAnsi"/>
          <w:spacing w:val="-2"/>
        </w:rPr>
        <w:t xml:space="preserve"> </w:t>
      </w:r>
      <w:r w:rsidRPr="00343EBA">
        <w:rPr>
          <w:rFonts w:asciiTheme="minorHAnsi" w:hAnsiTheme="minorHAnsi" w:cstheme="minorHAnsi"/>
        </w:rPr>
        <w:t>echipamente</w:t>
      </w:r>
      <w:r w:rsidR="00873465" w:rsidRPr="00343EBA">
        <w:rPr>
          <w:rFonts w:asciiTheme="minorHAnsi" w:hAnsiTheme="minorHAnsi" w:cstheme="minorHAnsi"/>
        </w:rPr>
        <w:t>/utilaje/lucrări</w:t>
      </w:r>
      <w:r w:rsidRPr="00343EBA">
        <w:rPr>
          <w:rFonts w:asciiTheme="minorHAnsi" w:hAnsiTheme="minorHAnsi" w:cstheme="minorHAnsi"/>
          <w:spacing w:val="-2"/>
        </w:rPr>
        <w:t xml:space="preserve"> </w:t>
      </w:r>
      <w:r w:rsidRPr="00343EBA">
        <w:rPr>
          <w:rFonts w:asciiTheme="minorHAnsi" w:hAnsiTheme="minorHAnsi" w:cstheme="minorHAnsi"/>
        </w:rPr>
        <w:t>care</w:t>
      </w:r>
      <w:r w:rsidRPr="00343EBA">
        <w:rPr>
          <w:rFonts w:asciiTheme="minorHAnsi" w:hAnsiTheme="minorHAnsi" w:cstheme="minorHAnsi"/>
          <w:spacing w:val="-2"/>
        </w:rPr>
        <w:t xml:space="preserve"> </w:t>
      </w:r>
      <w:r w:rsidRPr="00343EBA">
        <w:rPr>
          <w:rFonts w:asciiTheme="minorHAnsi" w:hAnsiTheme="minorHAnsi" w:cstheme="minorHAnsi"/>
        </w:rPr>
        <w:t>urmează</w:t>
      </w:r>
      <w:r w:rsidRPr="00343EBA">
        <w:rPr>
          <w:rFonts w:asciiTheme="minorHAnsi" w:hAnsiTheme="minorHAnsi" w:cstheme="minorHAnsi"/>
          <w:spacing w:val="-1"/>
        </w:rPr>
        <w:t xml:space="preserve"> </w:t>
      </w:r>
      <w:r w:rsidRPr="00343EBA">
        <w:rPr>
          <w:rFonts w:asciiTheme="minorHAnsi" w:hAnsiTheme="minorHAnsi" w:cstheme="minorHAnsi"/>
        </w:rPr>
        <w:t>a</w:t>
      </w:r>
      <w:r w:rsidRPr="00343EBA">
        <w:rPr>
          <w:rFonts w:asciiTheme="minorHAnsi" w:hAnsiTheme="minorHAnsi" w:cstheme="minorHAnsi"/>
          <w:spacing w:val="-2"/>
        </w:rPr>
        <w:t xml:space="preserve"> </w:t>
      </w:r>
      <w:r w:rsidRPr="00343EBA">
        <w:rPr>
          <w:rFonts w:asciiTheme="minorHAnsi" w:hAnsiTheme="minorHAnsi" w:cstheme="minorHAnsi"/>
        </w:rPr>
        <w:t>fi</w:t>
      </w:r>
      <w:r w:rsidRPr="00343EBA">
        <w:rPr>
          <w:rFonts w:asciiTheme="minorHAnsi" w:hAnsiTheme="minorHAnsi" w:cstheme="minorHAnsi"/>
          <w:spacing w:val="-2"/>
        </w:rPr>
        <w:t xml:space="preserve"> </w:t>
      </w:r>
      <w:r w:rsidR="00873465" w:rsidRPr="00343EBA">
        <w:rPr>
          <w:rFonts w:asciiTheme="minorHAnsi" w:hAnsiTheme="minorHAnsi" w:cstheme="minorHAnsi"/>
        </w:rPr>
        <w:t>achiziți</w:t>
      </w:r>
      <w:r w:rsidRPr="00343EBA">
        <w:rPr>
          <w:rFonts w:asciiTheme="minorHAnsi" w:hAnsiTheme="minorHAnsi" w:cstheme="minorHAnsi"/>
        </w:rPr>
        <w:t>onate</w:t>
      </w:r>
      <w:r w:rsidR="00873465" w:rsidRPr="00343EBA">
        <w:rPr>
          <w:rFonts w:asciiTheme="minorHAnsi" w:hAnsiTheme="minorHAnsi" w:cstheme="minorHAnsi"/>
        </w:rPr>
        <w:t>/realizate</w:t>
      </w:r>
    </w:p>
    <w:p w14:paraId="0211AFFC" w14:textId="77777777" w:rsidR="00873465" w:rsidRPr="00343EBA" w:rsidRDefault="00873465" w:rsidP="00343EBA">
      <w:pPr>
        <w:spacing w:after="120" w:line="276" w:lineRule="auto"/>
        <w:ind w:left="28"/>
        <w:jc w:val="both"/>
        <w:rPr>
          <w:rFonts w:asciiTheme="minorHAnsi" w:hAnsiTheme="minorHAnsi" w:cstheme="minorHAnsi"/>
          <w:i/>
          <w:sz w:val="22"/>
          <w:szCs w:val="22"/>
        </w:rPr>
      </w:pPr>
      <w:r w:rsidRPr="00343EBA">
        <w:rPr>
          <w:rFonts w:asciiTheme="minorHAnsi" w:hAnsiTheme="minorHAnsi" w:cstheme="minorHAnsi"/>
          <w:i/>
          <w:sz w:val="22"/>
          <w:szCs w:val="22"/>
        </w:rPr>
        <w:t xml:space="preserve">Se </w:t>
      </w:r>
      <w:proofErr w:type="spellStart"/>
      <w:r w:rsidRPr="00343EBA">
        <w:rPr>
          <w:rFonts w:asciiTheme="minorHAnsi" w:hAnsiTheme="minorHAnsi" w:cstheme="minorHAnsi"/>
          <w:i/>
          <w:sz w:val="22"/>
          <w:szCs w:val="22"/>
        </w:rPr>
        <w:t>va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prezenta</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inclusiv</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modul</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estimare</w:t>
      </w:r>
      <w:proofErr w:type="spellEnd"/>
      <w:r w:rsidRPr="00343EBA">
        <w:rPr>
          <w:rFonts w:asciiTheme="minorHAnsi" w:hAnsiTheme="minorHAnsi" w:cstheme="minorHAnsi"/>
          <w:i/>
          <w:sz w:val="22"/>
          <w:szCs w:val="22"/>
        </w:rPr>
        <w:t xml:space="preserve"> a </w:t>
      </w:r>
      <w:proofErr w:type="spellStart"/>
      <w:r w:rsidRPr="00343EBA">
        <w:rPr>
          <w:rFonts w:asciiTheme="minorHAnsi" w:hAnsiTheme="minorHAnsi" w:cstheme="minorHAnsi"/>
          <w:i/>
          <w:sz w:val="22"/>
          <w:szCs w:val="22"/>
        </w:rPr>
        <w:t>costurilor</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echipamentelor</w:t>
      </w:r>
      <w:proofErr w:type="spellEnd"/>
      <w:r w:rsidRPr="00343EBA">
        <w:rPr>
          <w:rFonts w:asciiTheme="minorHAnsi" w:hAnsiTheme="minorHAnsi" w:cstheme="minorHAnsi"/>
          <w:i/>
          <w:sz w:val="22"/>
          <w:szCs w:val="22"/>
        </w:rPr>
        <w:t xml:space="preserve"> respective,</w:t>
      </w:r>
      <w:r w:rsidRPr="00343EBA">
        <w:rPr>
          <w:rFonts w:asciiTheme="minorHAnsi" w:hAnsiTheme="minorHAnsi" w:cstheme="minorHAnsi"/>
          <w:i/>
          <w:spacing w:val="1"/>
          <w:sz w:val="22"/>
          <w:szCs w:val="22"/>
        </w:rPr>
        <w:t xml:space="preserve"> </w:t>
      </w:r>
      <w:r w:rsidRPr="00343EBA">
        <w:rPr>
          <w:rFonts w:asciiTheme="minorHAnsi" w:hAnsiTheme="minorHAnsi" w:cstheme="minorHAnsi"/>
          <w:i/>
          <w:sz w:val="22"/>
          <w:szCs w:val="22"/>
        </w:rPr>
        <w:t xml:space="preserve">precum </w:t>
      </w:r>
      <w:proofErr w:type="spellStart"/>
      <w:r w:rsidRPr="00343EBA">
        <w:rPr>
          <w:rFonts w:asciiTheme="minorHAnsi" w:hAnsiTheme="minorHAnsi" w:cstheme="minorHAnsi"/>
          <w:i/>
          <w:sz w:val="22"/>
          <w:szCs w:val="22"/>
        </w:rPr>
        <w:t>și</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informații</w:t>
      </w:r>
      <w:proofErr w:type="spellEnd"/>
      <w:r w:rsidRPr="00343EBA">
        <w:rPr>
          <w:rFonts w:asciiTheme="minorHAnsi" w:hAnsiTheme="minorHAnsi" w:cstheme="minorHAnsi"/>
          <w:i/>
          <w:sz w:val="22"/>
          <w:szCs w:val="22"/>
        </w:rPr>
        <w:t xml:space="preserve"> / </w:t>
      </w:r>
      <w:proofErr w:type="spellStart"/>
      <w:r w:rsidRPr="00343EBA">
        <w:rPr>
          <w:rFonts w:asciiTheme="minorHAnsi" w:hAnsiTheme="minorHAnsi" w:cstheme="minorHAnsi"/>
          <w:i/>
          <w:sz w:val="22"/>
          <w:szCs w:val="22"/>
        </w:rPr>
        <w:t>documente</w:t>
      </w:r>
      <w:proofErr w:type="spellEnd"/>
      <w:r w:rsidRPr="00343EBA">
        <w:rPr>
          <w:rFonts w:asciiTheme="minorHAnsi" w:hAnsiTheme="minorHAnsi" w:cstheme="minorHAnsi"/>
          <w:i/>
          <w:sz w:val="22"/>
          <w:szCs w:val="22"/>
        </w:rPr>
        <w:t xml:space="preserve"> (precum </w:t>
      </w:r>
      <w:proofErr w:type="spellStart"/>
      <w:r w:rsidRPr="00343EBA">
        <w:rPr>
          <w:rFonts w:asciiTheme="minorHAnsi" w:hAnsiTheme="minorHAnsi" w:cstheme="minorHAnsi"/>
          <w:i/>
          <w:sz w:val="22"/>
          <w:szCs w:val="22"/>
        </w:rPr>
        <w:t>oferte</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preț</w:t>
      </w:r>
      <w:proofErr w:type="spellEnd"/>
      <w:r w:rsidRPr="00343EBA">
        <w:rPr>
          <w:rFonts w:asciiTheme="minorHAnsi" w:hAnsiTheme="minorHAnsi" w:cstheme="minorHAnsi"/>
          <w:i/>
          <w:sz w:val="22"/>
          <w:szCs w:val="22"/>
        </w:rPr>
        <w:t xml:space="preserve">) din care </w:t>
      </w:r>
      <w:proofErr w:type="spellStart"/>
      <w:r w:rsidRPr="00343EBA">
        <w:rPr>
          <w:rFonts w:asciiTheme="minorHAnsi" w:hAnsiTheme="minorHAnsi" w:cstheme="minorHAnsi"/>
          <w:i/>
          <w:sz w:val="22"/>
          <w:szCs w:val="22"/>
        </w:rPr>
        <w:t>să</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rezulte</w:t>
      </w:r>
      <w:proofErr w:type="spellEnd"/>
      <w:r w:rsidRPr="00343EBA">
        <w:rPr>
          <w:rFonts w:asciiTheme="minorHAnsi" w:hAnsiTheme="minorHAnsi" w:cstheme="minorHAnsi"/>
          <w:i/>
          <w:sz w:val="22"/>
          <w:szCs w:val="22"/>
        </w:rPr>
        <w:t xml:space="preserve"> </w:t>
      </w:r>
      <w:proofErr w:type="spellStart"/>
      <w:r w:rsidRPr="00343EBA">
        <w:rPr>
          <w:rFonts w:asciiTheme="minorHAnsi" w:hAnsiTheme="minorHAnsi" w:cstheme="minorHAnsi"/>
          <w:i/>
          <w:sz w:val="22"/>
          <w:szCs w:val="22"/>
        </w:rPr>
        <w:t>prețul</w:t>
      </w:r>
      <w:proofErr w:type="spellEnd"/>
      <w:r w:rsidRPr="00343EBA">
        <w:rPr>
          <w:rFonts w:asciiTheme="minorHAnsi" w:hAnsiTheme="minorHAnsi" w:cstheme="minorHAnsi"/>
          <w:i/>
          <w:sz w:val="22"/>
          <w:szCs w:val="22"/>
        </w:rPr>
        <w:t xml:space="preserve"> de </w:t>
      </w:r>
      <w:proofErr w:type="spellStart"/>
      <w:r w:rsidRPr="00343EBA">
        <w:rPr>
          <w:rFonts w:asciiTheme="minorHAnsi" w:hAnsiTheme="minorHAnsi" w:cstheme="minorHAnsi"/>
          <w:i/>
          <w:sz w:val="22"/>
          <w:szCs w:val="22"/>
        </w:rPr>
        <w:t>referință</w:t>
      </w:r>
      <w:proofErr w:type="spellEnd"/>
      <w:r w:rsidRPr="00343EBA">
        <w:rPr>
          <w:rFonts w:asciiTheme="minorHAnsi" w:hAnsiTheme="minorHAnsi" w:cstheme="minorHAnsi"/>
          <w:i/>
          <w:spacing w:val="1"/>
          <w:sz w:val="22"/>
          <w:szCs w:val="22"/>
        </w:rPr>
        <w:t xml:space="preserve"> </w:t>
      </w:r>
      <w:proofErr w:type="spellStart"/>
      <w:r w:rsidRPr="00343EBA">
        <w:rPr>
          <w:rFonts w:asciiTheme="minorHAnsi" w:hAnsiTheme="minorHAnsi" w:cstheme="minorHAnsi"/>
          <w:i/>
          <w:sz w:val="22"/>
          <w:szCs w:val="22"/>
        </w:rPr>
        <w:t>utilizat</w:t>
      </w:r>
      <w:proofErr w:type="spellEnd"/>
      <w:r w:rsidRPr="00343EBA">
        <w:rPr>
          <w:rFonts w:asciiTheme="minorHAnsi" w:hAnsiTheme="minorHAnsi" w:cstheme="minorHAnsi"/>
          <w:i/>
          <w:spacing w:val="-2"/>
          <w:sz w:val="22"/>
          <w:szCs w:val="22"/>
        </w:rPr>
        <w:t xml:space="preserve"> </w:t>
      </w:r>
      <w:proofErr w:type="spellStart"/>
      <w:r w:rsidRPr="00343EBA">
        <w:rPr>
          <w:rFonts w:asciiTheme="minorHAnsi" w:hAnsiTheme="minorHAnsi" w:cstheme="minorHAnsi"/>
          <w:i/>
          <w:sz w:val="22"/>
          <w:szCs w:val="22"/>
        </w:rPr>
        <w:t>pentru</w:t>
      </w:r>
      <w:proofErr w:type="spellEnd"/>
      <w:r w:rsidRPr="00343EBA">
        <w:rPr>
          <w:rFonts w:asciiTheme="minorHAnsi" w:hAnsiTheme="minorHAnsi" w:cstheme="minorHAnsi"/>
          <w:i/>
          <w:spacing w:val="-1"/>
          <w:sz w:val="22"/>
          <w:szCs w:val="22"/>
        </w:rPr>
        <w:t xml:space="preserve"> </w:t>
      </w:r>
      <w:proofErr w:type="spellStart"/>
      <w:r w:rsidRPr="00343EBA">
        <w:rPr>
          <w:rFonts w:asciiTheme="minorHAnsi" w:hAnsiTheme="minorHAnsi" w:cstheme="minorHAnsi"/>
          <w:i/>
          <w:sz w:val="22"/>
          <w:szCs w:val="22"/>
        </w:rPr>
        <w:t>aceste</w:t>
      </w:r>
      <w:proofErr w:type="spellEnd"/>
      <w:r w:rsidRPr="00343EBA">
        <w:rPr>
          <w:rFonts w:asciiTheme="minorHAnsi" w:hAnsiTheme="minorHAnsi" w:cstheme="minorHAnsi"/>
          <w:i/>
          <w:spacing w:val="-1"/>
          <w:sz w:val="22"/>
          <w:szCs w:val="22"/>
        </w:rPr>
        <w:t xml:space="preserve"> </w:t>
      </w:r>
      <w:proofErr w:type="spellStart"/>
      <w:r w:rsidRPr="00343EBA">
        <w:rPr>
          <w:rFonts w:asciiTheme="minorHAnsi" w:hAnsiTheme="minorHAnsi" w:cstheme="minorHAnsi"/>
          <w:i/>
          <w:sz w:val="22"/>
          <w:szCs w:val="22"/>
        </w:rPr>
        <w:t>estimări</w:t>
      </w:r>
      <w:proofErr w:type="spellEnd"/>
      <w:r w:rsidRPr="00343EBA">
        <w:rPr>
          <w:rFonts w:asciiTheme="minorHAnsi" w:hAnsiTheme="minorHAnsi" w:cstheme="minorHAnsi"/>
          <w:i/>
          <w:sz w:val="22"/>
          <w:szCs w:val="22"/>
        </w:rPr>
        <w:t>.</w:t>
      </w:r>
    </w:p>
    <w:p w14:paraId="7B98FE08" w14:textId="77777777" w:rsidR="00AE0522" w:rsidRPr="00343EBA" w:rsidRDefault="00AE0522" w:rsidP="00343EBA">
      <w:pPr>
        <w:pStyle w:val="BodyText"/>
        <w:spacing w:after="120" w:line="276" w:lineRule="auto"/>
        <w:jc w:val="both"/>
        <w:rPr>
          <w:rFonts w:asciiTheme="minorHAnsi" w:hAnsiTheme="minorHAnsi" w:cstheme="minorHAnsi"/>
          <w:sz w:val="22"/>
          <w:szCs w:val="22"/>
        </w:rPr>
      </w:pPr>
    </w:p>
    <w:p w14:paraId="37566E8C" w14:textId="77777777" w:rsidR="00AE0522" w:rsidRPr="00343EBA" w:rsidRDefault="00AE0522" w:rsidP="00343EBA">
      <w:pPr>
        <w:pStyle w:val="ListParagraph"/>
        <w:numPr>
          <w:ilvl w:val="0"/>
          <w:numId w:val="43"/>
        </w:numPr>
        <w:tabs>
          <w:tab w:val="left" w:pos="491"/>
        </w:tabs>
        <w:spacing w:before="0" w:after="120" w:line="276" w:lineRule="auto"/>
        <w:ind w:hanging="360"/>
        <w:jc w:val="both"/>
        <w:rPr>
          <w:rFonts w:asciiTheme="minorHAnsi" w:hAnsiTheme="minorHAnsi" w:cstheme="minorHAnsi"/>
          <w:b/>
          <w:bCs/>
        </w:rPr>
      </w:pPr>
      <w:r w:rsidRPr="00343EBA">
        <w:rPr>
          <w:rFonts w:asciiTheme="minorHAnsi" w:hAnsiTheme="minorHAnsi" w:cstheme="minorHAnsi"/>
          <w:b/>
          <w:bCs/>
        </w:rPr>
        <w:lastRenderedPageBreak/>
        <w:t>Sursele de finanțare a investiției</w:t>
      </w:r>
    </w:p>
    <w:p w14:paraId="5D26BA37" w14:textId="77777777" w:rsidR="00AE0522" w:rsidRDefault="00873465" w:rsidP="003F0435">
      <w:pPr>
        <w:pStyle w:val="BodyText"/>
        <w:spacing w:after="120" w:line="276" w:lineRule="auto"/>
        <w:ind w:left="131" w:right="597"/>
        <w:jc w:val="both"/>
        <w:rPr>
          <w:rFonts w:asciiTheme="minorHAnsi" w:hAnsiTheme="minorHAnsi" w:cstheme="minorHAnsi"/>
          <w:sz w:val="22"/>
          <w:szCs w:val="22"/>
        </w:rPr>
      </w:pPr>
      <w:proofErr w:type="spellStart"/>
      <w:r w:rsidRPr="00343EBA">
        <w:rPr>
          <w:rFonts w:asciiTheme="minorHAnsi" w:hAnsiTheme="minorHAnsi" w:cstheme="minorHAnsi"/>
          <w:sz w:val="22"/>
          <w:szCs w:val="22"/>
        </w:rPr>
        <w:t>Sursele</w:t>
      </w:r>
      <w:proofErr w:type="spellEnd"/>
      <w:r w:rsidRPr="00343EBA">
        <w:rPr>
          <w:rFonts w:asciiTheme="minorHAnsi" w:hAnsiTheme="minorHAnsi" w:cstheme="minorHAnsi"/>
          <w:sz w:val="22"/>
          <w:szCs w:val="22"/>
        </w:rPr>
        <w:t xml:space="preserve"> de </w:t>
      </w:r>
      <w:proofErr w:type="spellStart"/>
      <w:r w:rsidRPr="00343EBA">
        <w:rPr>
          <w:rFonts w:asciiTheme="minorHAnsi" w:hAnsiTheme="minorHAnsi" w:cstheme="minorHAnsi"/>
          <w:sz w:val="22"/>
          <w:szCs w:val="22"/>
        </w:rPr>
        <w:t>finanțare</w:t>
      </w:r>
      <w:proofErr w:type="spellEnd"/>
      <w:r w:rsidRPr="00343EBA">
        <w:rPr>
          <w:rFonts w:asciiTheme="minorHAnsi" w:hAnsiTheme="minorHAnsi" w:cstheme="minorHAnsi"/>
          <w:sz w:val="22"/>
          <w:szCs w:val="22"/>
        </w:rPr>
        <w:t xml:space="preserve"> </w:t>
      </w:r>
      <w:proofErr w:type="gramStart"/>
      <w:r w:rsidRPr="00343EBA">
        <w:rPr>
          <w:rFonts w:asciiTheme="minorHAnsi" w:hAnsiTheme="minorHAnsi" w:cstheme="minorHAnsi"/>
          <w:sz w:val="22"/>
          <w:szCs w:val="22"/>
        </w:rPr>
        <w:t>a</w:t>
      </w:r>
      <w:proofErr w:type="gramEnd"/>
      <w:r w:rsidRPr="00343EBA">
        <w:rPr>
          <w:rFonts w:asciiTheme="minorHAnsi" w:hAnsiTheme="minorHAnsi" w:cstheme="minorHAnsi"/>
          <w:sz w:val="22"/>
          <w:szCs w:val="22"/>
        </w:rPr>
        <w:t xml:space="preserve"> </w:t>
      </w:r>
      <w:proofErr w:type="spellStart"/>
      <w:r w:rsidRPr="00343EBA">
        <w:rPr>
          <w:rFonts w:asciiTheme="minorHAnsi" w:hAnsiTheme="minorHAnsi" w:cstheme="minorHAnsi"/>
          <w:sz w:val="22"/>
          <w:szCs w:val="22"/>
        </w:rPr>
        <w:t>investiți</w:t>
      </w:r>
      <w:r w:rsidR="00AE0522" w:rsidRPr="00343EBA">
        <w:rPr>
          <w:rFonts w:asciiTheme="minorHAnsi" w:hAnsiTheme="minorHAnsi" w:cstheme="minorHAnsi"/>
          <w:sz w:val="22"/>
          <w:szCs w:val="22"/>
        </w:rPr>
        <w:t>ilor</w:t>
      </w:r>
      <w:proofErr w:type="spellEnd"/>
      <w:r w:rsidR="00AE0522" w:rsidRPr="00343EBA">
        <w:rPr>
          <w:rFonts w:asciiTheme="minorHAnsi" w:hAnsiTheme="minorHAnsi" w:cstheme="minorHAnsi"/>
          <w:sz w:val="22"/>
          <w:szCs w:val="22"/>
        </w:rPr>
        <w:t xml:space="preserve"> se </w:t>
      </w:r>
      <w:proofErr w:type="spellStart"/>
      <w:r w:rsidR="00AE0522" w:rsidRPr="00343EBA">
        <w:rPr>
          <w:rFonts w:asciiTheme="minorHAnsi" w:hAnsiTheme="minorHAnsi" w:cstheme="minorHAnsi"/>
          <w:sz w:val="22"/>
          <w:szCs w:val="22"/>
        </w:rPr>
        <w:t>constit</w:t>
      </w:r>
      <w:r w:rsidRPr="00343EBA">
        <w:rPr>
          <w:rFonts w:asciiTheme="minorHAnsi" w:hAnsiTheme="minorHAnsi" w:cstheme="minorHAnsi"/>
          <w:sz w:val="22"/>
          <w:szCs w:val="22"/>
        </w:rPr>
        <w:t>uie</w:t>
      </w:r>
      <w:proofErr w:type="spellEnd"/>
      <w:r w:rsidRPr="00343EBA">
        <w:rPr>
          <w:rFonts w:asciiTheme="minorHAnsi" w:hAnsiTheme="minorHAnsi" w:cstheme="minorHAnsi"/>
          <w:sz w:val="22"/>
          <w:szCs w:val="22"/>
        </w:rPr>
        <w:t xml:space="preserve"> </w:t>
      </w:r>
      <w:proofErr w:type="spellStart"/>
      <w:r w:rsidRPr="00343EBA">
        <w:rPr>
          <w:rFonts w:asciiTheme="minorHAnsi" w:hAnsiTheme="minorHAnsi" w:cstheme="minorHAnsi"/>
          <w:sz w:val="22"/>
          <w:szCs w:val="22"/>
        </w:rPr>
        <w:t>în</w:t>
      </w:r>
      <w:proofErr w:type="spellEnd"/>
      <w:r w:rsidRPr="00343EBA">
        <w:rPr>
          <w:rFonts w:asciiTheme="minorHAnsi" w:hAnsiTheme="minorHAnsi" w:cstheme="minorHAnsi"/>
          <w:sz w:val="22"/>
          <w:szCs w:val="22"/>
        </w:rPr>
        <w:t xml:space="preserve"> </w:t>
      </w:r>
      <w:proofErr w:type="spellStart"/>
      <w:r w:rsidRPr="00343EBA">
        <w:rPr>
          <w:rFonts w:asciiTheme="minorHAnsi" w:hAnsiTheme="minorHAnsi" w:cstheme="minorHAnsi"/>
          <w:sz w:val="22"/>
          <w:szCs w:val="22"/>
        </w:rPr>
        <w:t>conformitate</w:t>
      </w:r>
      <w:proofErr w:type="spellEnd"/>
      <w:r w:rsidRPr="00343EBA">
        <w:rPr>
          <w:rFonts w:asciiTheme="minorHAnsi" w:hAnsiTheme="minorHAnsi" w:cstheme="minorHAnsi"/>
          <w:sz w:val="22"/>
          <w:szCs w:val="22"/>
        </w:rPr>
        <w:t xml:space="preserve"> cu </w:t>
      </w:r>
      <w:proofErr w:type="spellStart"/>
      <w:r w:rsidRPr="00343EBA">
        <w:rPr>
          <w:rFonts w:asciiTheme="minorHAnsi" w:hAnsiTheme="minorHAnsi" w:cstheme="minorHAnsi"/>
          <w:sz w:val="22"/>
          <w:szCs w:val="22"/>
        </w:rPr>
        <w:t>legislația</w:t>
      </w:r>
      <w:proofErr w:type="spellEnd"/>
      <w:r w:rsidR="00AE0522" w:rsidRPr="00343EBA">
        <w:rPr>
          <w:rFonts w:asciiTheme="minorHAnsi" w:hAnsiTheme="minorHAnsi" w:cstheme="minorHAnsi"/>
          <w:sz w:val="22"/>
          <w:szCs w:val="22"/>
        </w:rPr>
        <w:t xml:space="preserve"> </w:t>
      </w:r>
      <w:proofErr w:type="spellStart"/>
      <w:r w:rsidR="00AE0522" w:rsidRPr="00343EBA">
        <w:rPr>
          <w:rFonts w:asciiTheme="minorHAnsi" w:hAnsiTheme="minorHAnsi" w:cstheme="minorHAnsi"/>
          <w:sz w:val="22"/>
          <w:szCs w:val="22"/>
        </w:rPr>
        <w:t>în</w:t>
      </w:r>
      <w:proofErr w:type="spellEnd"/>
      <w:r w:rsidR="00AE0522" w:rsidRPr="00343EBA">
        <w:rPr>
          <w:rFonts w:asciiTheme="minorHAnsi" w:hAnsiTheme="minorHAnsi" w:cstheme="minorHAnsi"/>
          <w:sz w:val="22"/>
          <w:szCs w:val="22"/>
        </w:rPr>
        <w:t xml:space="preserve"> </w:t>
      </w:r>
      <w:proofErr w:type="spellStart"/>
      <w:r w:rsidR="00AE0522" w:rsidRPr="00343EBA">
        <w:rPr>
          <w:rFonts w:asciiTheme="minorHAnsi" w:hAnsiTheme="minorHAnsi" w:cstheme="minorHAnsi"/>
          <w:sz w:val="22"/>
          <w:szCs w:val="22"/>
        </w:rPr>
        <w:t>vigoare</w:t>
      </w:r>
      <w:proofErr w:type="spellEnd"/>
      <w:r w:rsidR="00AE0522" w:rsidRPr="00343EBA">
        <w:rPr>
          <w:rFonts w:asciiTheme="minorHAnsi" w:hAnsiTheme="minorHAnsi" w:cstheme="minorHAnsi"/>
          <w:sz w:val="22"/>
          <w:szCs w:val="22"/>
        </w:rPr>
        <w:t xml:space="preserve"> </w:t>
      </w:r>
      <w:proofErr w:type="spellStart"/>
      <w:r w:rsidR="00AE0522" w:rsidRPr="00343EBA">
        <w:rPr>
          <w:rFonts w:asciiTheme="minorHAnsi" w:hAnsiTheme="minorHAnsi" w:cstheme="minorHAnsi"/>
          <w:sz w:val="22"/>
          <w:szCs w:val="22"/>
        </w:rPr>
        <w:t>și</w:t>
      </w:r>
      <w:proofErr w:type="spellEnd"/>
      <w:r w:rsidR="00AE0522" w:rsidRPr="00343EBA">
        <w:rPr>
          <w:rFonts w:asciiTheme="minorHAnsi" w:hAnsiTheme="minorHAnsi" w:cstheme="minorHAnsi"/>
          <w:sz w:val="22"/>
          <w:szCs w:val="22"/>
        </w:rPr>
        <w:t xml:space="preserve"> </w:t>
      </w:r>
      <w:proofErr w:type="spellStart"/>
      <w:r w:rsidR="00AE0522" w:rsidRPr="00343EBA">
        <w:rPr>
          <w:rFonts w:asciiTheme="minorHAnsi" w:hAnsiTheme="minorHAnsi" w:cstheme="minorHAnsi"/>
          <w:sz w:val="22"/>
          <w:szCs w:val="22"/>
        </w:rPr>
        <w:t>constau</w:t>
      </w:r>
      <w:proofErr w:type="spellEnd"/>
      <w:r w:rsidR="00AE0522" w:rsidRPr="00343EBA">
        <w:rPr>
          <w:rFonts w:asciiTheme="minorHAnsi" w:hAnsiTheme="minorHAnsi" w:cstheme="minorHAnsi"/>
          <w:spacing w:val="1"/>
          <w:sz w:val="22"/>
          <w:szCs w:val="22"/>
        </w:rPr>
        <w:t xml:space="preserve"> </w:t>
      </w:r>
      <w:r w:rsidR="00AE0522" w:rsidRPr="00343EBA">
        <w:rPr>
          <w:rFonts w:asciiTheme="minorHAnsi" w:hAnsiTheme="minorHAnsi" w:cstheme="minorHAnsi"/>
          <w:sz w:val="22"/>
          <w:szCs w:val="22"/>
        </w:rPr>
        <w:t>din</w:t>
      </w:r>
      <w:r w:rsidR="00AE0522" w:rsidRPr="00343EBA">
        <w:rPr>
          <w:rFonts w:asciiTheme="minorHAnsi" w:hAnsiTheme="minorHAnsi" w:cstheme="minorHAnsi"/>
          <w:spacing w:val="-7"/>
          <w:sz w:val="22"/>
          <w:szCs w:val="22"/>
        </w:rPr>
        <w:t xml:space="preserve"> </w:t>
      </w:r>
      <w:proofErr w:type="spellStart"/>
      <w:r w:rsidR="00AE0522" w:rsidRPr="00343EBA">
        <w:rPr>
          <w:rFonts w:asciiTheme="minorHAnsi" w:hAnsiTheme="minorHAnsi" w:cstheme="minorHAnsi"/>
          <w:sz w:val="22"/>
          <w:szCs w:val="22"/>
        </w:rPr>
        <w:t>fonduri</w:t>
      </w:r>
      <w:proofErr w:type="spellEnd"/>
      <w:r w:rsidR="00AE0522" w:rsidRPr="00343EBA">
        <w:rPr>
          <w:rFonts w:asciiTheme="minorHAnsi" w:hAnsiTheme="minorHAnsi" w:cstheme="minorHAnsi"/>
          <w:spacing w:val="-7"/>
          <w:sz w:val="22"/>
          <w:szCs w:val="22"/>
        </w:rPr>
        <w:t xml:space="preserve"> </w:t>
      </w:r>
      <w:proofErr w:type="spellStart"/>
      <w:r w:rsidR="00AE0522" w:rsidRPr="00343EBA">
        <w:rPr>
          <w:rFonts w:asciiTheme="minorHAnsi" w:hAnsiTheme="minorHAnsi" w:cstheme="minorHAnsi"/>
          <w:sz w:val="22"/>
          <w:szCs w:val="22"/>
        </w:rPr>
        <w:t>proprii</w:t>
      </w:r>
      <w:proofErr w:type="spellEnd"/>
      <w:r w:rsidR="00AE0522" w:rsidRPr="00343EBA">
        <w:rPr>
          <w:rFonts w:asciiTheme="minorHAnsi" w:hAnsiTheme="minorHAnsi" w:cstheme="minorHAnsi"/>
          <w:sz w:val="22"/>
          <w:szCs w:val="22"/>
        </w:rPr>
        <w:t>,</w:t>
      </w:r>
      <w:r w:rsidR="00AE0522" w:rsidRPr="00343EBA">
        <w:rPr>
          <w:rFonts w:asciiTheme="minorHAnsi" w:hAnsiTheme="minorHAnsi" w:cstheme="minorHAnsi"/>
          <w:spacing w:val="-7"/>
          <w:sz w:val="22"/>
          <w:szCs w:val="22"/>
        </w:rPr>
        <w:t xml:space="preserve"> </w:t>
      </w:r>
      <w:proofErr w:type="spellStart"/>
      <w:r w:rsidR="00AE0522" w:rsidRPr="00343EBA">
        <w:rPr>
          <w:rFonts w:asciiTheme="minorHAnsi" w:hAnsiTheme="minorHAnsi" w:cstheme="minorHAnsi"/>
          <w:sz w:val="22"/>
          <w:szCs w:val="22"/>
        </w:rPr>
        <w:t>credite</w:t>
      </w:r>
      <w:proofErr w:type="spellEnd"/>
      <w:r w:rsidR="00AE0522" w:rsidRPr="00343EBA">
        <w:rPr>
          <w:rFonts w:asciiTheme="minorHAnsi" w:hAnsiTheme="minorHAnsi" w:cstheme="minorHAnsi"/>
          <w:spacing w:val="-7"/>
          <w:sz w:val="22"/>
          <w:szCs w:val="22"/>
        </w:rPr>
        <w:t xml:space="preserve"> </w:t>
      </w:r>
      <w:proofErr w:type="spellStart"/>
      <w:r w:rsidR="00AE0522" w:rsidRPr="00343EBA">
        <w:rPr>
          <w:rFonts w:asciiTheme="minorHAnsi" w:hAnsiTheme="minorHAnsi" w:cstheme="minorHAnsi"/>
          <w:sz w:val="22"/>
          <w:szCs w:val="22"/>
        </w:rPr>
        <w:t>bancare</w:t>
      </w:r>
      <w:proofErr w:type="spellEnd"/>
      <w:r w:rsidR="00AE0522" w:rsidRPr="00343EBA">
        <w:rPr>
          <w:rFonts w:asciiTheme="minorHAnsi" w:hAnsiTheme="minorHAnsi" w:cstheme="minorHAnsi"/>
          <w:sz w:val="22"/>
          <w:szCs w:val="22"/>
        </w:rPr>
        <w:t>,</w:t>
      </w:r>
      <w:r w:rsidR="00AE0522" w:rsidRPr="00343EBA">
        <w:rPr>
          <w:rFonts w:asciiTheme="minorHAnsi" w:hAnsiTheme="minorHAnsi" w:cstheme="minorHAnsi"/>
          <w:spacing w:val="-7"/>
          <w:sz w:val="22"/>
          <w:szCs w:val="22"/>
        </w:rPr>
        <w:t xml:space="preserve"> </w:t>
      </w:r>
      <w:proofErr w:type="spellStart"/>
      <w:r w:rsidR="00AE0522" w:rsidRPr="00343EBA">
        <w:rPr>
          <w:rFonts w:asciiTheme="minorHAnsi" w:hAnsiTheme="minorHAnsi" w:cstheme="minorHAnsi"/>
          <w:sz w:val="22"/>
          <w:szCs w:val="22"/>
        </w:rPr>
        <w:t>fonduri</w:t>
      </w:r>
      <w:proofErr w:type="spellEnd"/>
      <w:r w:rsidR="00AE0522" w:rsidRPr="00343EBA">
        <w:rPr>
          <w:rFonts w:asciiTheme="minorHAnsi" w:hAnsiTheme="minorHAnsi" w:cstheme="minorHAnsi"/>
          <w:spacing w:val="-7"/>
          <w:sz w:val="22"/>
          <w:szCs w:val="22"/>
        </w:rPr>
        <w:t xml:space="preserve"> </w:t>
      </w:r>
      <w:r w:rsidR="00AE0522" w:rsidRPr="00343EBA">
        <w:rPr>
          <w:rFonts w:asciiTheme="minorHAnsi" w:hAnsiTheme="minorHAnsi" w:cstheme="minorHAnsi"/>
          <w:sz w:val="22"/>
          <w:szCs w:val="22"/>
        </w:rPr>
        <w:t>de</w:t>
      </w:r>
      <w:r w:rsidR="00AE0522" w:rsidRPr="00343EBA">
        <w:rPr>
          <w:rFonts w:asciiTheme="minorHAnsi" w:hAnsiTheme="minorHAnsi" w:cstheme="minorHAnsi"/>
          <w:spacing w:val="-7"/>
          <w:sz w:val="22"/>
          <w:szCs w:val="22"/>
        </w:rPr>
        <w:t xml:space="preserve"> </w:t>
      </w:r>
      <w:r w:rsidR="00AE0522" w:rsidRPr="00343EBA">
        <w:rPr>
          <w:rFonts w:asciiTheme="minorHAnsi" w:hAnsiTheme="minorHAnsi" w:cstheme="minorHAnsi"/>
          <w:sz w:val="22"/>
          <w:szCs w:val="22"/>
        </w:rPr>
        <w:t>la</w:t>
      </w:r>
      <w:r w:rsidR="00AE0522" w:rsidRPr="00343EBA">
        <w:rPr>
          <w:rFonts w:asciiTheme="minorHAnsi" w:hAnsiTheme="minorHAnsi" w:cstheme="minorHAnsi"/>
          <w:spacing w:val="-7"/>
          <w:sz w:val="22"/>
          <w:szCs w:val="22"/>
        </w:rPr>
        <w:t xml:space="preserve"> </w:t>
      </w:r>
      <w:proofErr w:type="spellStart"/>
      <w:r w:rsidR="00AE0522" w:rsidRPr="00343EBA">
        <w:rPr>
          <w:rFonts w:asciiTheme="minorHAnsi" w:hAnsiTheme="minorHAnsi" w:cstheme="minorHAnsi"/>
          <w:sz w:val="22"/>
          <w:szCs w:val="22"/>
        </w:rPr>
        <w:t>bugetul</w:t>
      </w:r>
      <w:proofErr w:type="spellEnd"/>
      <w:r w:rsidR="00AE0522" w:rsidRPr="00343EBA">
        <w:rPr>
          <w:rFonts w:asciiTheme="minorHAnsi" w:hAnsiTheme="minorHAnsi" w:cstheme="minorHAnsi"/>
          <w:spacing w:val="-7"/>
          <w:sz w:val="22"/>
          <w:szCs w:val="22"/>
        </w:rPr>
        <w:t xml:space="preserve"> </w:t>
      </w:r>
      <w:r w:rsidR="00AE0522" w:rsidRPr="00343EBA">
        <w:rPr>
          <w:rFonts w:asciiTheme="minorHAnsi" w:hAnsiTheme="minorHAnsi" w:cstheme="minorHAnsi"/>
          <w:sz w:val="22"/>
          <w:szCs w:val="22"/>
        </w:rPr>
        <w:t>de</w:t>
      </w:r>
      <w:r w:rsidR="00AE0522" w:rsidRPr="00343EBA">
        <w:rPr>
          <w:rFonts w:asciiTheme="minorHAnsi" w:hAnsiTheme="minorHAnsi" w:cstheme="minorHAnsi"/>
          <w:spacing w:val="-7"/>
          <w:sz w:val="22"/>
          <w:szCs w:val="22"/>
        </w:rPr>
        <w:t xml:space="preserve"> </w:t>
      </w:r>
      <w:r w:rsidR="00AE0522" w:rsidRPr="00343EBA">
        <w:rPr>
          <w:rFonts w:asciiTheme="minorHAnsi" w:hAnsiTheme="minorHAnsi" w:cstheme="minorHAnsi"/>
          <w:sz w:val="22"/>
          <w:szCs w:val="22"/>
        </w:rPr>
        <w:t>stat/</w:t>
      </w:r>
      <w:r w:rsidR="00AE0522" w:rsidRPr="00343EBA">
        <w:rPr>
          <w:rFonts w:asciiTheme="minorHAnsi" w:hAnsiTheme="minorHAnsi" w:cstheme="minorHAnsi"/>
          <w:spacing w:val="-7"/>
          <w:sz w:val="22"/>
          <w:szCs w:val="22"/>
        </w:rPr>
        <w:t xml:space="preserve"> </w:t>
      </w:r>
      <w:proofErr w:type="spellStart"/>
      <w:r w:rsidR="00AE0522" w:rsidRPr="00343EBA">
        <w:rPr>
          <w:rFonts w:asciiTheme="minorHAnsi" w:hAnsiTheme="minorHAnsi" w:cstheme="minorHAnsi"/>
          <w:sz w:val="22"/>
          <w:szCs w:val="22"/>
        </w:rPr>
        <w:t>bugetul</w:t>
      </w:r>
      <w:proofErr w:type="spellEnd"/>
      <w:r w:rsidR="00AE0522" w:rsidRPr="00343EBA">
        <w:rPr>
          <w:rFonts w:asciiTheme="minorHAnsi" w:hAnsiTheme="minorHAnsi" w:cstheme="minorHAnsi"/>
          <w:spacing w:val="-7"/>
          <w:sz w:val="22"/>
          <w:szCs w:val="22"/>
        </w:rPr>
        <w:t xml:space="preserve"> </w:t>
      </w:r>
      <w:r w:rsidR="00AE0522" w:rsidRPr="00343EBA">
        <w:rPr>
          <w:rFonts w:asciiTheme="minorHAnsi" w:hAnsiTheme="minorHAnsi" w:cstheme="minorHAnsi"/>
          <w:sz w:val="22"/>
          <w:szCs w:val="22"/>
        </w:rPr>
        <w:t>local,</w:t>
      </w:r>
      <w:r w:rsidR="00AE0522" w:rsidRPr="00343EBA">
        <w:rPr>
          <w:rFonts w:asciiTheme="minorHAnsi" w:hAnsiTheme="minorHAnsi" w:cstheme="minorHAnsi"/>
          <w:spacing w:val="-7"/>
          <w:sz w:val="22"/>
          <w:szCs w:val="22"/>
        </w:rPr>
        <w:t xml:space="preserve"> </w:t>
      </w:r>
      <w:proofErr w:type="spellStart"/>
      <w:r w:rsidR="00AE0522" w:rsidRPr="00343EBA">
        <w:rPr>
          <w:rFonts w:asciiTheme="minorHAnsi" w:hAnsiTheme="minorHAnsi" w:cstheme="minorHAnsi"/>
          <w:sz w:val="22"/>
          <w:szCs w:val="22"/>
        </w:rPr>
        <w:t>credite</w:t>
      </w:r>
      <w:proofErr w:type="spellEnd"/>
      <w:r w:rsidR="00AE0522" w:rsidRPr="00343EBA">
        <w:rPr>
          <w:rFonts w:asciiTheme="minorHAnsi" w:hAnsiTheme="minorHAnsi" w:cstheme="minorHAnsi"/>
          <w:spacing w:val="-7"/>
          <w:sz w:val="22"/>
          <w:szCs w:val="22"/>
        </w:rPr>
        <w:t xml:space="preserve"> </w:t>
      </w:r>
      <w:proofErr w:type="spellStart"/>
      <w:r w:rsidR="00AE0522" w:rsidRPr="00343EBA">
        <w:rPr>
          <w:rFonts w:asciiTheme="minorHAnsi" w:hAnsiTheme="minorHAnsi" w:cstheme="minorHAnsi"/>
          <w:sz w:val="22"/>
          <w:szCs w:val="22"/>
        </w:rPr>
        <w:t>externe</w:t>
      </w:r>
      <w:proofErr w:type="spellEnd"/>
      <w:r w:rsidR="00AE0522" w:rsidRPr="00343EBA">
        <w:rPr>
          <w:rFonts w:asciiTheme="minorHAnsi" w:hAnsiTheme="minorHAnsi" w:cstheme="minorHAnsi"/>
          <w:spacing w:val="1"/>
          <w:sz w:val="22"/>
          <w:szCs w:val="22"/>
        </w:rPr>
        <w:t xml:space="preserve"> </w:t>
      </w:r>
      <w:proofErr w:type="spellStart"/>
      <w:r w:rsidR="00AE0522" w:rsidRPr="00343EBA">
        <w:rPr>
          <w:rFonts w:asciiTheme="minorHAnsi" w:hAnsiTheme="minorHAnsi" w:cstheme="minorHAnsi"/>
          <w:sz w:val="22"/>
          <w:szCs w:val="22"/>
        </w:rPr>
        <w:t>garantate</w:t>
      </w:r>
      <w:proofErr w:type="spellEnd"/>
      <w:r w:rsidR="00AE0522" w:rsidRPr="00343EBA">
        <w:rPr>
          <w:rFonts w:asciiTheme="minorHAnsi" w:hAnsiTheme="minorHAnsi" w:cstheme="minorHAnsi"/>
          <w:spacing w:val="-7"/>
          <w:sz w:val="22"/>
          <w:szCs w:val="22"/>
        </w:rPr>
        <w:t xml:space="preserve"> </w:t>
      </w:r>
      <w:proofErr w:type="spellStart"/>
      <w:r w:rsidR="00AE0522" w:rsidRPr="00343EBA">
        <w:rPr>
          <w:rFonts w:asciiTheme="minorHAnsi" w:hAnsiTheme="minorHAnsi" w:cstheme="minorHAnsi"/>
          <w:sz w:val="22"/>
          <w:szCs w:val="22"/>
        </w:rPr>
        <w:t>sau</w:t>
      </w:r>
      <w:proofErr w:type="spellEnd"/>
      <w:r w:rsidR="00AE0522" w:rsidRPr="00343EBA">
        <w:rPr>
          <w:rFonts w:asciiTheme="minorHAnsi" w:hAnsiTheme="minorHAnsi" w:cstheme="minorHAnsi"/>
          <w:spacing w:val="-7"/>
          <w:sz w:val="22"/>
          <w:szCs w:val="22"/>
        </w:rPr>
        <w:t xml:space="preserve"> </w:t>
      </w:r>
      <w:proofErr w:type="spellStart"/>
      <w:r w:rsidR="00AE0522" w:rsidRPr="00343EBA">
        <w:rPr>
          <w:rFonts w:asciiTheme="minorHAnsi" w:hAnsiTheme="minorHAnsi" w:cstheme="minorHAnsi"/>
          <w:sz w:val="22"/>
          <w:szCs w:val="22"/>
        </w:rPr>
        <w:t>contractate</w:t>
      </w:r>
      <w:proofErr w:type="spellEnd"/>
      <w:r w:rsidR="00AE0522" w:rsidRPr="00343EBA">
        <w:rPr>
          <w:rFonts w:asciiTheme="minorHAnsi" w:hAnsiTheme="minorHAnsi" w:cstheme="minorHAnsi"/>
          <w:spacing w:val="-7"/>
          <w:sz w:val="22"/>
          <w:szCs w:val="22"/>
        </w:rPr>
        <w:t xml:space="preserve"> </w:t>
      </w:r>
      <w:r w:rsidR="00AE0522" w:rsidRPr="00343EBA">
        <w:rPr>
          <w:rFonts w:asciiTheme="minorHAnsi" w:hAnsiTheme="minorHAnsi" w:cstheme="minorHAnsi"/>
          <w:sz w:val="22"/>
          <w:szCs w:val="22"/>
        </w:rPr>
        <w:t>de</w:t>
      </w:r>
      <w:r w:rsidR="00AE0522" w:rsidRPr="00343EBA">
        <w:rPr>
          <w:rFonts w:asciiTheme="minorHAnsi" w:hAnsiTheme="minorHAnsi" w:cstheme="minorHAnsi"/>
          <w:spacing w:val="-6"/>
          <w:sz w:val="22"/>
          <w:szCs w:val="22"/>
        </w:rPr>
        <w:t xml:space="preserve"> </w:t>
      </w:r>
      <w:r w:rsidR="00AE0522" w:rsidRPr="00343EBA">
        <w:rPr>
          <w:rFonts w:asciiTheme="minorHAnsi" w:hAnsiTheme="minorHAnsi" w:cstheme="minorHAnsi"/>
          <w:sz w:val="22"/>
          <w:szCs w:val="22"/>
        </w:rPr>
        <w:t>stat,</w:t>
      </w:r>
      <w:r w:rsidR="00AE0522" w:rsidRPr="00343EBA">
        <w:rPr>
          <w:rFonts w:asciiTheme="minorHAnsi" w:hAnsiTheme="minorHAnsi" w:cstheme="minorHAnsi"/>
          <w:spacing w:val="-7"/>
          <w:sz w:val="22"/>
          <w:szCs w:val="22"/>
        </w:rPr>
        <w:t xml:space="preserve"> </w:t>
      </w:r>
      <w:proofErr w:type="spellStart"/>
      <w:r w:rsidR="00AE0522" w:rsidRPr="00343EBA">
        <w:rPr>
          <w:rFonts w:asciiTheme="minorHAnsi" w:hAnsiTheme="minorHAnsi" w:cstheme="minorHAnsi"/>
          <w:sz w:val="22"/>
          <w:szCs w:val="22"/>
        </w:rPr>
        <w:t>fonduri</w:t>
      </w:r>
      <w:proofErr w:type="spellEnd"/>
      <w:r w:rsidR="00AE0522" w:rsidRPr="00343EBA">
        <w:rPr>
          <w:rFonts w:asciiTheme="minorHAnsi" w:hAnsiTheme="minorHAnsi" w:cstheme="minorHAnsi"/>
          <w:spacing w:val="-7"/>
          <w:sz w:val="22"/>
          <w:szCs w:val="22"/>
        </w:rPr>
        <w:t xml:space="preserve"> </w:t>
      </w:r>
      <w:proofErr w:type="spellStart"/>
      <w:r w:rsidR="00AE0522" w:rsidRPr="00343EBA">
        <w:rPr>
          <w:rFonts w:asciiTheme="minorHAnsi" w:hAnsiTheme="minorHAnsi" w:cstheme="minorHAnsi"/>
          <w:sz w:val="22"/>
          <w:szCs w:val="22"/>
        </w:rPr>
        <w:t>externe</w:t>
      </w:r>
      <w:proofErr w:type="spellEnd"/>
      <w:r w:rsidR="00AE0522" w:rsidRPr="00343EBA">
        <w:rPr>
          <w:rFonts w:asciiTheme="minorHAnsi" w:hAnsiTheme="minorHAnsi" w:cstheme="minorHAnsi"/>
          <w:spacing w:val="-7"/>
          <w:sz w:val="22"/>
          <w:szCs w:val="22"/>
        </w:rPr>
        <w:t xml:space="preserve"> </w:t>
      </w:r>
      <w:proofErr w:type="spellStart"/>
      <w:r w:rsidR="00AE0522" w:rsidRPr="00343EBA">
        <w:rPr>
          <w:rFonts w:asciiTheme="minorHAnsi" w:hAnsiTheme="minorHAnsi" w:cstheme="minorHAnsi"/>
          <w:sz w:val="22"/>
          <w:szCs w:val="22"/>
        </w:rPr>
        <w:t>nerambursabile</w:t>
      </w:r>
      <w:proofErr w:type="spellEnd"/>
      <w:r w:rsidR="00AE0522" w:rsidRPr="00343EBA">
        <w:rPr>
          <w:rFonts w:asciiTheme="minorHAnsi" w:hAnsiTheme="minorHAnsi" w:cstheme="minorHAnsi"/>
          <w:spacing w:val="-6"/>
          <w:sz w:val="22"/>
          <w:szCs w:val="22"/>
        </w:rPr>
        <w:t xml:space="preserve"> </w:t>
      </w:r>
      <w:proofErr w:type="spellStart"/>
      <w:r w:rsidR="00AE0522" w:rsidRPr="00343EBA">
        <w:rPr>
          <w:rFonts w:asciiTheme="minorHAnsi" w:hAnsiTheme="minorHAnsi" w:cstheme="minorHAnsi"/>
          <w:sz w:val="22"/>
          <w:szCs w:val="22"/>
        </w:rPr>
        <w:t>și</w:t>
      </w:r>
      <w:proofErr w:type="spellEnd"/>
      <w:r w:rsidR="00AE0522" w:rsidRPr="00343EBA">
        <w:rPr>
          <w:rFonts w:asciiTheme="minorHAnsi" w:hAnsiTheme="minorHAnsi" w:cstheme="minorHAnsi"/>
          <w:spacing w:val="-7"/>
          <w:sz w:val="22"/>
          <w:szCs w:val="22"/>
        </w:rPr>
        <w:t xml:space="preserve"> </w:t>
      </w:r>
      <w:proofErr w:type="spellStart"/>
      <w:r w:rsidR="00AE0522" w:rsidRPr="00343EBA">
        <w:rPr>
          <w:rFonts w:asciiTheme="minorHAnsi" w:hAnsiTheme="minorHAnsi" w:cstheme="minorHAnsi"/>
          <w:sz w:val="22"/>
          <w:szCs w:val="22"/>
        </w:rPr>
        <w:t>alte</w:t>
      </w:r>
      <w:proofErr w:type="spellEnd"/>
      <w:r w:rsidR="00AE0522" w:rsidRPr="00343EBA">
        <w:rPr>
          <w:rFonts w:asciiTheme="minorHAnsi" w:hAnsiTheme="minorHAnsi" w:cstheme="minorHAnsi"/>
          <w:spacing w:val="-7"/>
          <w:sz w:val="22"/>
          <w:szCs w:val="22"/>
        </w:rPr>
        <w:t xml:space="preserve"> </w:t>
      </w:r>
      <w:proofErr w:type="spellStart"/>
      <w:r w:rsidR="00AE0522" w:rsidRPr="00343EBA">
        <w:rPr>
          <w:rFonts w:asciiTheme="minorHAnsi" w:hAnsiTheme="minorHAnsi" w:cstheme="minorHAnsi"/>
          <w:sz w:val="22"/>
          <w:szCs w:val="22"/>
        </w:rPr>
        <w:t>surse</w:t>
      </w:r>
      <w:proofErr w:type="spellEnd"/>
      <w:r w:rsidR="00AE0522" w:rsidRPr="00343EBA">
        <w:rPr>
          <w:rFonts w:asciiTheme="minorHAnsi" w:hAnsiTheme="minorHAnsi" w:cstheme="minorHAnsi"/>
          <w:spacing w:val="-7"/>
          <w:sz w:val="22"/>
          <w:szCs w:val="22"/>
        </w:rPr>
        <w:t xml:space="preserve"> </w:t>
      </w:r>
      <w:r w:rsidR="00AE0522" w:rsidRPr="00343EBA">
        <w:rPr>
          <w:rFonts w:asciiTheme="minorHAnsi" w:hAnsiTheme="minorHAnsi" w:cstheme="minorHAnsi"/>
          <w:sz w:val="22"/>
          <w:szCs w:val="22"/>
        </w:rPr>
        <w:t>legal</w:t>
      </w:r>
      <w:r w:rsidR="00AE0522" w:rsidRPr="00343EBA">
        <w:rPr>
          <w:rFonts w:asciiTheme="minorHAnsi" w:hAnsiTheme="minorHAnsi" w:cstheme="minorHAnsi"/>
          <w:spacing w:val="-6"/>
          <w:sz w:val="22"/>
          <w:szCs w:val="22"/>
        </w:rPr>
        <w:t xml:space="preserve"> </w:t>
      </w:r>
      <w:proofErr w:type="spellStart"/>
      <w:r w:rsidR="00AE0522" w:rsidRPr="00343EBA">
        <w:rPr>
          <w:rFonts w:asciiTheme="minorHAnsi" w:hAnsiTheme="minorHAnsi" w:cstheme="minorHAnsi"/>
          <w:sz w:val="22"/>
          <w:szCs w:val="22"/>
        </w:rPr>
        <w:t>constituite</w:t>
      </w:r>
      <w:proofErr w:type="spellEnd"/>
      <w:r w:rsidR="009C0CE8">
        <w:rPr>
          <w:rFonts w:asciiTheme="minorHAnsi" w:hAnsiTheme="minorHAnsi" w:cstheme="minorHAnsi"/>
          <w:sz w:val="22"/>
          <w:szCs w:val="22"/>
        </w:rPr>
        <w:t>.</w:t>
      </w:r>
    </w:p>
    <w:p w14:paraId="2507D306" w14:textId="77777777" w:rsidR="003F0435" w:rsidRDefault="003F0435" w:rsidP="003F0435">
      <w:pPr>
        <w:pStyle w:val="BodyText"/>
        <w:spacing w:after="120" w:line="276" w:lineRule="auto"/>
        <w:ind w:left="131" w:right="597"/>
        <w:jc w:val="both"/>
        <w:rPr>
          <w:rFonts w:asciiTheme="minorHAnsi" w:hAnsiTheme="minorHAnsi" w:cstheme="minorHAnsi"/>
          <w:sz w:val="22"/>
          <w:szCs w:val="22"/>
        </w:rPr>
      </w:pPr>
    </w:p>
    <w:p w14:paraId="06DC9C19" w14:textId="77777777" w:rsidR="003F0435" w:rsidRPr="00343EBA" w:rsidRDefault="003F0435" w:rsidP="003F0435">
      <w:pPr>
        <w:pStyle w:val="ListParagraph"/>
        <w:numPr>
          <w:ilvl w:val="0"/>
          <w:numId w:val="43"/>
        </w:numPr>
        <w:tabs>
          <w:tab w:val="left" w:pos="491"/>
        </w:tabs>
        <w:spacing w:before="0" w:after="120" w:line="276" w:lineRule="auto"/>
        <w:ind w:hanging="360"/>
        <w:jc w:val="both"/>
        <w:rPr>
          <w:rFonts w:asciiTheme="minorHAnsi" w:hAnsiTheme="minorHAnsi" w:cstheme="minorHAnsi"/>
          <w:b/>
          <w:bCs/>
        </w:rPr>
      </w:pPr>
      <w:r w:rsidRPr="00343EBA">
        <w:rPr>
          <w:rFonts w:asciiTheme="minorHAnsi" w:hAnsiTheme="minorHAnsi" w:cstheme="minorHAnsi"/>
          <w:b/>
          <w:bCs/>
        </w:rPr>
        <w:t>Indicatori privind realizarea investiției</w:t>
      </w:r>
    </w:p>
    <w:p w14:paraId="585D1305" w14:textId="77777777" w:rsidR="003F0435" w:rsidRPr="00343EBA" w:rsidRDefault="003F0435" w:rsidP="003F0435">
      <w:pPr>
        <w:spacing w:after="120" w:line="276" w:lineRule="auto"/>
        <w:jc w:val="both"/>
        <w:rPr>
          <w:rFonts w:asciiTheme="minorHAnsi" w:hAnsiTheme="minorHAnsi" w:cstheme="minorHAnsi"/>
          <w:sz w:val="22"/>
          <w:szCs w:val="22"/>
          <w:lang w:val="ro-RO"/>
        </w:rPr>
      </w:pPr>
      <w:r w:rsidRPr="00343EBA">
        <w:rPr>
          <w:rFonts w:asciiTheme="minorHAnsi" w:hAnsiTheme="minorHAnsi" w:cstheme="minorHAnsi"/>
          <w:sz w:val="22"/>
          <w:szCs w:val="22"/>
          <w:lang w:val="ro-RO"/>
        </w:rPr>
        <w:t>Numărului de accidente rutiere (unitate de măsură: nr. accidente)</w:t>
      </w:r>
    </w:p>
    <w:p w14:paraId="05AF798B" w14:textId="77777777" w:rsidR="003F0435" w:rsidRPr="00343EBA" w:rsidRDefault="003F0435" w:rsidP="003F0435">
      <w:pPr>
        <w:spacing w:after="120" w:line="276" w:lineRule="auto"/>
        <w:jc w:val="both"/>
        <w:rPr>
          <w:rFonts w:asciiTheme="minorHAnsi" w:hAnsiTheme="minorHAnsi" w:cstheme="minorHAnsi"/>
          <w:sz w:val="22"/>
          <w:szCs w:val="22"/>
          <w:lang w:val="ro-RO"/>
        </w:rPr>
      </w:pPr>
      <w:r w:rsidRPr="00343EBA">
        <w:rPr>
          <w:rFonts w:asciiTheme="minorHAnsi" w:hAnsiTheme="minorHAnsi" w:cstheme="minorHAnsi"/>
          <w:sz w:val="22"/>
          <w:szCs w:val="22"/>
          <w:lang w:val="ro-RO"/>
        </w:rPr>
        <w:t>Acest indicator reprezintă numărul de accidente produse la nivel de județ după implementarea investiției finanțate prin proiect. Valoarea atinsă este estimată ex-post pentru perioada de un an de la finalizarea intervenției. Solicitantul nu va raporta acest indicator. În schimb solicitantul va cuantifica ca și rezultat al implementării proiectului scăderea numărului de accidente la nivel de județ, raportat la anul 2019. Valoarea atinsă este estimată ex-post pentru perioada de un an de la finalizarea intervenției.</w:t>
      </w:r>
    </w:p>
    <w:p w14:paraId="37D66AFD" w14:textId="77777777" w:rsidR="003F0435" w:rsidRDefault="003F0435" w:rsidP="003F0435">
      <w:pPr>
        <w:spacing w:after="120" w:line="276" w:lineRule="auto"/>
        <w:jc w:val="both"/>
        <w:rPr>
          <w:rFonts w:asciiTheme="minorHAnsi" w:hAnsiTheme="minorHAnsi" w:cstheme="minorHAnsi"/>
          <w:sz w:val="22"/>
          <w:szCs w:val="22"/>
        </w:rPr>
      </w:pPr>
      <w:r w:rsidRPr="00343EBA">
        <w:rPr>
          <w:rFonts w:asciiTheme="minorHAnsi" w:hAnsiTheme="minorHAnsi" w:cstheme="minorHAnsi"/>
          <w:sz w:val="22"/>
          <w:szCs w:val="22"/>
          <w:lang w:val="ro-RO"/>
        </w:rPr>
        <w:t xml:space="preserve">Termenul de realizare al rezultatelor îl reprezintă anul calendaristic ulterior finalizării perioadei de implementare a proiectului. De asemenea, rezultatele se vor raporta </w:t>
      </w:r>
      <w:proofErr w:type="spellStart"/>
      <w:r w:rsidRPr="00343EBA">
        <w:rPr>
          <w:rFonts w:asciiTheme="minorHAnsi" w:hAnsiTheme="minorHAnsi" w:cstheme="minorHAnsi"/>
          <w:sz w:val="22"/>
          <w:szCs w:val="22"/>
        </w:rPr>
        <w:t>și</w:t>
      </w:r>
      <w:proofErr w:type="spellEnd"/>
      <w:r w:rsidRPr="00343EBA">
        <w:rPr>
          <w:rFonts w:asciiTheme="minorHAnsi" w:hAnsiTheme="minorHAnsi" w:cstheme="minorHAnsi"/>
          <w:sz w:val="22"/>
          <w:szCs w:val="22"/>
        </w:rPr>
        <w:t xml:space="preserve"> ulterior </w:t>
      </w:r>
      <w:proofErr w:type="spellStart"/>
      <w:r w:rsidRPr="00343EBA">
        <w:rPr>
          <w:rFonts w:asciiTheme="minorHAnsi" w:hAnsiTheme="minorHAnsi" w:cstheme="minorHAnsi"/>
          <w:sz w:val="22"/>
          <w:szCs w:val="22"/>
        </w:rPr>
        <w:t>în</w:t>
      </w:r>
      <w:proofErr w:type="spellEnd"/>
      <w:r w:rsidRPr="00343EBA">
        <w:rPr>
          <w:rFonts w:asciiTheme="minorHAnsi" w:hAnsiTheme="minorHAnsi" w:cstheme="minorHAnsi"/>
          <w:sz w:val="22"/>
          <w:szCs w:val="22"/>
        </w:rPr>
        <w:t xml:space="preserve"> </w:t>
      </w:r>
      <w:proofErr w:type="spellStart"/>
      <w:r w:rsidRPr="00343EBA">
        <w:rPr>
          <w:rFonts w:asciiTheme="minorHAnsi" w:hAnsiTheme="minorHAnsi" w:cstheme="minorHAnsi"/>
          <w:sz w:val="22"/>
          <w:szCs w:val="22"/>
        </w:rPr>
        <w:t>anii</w:t>
      </w:r>
      <w:proofErr w:type="spellEnd"/>
      <w:r w:rsidRPr="00343EBA">
        <w:rPr>
          <w:rFonts w:asciiTheme="minorHAnsi" w:hAnsiTheme="minorHAnsi" w:cstheme="minorHAnsi"/>
          <w:sz w:val="22"/>
          <w:szCs w:val="22"/>
        </w:rPr>
        <w:t xml:space="preserve"> </w:t>
      </w:r>
      <w:proofErr w:type="spellStart"/>
      <w:r w:rsidRPr="00343EBA">
        <w:rPr>
          <w:rFonts w:asciiTheme="minorHAnsi" w:hAnsiTheme="minorHAnsi" w:cstheme="minorHAnsi"/>
          <w:sz w:val="22"/>
          <w:szCs w:val="22"/>
        </w:rPr>
        <w:t>calendaristici</w:t>
      </w:r>
      <w:proofErr w:type="spellEnd"/>
      <w:r w:rsidRPr="00343EBA">
        <w:rPr>
          <w:rFonts w:asciiTheme="minorHAnsi" w:hAnsiTheme="minorHAnsi" w:cstheme="minorHAnsi"/>
          <w:sz w:val="22"/>
          <w:szCs w:val="22"/>
        </w:rPr>
        <w:t xml:space="preserve"> </w:t>
      </w:r>
      <w:proofErr w:type="spellStart"/>
      <w:r w:rsidRPr="00343EBA">
        <w:rPr>
          <w:rFonts w:asciiTheme="minorHAnsi" w:hAnsiTheme="minorHAnsi" w:cstheme="minorHAnsi"/>
          <w:sz w:val="22"/>
          <w:szCs w:val="22"/>
        </w:rPr>
        <w:t>integrali</w:t>
      </w:r>
      <w:proofErr w:type="spellEnd"/>
      <w:r w:rsidRPr="00343EBA">
        <w:rPr>
          <w:rFonts w:asciiTheme="minorHAnsi" w:hAnsiTheme="minorHAnsi" w:cstheme="minorHAnsi"/>
          <w:sz w:val="22"/>
          <w:szCs w:val="22"/>
        </w:rPr>
        <w:t xml:space="preserve"> </w:t>
      </w:r>
      <w:proofErr w:type="spellStart"/>
      <w:r w:rsidRPr="00343EBA">
        <w:rPr>
          <w:rFonts w:asciiTheme="minorHAnsi" w:hAnsiTheme="minorHAnsi" w:cstheme="minorHAnsi"/>
          <w:sz w:val="22"/>
          <w:szCs w:val="22"/>
        </w:rPr>
        <w:t>cuprinsi</w:t>
      </w:r>
      <w:proofErr w:type="spellEnd"/>
      <w:r w:rsidRPr="00343EBA">
        <w:rPr>
          <w:rFonts w:asciiTheme="minorHAnsi" w:hAnsiTheme="minorHAnsi" w:cstheme="minorHAnsi"/>
          <w:sz w:val="22"/>
          <w:szCs w:val="22"/>
        </w:rPr>
        <w:t xml:space="preserve"> </w:t>
      </w:r>
      <w:proofErr w:type="spellStart"/>
      <w:r w:rsidRPr="00343EBA">
        <w:rPr>
          <w:rFonts w:asciiTheme="minorHAnsi" w:hAnsiTheme="minorHAnsi" w:cstheme="minorHAnsi"/>
          <w:sz w:val="22"/>
          <w:szCs w:val="22"/>
        </w:rPr>
        <w:t>în</w:t>
      </w:r>
      <w:proofErr w:type="spellEnd"/>
      <w:r w:rsidRPr="00343EBA">
        <w:rPr>
          <w:rFonts w:asciiTheme="minorHAnsi" w:hAnsiTheme="minorHAnsi" w:cstheme="minorHAnsi"/>
          <w:sz w:val="22"/>
          <w:szCs w:val="22"/>
        </w:rPr>
        <w:t xml:space="preserve"> </w:t>
      </w:r>
      <w:proofErr w:type="spellStart"/>
      <w:r w:rsidRPr="00343EBA">
        <w:rPr>
          <w:rFonts w:asciiTheme="minorHAnsi" w:hAnsiTheme="minorHAnsi" w:cstheme="minorHAnsi"/>
          <w:sz w:val="22"/>
          <w:szCs w:val="22"/>
        </w:rPr>
        <w:t>perioada</w:t>
      </w:r>
      <w:proofErr w:type="spellEnd"/>
      <w:r w:rsidRPr="00343EBA">
        <w:rPr>
          <w:rFonts w:asciiTheme="minorHAnsi" w:hAnsiTheme="minorHAnsi" w:cstheme="minorHAnsi"/>
          <w:sz w:val="22"/>
          <w:szCs w:val="22"/>
        </w:rPr>
        <w:t xml:space="preserve"> </w:t>
      </w:r>
      <w:proofErr w:type="spellStart"/>
      <w:r w:rsidRPr="00343EBA">
        <w:rPr>
          <w:rFonts w:asciiTheme="minorHAnsi" w:hAnsiTheme="minorHAnsi" w:cstheme="minorHAnsi"/>
          <w:sz w:val="22"/>
          <w:szCs w:val="22"/>
        </w:rPr>
        <w:t>în</w:t>
      </w:r>
      <w:proofErr w:type="spellEnd"/>
      <w:r w:rsidRPr="00343EBA">
        <w:rPr>
          <w:rFonts w:asciiTheme="minorHAnsi" w:hAnsiTheme="minorHAnsi" w:cstheme="minorHAnsi"/>
          <w:sz w:val="22"/>
          <w:szCs w:val="22"/>
        </w:rPr>
        <w:t xml:space="preserve"> care </w:t>
      </w:r>
      <w:proofErr w:type="spellStart"/>
      <w:r w:rsidRPr="00343EBA">
        <w:rPr>
          <w:rFonts w:asciiTheme="minorHAnsi" w:hAnsiTheme="minorHAnsi" w:cstheme="minorHAnsi"/>
          <w:sz w:val="22"/>
          <w:szCs w:val="22"/>
        </w:rPr>
        <w:t>este</w:t>
      </w:r>
      <w:proofErr w:type="spellEnd"/>
      <w:r w:rsidRPr="00343EBA">
        <w:rPr>
          <w:rFonts w:asciiTheme="minorHAnsi" w:hAnsiTheme="minorHAnsi" w:cstheme="minorHAnsi"/>
          <w:sz w:val="22"/>
          <w:szCs w:val="22"/>
        </w:rPr>
        <w:t xml:space="preserve"> </w:t>
      </w:r>
      <w:proofErr w:type="spellStart"/>
      <w:r w:rsidRPr="00343EBA">
        <w:rPr>
          <w:rFonts w:asciiTheme="minorHAnsi" w:hAnsiTheme="minorHAnsi" w:cstheme="minorHAnsi"/>
          <w:sz w:val="22"/>
          <w:szCs w:val="22"/>
        </w:rPr>
        <w:t>necesar</w:t>
      </w:r>
      <w:proofErr w:type="spellEnd"/>
      <w:r w:rsidRPr="00343EBA">
        <w:rPr>
          <w:rFonts w:asciiTheme="minorHAnsi" w:hAnsiTheme="minorHAnsi" w:cstheme="minorHAnsi"/>
          <w:sz w:val="22"/>
          <w:szCs w:val="22"/>
        </w:rPr>
        <w:t xml:space="preserve"> a fi </w:t>
      </w:r>
      <w:proofErr w:type="spellStart"/>
      <w:r w:rsidRPr="00343EBA">
        <w:rPr>
          <w:rFonts w:asciiTheme="minorHAnsi" w:hAnsiTheme="minorHAnsi" w:cstheme="minorHAnsi"/>
          <w:sz w:val="22"/>
          <w:szCs w:val="22"/>
        </w:rPr>
        <w:t>menținut</w:t>
      </w:r>
      <w:proofErr w:type="spellEnd"/>
      <w:r w:rsidRPr="00343EBA">
        <w:rPr>
          <w:rFonts w:asciiTheme="minorHAnsi" w:hAnsiTheme="minorHAnsi" w:cstheme="minorHAnsi"/>
          <w:sz w:val="22"/>
          <w:szCs w:val="22"/>
        </w:rPr>
        <w:t xml:space="preserve"> </w:t>
      </w:r>
      <w:proofErr w:type="spellStart"/>
      <w:r w:rsidRPr="00343EBA">
        <w:rPr>
          <w:rFonts w:asciiTheme="minorHAnsi" w:hAnsiTheme="minorHAnsi" w:cstheme="minorHAnsi"/>
          <w:sz w:val="22"/>
          <w:szCs w:val="22"/>
        </w:rPr>
        <w:t>caracterul</w:t>
      </w:r>
      <w:proofErr w:type="spellEnd"/>
      <w:r w:rsidRPr="00343EBA">
        <w:rPr>
          <w:rFonts w:asciiTheme="minorHAnsi" w:hAnsiTheme="minorHAnsi" w:cstheme="minorHAnsi"/>
          <w:sz w:val="22"/>
          <w:szCs w:val="22"/>
        </w:rPr>
        <w:t xml:space="preserve"> </w:t>
      </w:r>
      <w:proofErr w:type="spellStart"/>
      <w:r w:rsidRPr="00343EBA">
        <w:rPr>
          <w:rFonts w:asciiTheme="minorHAnsi" w:hAnsiTheme="minorHAnsi" w:cstheme="minorHAnsi"/>
          <w:sz w:val="22"/>
          <w:szCs w:val="22"/>
        </w:rPr>
        <w:t>durabil</w:t>
      </w:r>
      <w:proofErr w:type="spellEnd"/>
      <w:r w:rsidRPr="00343EBA">
        <w:rPr>
          <w:rFonts w:asciiTheme="minorHAnsi" w:hAnsiTheme="minorHAnsi" w:cstheme="minorHAnsi"/>
          <w:sz w:val="22"/>
          <w:szCs w:val="22"/>
        </w:rPr>
        <w:t xml:space="preserve"> al </w:t>
      </w:r>
      <w:proofErr w:type="spellStart"/>
      <w:r w:rsidRPr="00343EBA">
        <w:rPr>
          <w:rFonts w:asciiTheme="minorHAnsi" w:hAnsiTheme="minorHAnsi" w:cstheme="minorHAnsi"/>
          <w:sz w:val="22"/>
          <w:szCs w:val="22"/>
        </w:rPr>
        <w:t>operațiunii</w:t>
      </w:r>
      <w:proofErr w:type="spellEnd"/>
      <w:r w:rsidRPr="00343EBA">
        <w:rPr>
          <w:rFonts w:asciiTheme="minorHAnsi" w:hAnsiTheme="minorHAnsi" w:cstheme="minorHAnsi"/>
          <w:sz w:val="22"/>
          <w:szCs w:val="22"/>
        </w:rPr>
        <w:t xml:space="preserve">. </w:t>
      </w:r>
    </w:p>
    <w:p w14:paraId="4E885A16" w14:textId="77777777" w:rsidR="00F24DA9" w:rsidRPr="00343EBA" w:rsidRDefault="00F24DA9" w:rsidP="003F0435">
      <w:pPr>
        <w:spacing w:after="120" w:line="276" w:lineRule="auto"/>
        <w:jc w:val="both"/>
        <w:rPr>
          <w:rFonts w:asciiTheme="minorHAnsi" w:hAnsiTheme="minorHAnsi" w:cstheme="minorHAnsi"/>
          <w:sz w:val="22"/>
          <w:szCs w:val="22"/>
          <w:lang w:val="ro-RO"/>
        </w:rPr>
      </w:pPr>
    </w:p>
    <w:p w14:paraId="66198C38" w14:textId="77777777" w:rsidR="00F24DA9" w:rsidRPr="00343EBA" w:rsidRDefault="00F24DA9" w:rsidP="00F24DA9">
      <w:pPr>
        <w:pStyle w:val="ListParagraph"/>
        <w:numPr>
          <w:ilvl w:val="0"/>
          <w:numId w:val="43"/>
        </w:numPr>
        <w:tabs>
          <w:tab w:val="left" w:pos="491"/>
        </w:tabs>
        <w:spacing w:before="0" w:after="120" w:line="276" w:lineRule="auto"/>
        <w:ind w:hanging="360"/>
        <w:jc w:val="both"/>
        <w:rPr>
          <w:rFonts w:asciiTheme="minorHAnsi" w:hAnsiTheme="minorHAnsi" w:cstheme="minorHAnsi"/>
          <w:b/>
          <w:bCs/>
        </w:rPr>
      </w:pPr>
      <w:r w:rsidRPr="00343EBA">
        <w:rPr>
          <w:rFonts w:asciiTheme="minorHAnsi" w:hAnsiTheme="minorHAnsi" w:cstheme="minorHAnsi"/>
          <w:b/>
          <w:bCs/>
        </w:rPr>
        <w:t>Avize și acorduri de principiu</w:t>
      </w:r>
    </w:p>
    <w:p w14:paraId="7D253959" w14:textId="77777777" w:rsidR="00F24DA9" w:rsidRPr="00343EBA" w:rsidRDefault="00F24DA9" w:rsidP="00F24DA9">
      <w:pPr>
        <w:pStyle w:val="ListParagraph"/>
        <w:numPr>
          <w:ilvl w:val="0"/>
          <w:numId w:val="49"/>
        </w:numPr>
        <w:spacing w:before="0" w:after="120" w:line="276" w:lineRule="auto"/>
        <w:ind w:left="1260"/>
        <w:jc w:val="both"/>
        <w:rPr>
          <w:rFonts w:asciiTheme="minorHAnsi" w:hAnsiTheme="minorHAnsi" w:cstheme="minorHAnsi"/>
        </w:rPr>
      </w:pPr>
      <w:r w:rsidRPr="00343EBA">
        <w:rPr>
          <w:rFonts w:asciiTheme="minorHAnsi" w:hAnsiTheme="minorHAnsi" w:cstheme="minorHAnsi"/>
        </w:rPr>
        <w:t>Avizul</w:t>
      </w:r>
      <w:r w:rsidRPr="00343EBA">
        <w:rPr>
          <w:rFonts w:asciiTheme="minorHAnsi" w:hAnsiTheme="minorHAnsi" w:cstheme="minorHAnsi"/>
          <w:spacing w:val="-6"/>
        </w:rPr>
        <w:t xml:space="preserve"> </w:t>
      </w:r>
      <w:r w:rsidRPr="00343EBA">
        <w:rPr>
          <w:rFonts w:asciiTheme="minorHAnsi" w:hAnsiTheme="minorHAnsi" w:cstheme="minorHAnsi"/>
        </w:rPr>
        <w:t>beneficiarului</w:t>
      </w:r>
      <w:r w:rsidRPr="00343EBA">
        <w:rPr>
          <w:rFonts w:asciiTheme="minorHAnsi" w:hAnsiTheme="minorHAnsi" w:cstheme="minorHAnsi"/>
          <w:spacing w:val="-5"/>
        </w:rPr>
        <w:t xml:space="preserve"> </w:t>
      </w:r>
      <w:r w:rsidRPr="00343EBA">
        <w:rPr>
          <w:rFonts w:asciiTheme="minorHAnsi" w:hAnsiTheme="minorHAnsi" w:cstheme="minorHAnsi"/>
        </w:rPr>
        <w:t>de</w:t>
      </w:r>
      <w:r w:rsidRPr="00343EBA">
        <w:rPr>
          <w:rFonts w:asciiTheme="minorHAnsi" w:hAnsiTheme="minorHAnsi" w:cstheme="minorHAnsi"/>
          <w:spacing w:val="-5"/>
        </w:rPr>
        <w:t xml:space="preserve"> </w:t>
      </w:r>
      <w:r w:rsidRPr="00343EBA">
        <w:rPr>
          <w:rFonts w:asciiTheme="minorHAnsi" w:hAnsiTheme="minorHAnsi" w:cstheme="minorHAnsi"/>
        </w:rPr>
        <w:t>investie</w:t>
      </w:r>
      <w:r w:rsidRPr="00343EBA">
        <w:rPr>
          <w:rFonts w:asciiTheme="minorHAnsi" w:hAnsiTheme="minorHAnsi" w:cstheme="minorHAnsi"/>
          <w:spacing w:val="-6"/>
        </w:rPr>
        <w:t xml:space="preserve"> </w:t>
      </w:r>
      <w:r w:rsidRPr="00343EBA">
        <w:rPr>
          <w:rFonts w:asciiTheme="minorHAnsi" w:hAnsiTheme="minorHAnsi" w:cstheme="minorHAnsi"/>
        </w:rPr>
        <w:t>privind</w:t>
      </w:r>
      <w:r w:rsidRPr="00343EBA">
        <w:rPr>
          <w:rFonts w:asciiTheme="minorHAnsi" w:hAnsiTheme="minorHAnsi" w:cstheme="minorHAnsi"/>
          <w:spacing w:val="-5"/>
        </w:rPr>
        <w:t xml:space="preserve"> </w:t>
      </w:r>
      <w:r w:rsidRPr="00343EBA">
        <w:rPr>
          <w:rFonts w:asciiTheme="minorHAnsi" w:hAnsiTheme="minorHAnsi" w:cstheme="minorHAnsi"/>
        </w:rPr>
        <w:t>necesitatea</w:t>
      </w:r>
      <w:r w:rsidRPr="00343EBA">
        <w:rPr>
          <w:rFonts w:asciiTheme="minorHAnsi" w:hAnsiTheme="minorHAnsi" w:cstheme="minorHAnsi"/>
          <w:spacing w:val="-5"/>
        </w:rPr>
        <w:t xml:space="preserve"> </w:t>
      </w:r>
      <w:r w:rsidRPr="00343EBA">
        <w:rPr>
          <w:rFonts w:asciiTheme="minorHAnsi" w:hAnsiTheme="minorHAnsi" w:cstheme="minorHAnsi"/>
        </w:rPr>
        <w:t>și</w:t>
      </w:r>
      <w:r w:rsidRPr="00343EBA">
        <w:rPr>
          <w:rFonts w:asciiTheme="minorHAnsi" w:hAnsiTheme="minorHAnsi" w:cstheme="minorHAnsi"/>
          <w:spacing w:val="-6"/>
        </w:rPr>
        <w:t xml:space="preserve"> </w:t>
      </w:r>
      <w:r w:rsidRPr="00343EBA">
        <w:rPr>
          <w:rFonts w:asciiTheme="minorHAnsi" w:hAnsiTheme="minorHAnsi" w:cstheme="minorHAnsi"/>
        </w:rPr>
        <w:t>oportunitatea</w:t>
      </w:r>
      <w:r w:rsidRPr="00343EBA">
        <w:rPr>
          <w:rFonts w:asciiTheme="minorHAnsi" w:hAnsiTheme="minorHAnsi" w:cstheme="minorHAnsi"/>
          <w:spacing w:val="-5"/>
        </w:rPr>
        <w:t xml:space="preserve"> </w:t>
      </w:r>
      <w:r w:rsidRPr="00343EBA">
        <w:rPr>
          <w:rFonts w:asciiTheme="minorHAnsi" w:hAnsiTheme="minorHAnsi" w:cstheme="minorHAnsi"/>
        </w:rPr>
        <w:t>investiei</w:t>
      </w:r>
    </w:p>
    <w:p w14:paraId="181618F3" w14:textId="77777777" w:rsidR="00F24DA9" w:rsidRPr="00343EBA" w:rsidRDefault="00F24DA9" w:rsidP="00F24DA9">
      <w:pPr>
        <w:pStyle w:val="ListParagraph"/>
        <w:numPr>
          <w:ilvl w:val="0"/>
          <w:numId w:val="49"/>
        </w:numPr>
        <w:spacing w:before="0" w:after="120" w:line="276" w:lineRule="auto"/>
        <w:ind w:left="1260"/>
        <w:jc w:val="both"/>
        <w:rPr>
          <w:rFonts w:asciiTheme="minorHAnsi" w:hAnsiTheme="minorHAnsi" w:cstheme="minorHAnsi"/>
        </w:rPr>
      </w:pPr>
      <w:r w:rsidRPr="00343EBA">
        <w:rPr>
          <w:rFonts w:asciiTheme="minorHAnsi" w:hAnsiTheme="minorHAnsi" w:cstheme="minorHAnsi"/>
        </w:rPr>
        <w:t>Certificatul</w:t>
      </w:r>
      <w:r w:rsidRPr="00343EBA">
        <w:rPr>
          <w:rFonts w:asciiTheme="minorHAnsi" w:hAnsiTheme="minorHAnsi" w:cstheme="minorHAnsi"/>
          <w:spacing w:val="-8"/>
        </w:rPr>
        <w:t xml:space="preserve"> </w:t>
      </w:r>
      <w:r w:rsidRPr="00343EBA">
        <w:rPr>
          <w:rFonts w:asciiTheme="minorHAnsi" w:hAnsiTheme="minorHAnsi" w:cstheme="minorHAnsi"/>
        </w:rPr>
        <w:t>de</w:t>
      </w:r>
      <w:r w:rsidRPr="00343EBA">
        <w:rPr>
          <w:rFonts w:asciiTheme="minorHAnsi" w:hAnsiTheme="minorHAnsi" w:cstheme="minorHAnsi"/>
          <w:spacing w:val="-8"/>
        </w:rPr>
        <w:t xml:space="preserve"> </w:t>
      </w:r>
      <w:r w:rsidRPr="00343EBA">
        <w:rPr>
          <w:rFonts w:asciiTheme="minorHAnsi" w:hAnsiTheme="minorHAnsi" w:cstheme="minorHAnsi"/>
        </w:rPr>
        <w:t>urbanism,</w:t>
      </w:r>
      <w:r w:rsidRPr="00343EBA">
        <w:rPr>
          <w:rFonts w:asciiTheme="minorHAnsi" w:hAnsiTheme="minorHAnsi" w:cstheme="minorHAnsi"/>
          <w:spacing w:val="-8"/>
        </w:rPr>
        <w:t xml:space="preserve"> </w:t>
      </w:r>
      <w:r w:rsidRPr="00343EBA">
        <w:rPr>
          <w:rFonts w:asciiTheme="minorHAnsi" w:hAnsiTheme="minorHAnsi" w:cstheme="minorHAnsi"/>
        </w:rPr>
        <w:t>dacă</w:t>
      </w:r>
      <w:r w:rsidRPr="00343EBA">
        <w:rPr>
          <w:rFonts w:asciiTheme="minorHAnsi" w:hAnsiTheme="minorHAnsi" w:cstheme="minorHAnsi"/>
          <w:spacing w:val="-8"/>
        </w:rPr>
        <w:t xml:space="preserve"> </w:t>
      </w:r>
      <w:r w:rsidRPr="00343EBA">
        <w:rPr>
          <w:rFonts w:asciiTheme="minorHAnsi" w:hAnsiTheme="minorHAnsi" w:cstheme="minorHAnsi"/>
        </w:rPr>
        <w:t>este</w:t>
      </w:r>
      <w:r w:rsidRPr="00343EBA">
        <w:rPr>
          <w:rFonts w:asciiTheme="minorHAnsi" w:hAnsiTheme="minorHAnsi" w:cstheme="minorHAnsi"/>
          <w:spacing w:val="-8"/>
        </w:rPr>
        <w:t xml:space="preserve"> </w:t>
      </w:r>
      <w:r w:rsidRPr="00343EBA">
        <w:rPr>
          <w:rFonts w:asciiTheme="minorHAnsi" w:hAnsiTheme="minorHAnsi" w:cstheme="minorHAnsi"/>
        </w:rPr>
        <w:t>cazul</w:t>
      </w:r>
    </w:p>
    <w:p w14:paraId="22C7E172" w14:textId="77777777" w:rsidR="00F24DA9" w:rsidRPr="00343EBA" w:rsidRDefault="00F24DA9" w:rsidP="00F24DA9">
      <w:pPr>
        <w:pStyle w:val="ListParagraph"/>
        <w:numPr>
          <w:ilvl w:val="0"/>
          <w:numId w:val="49"/>
        </w:numPr>
        <w:spacing w:before="0" w:after="120" w:line="276" w:lineRule="auto"/>
        <w:ind w:left="1260" w:right="537"/>
        <w:jc w:val="both"/>
        <w:rPr>
          <w:rFonts w:asciiTheme="minorHAnsi" w:hAnsiTheme="minorHAnsi" w:cstheme="minorHAnsi"/>
        </w:rPr>
      </w:pPr>
      <w:r w:rsidRPr="00343EBA">
        <w:rPr>
          <w:rFonts w:asciiTheme="minorHAnsi" w:hAnsiTheme="minorHAnsi" w:cstheme="minorHAnsi"/>
        </w:rPr>
        <w:t>Avize</w:t>
      </w:r>
      <w:r w:rsidRPr="00343EBA">
        <w:rPr>
          <w:rFonts w:asciiTheme="minorHAnsi" w:hAnsiTheme="minorHAnsi" w:cstheme="minorHAnsi"/>
          <w:spacing w:val="-7"/>
        </w:rPr>
        <w:t xml:space="preserve"> </w:t>
      </w:r>
      <w:r w:rsidRPr="00343EBA">
        <w:rPr>
          <w:rFonts w:asciiTheme="minorHAnsi" w:hAnsiTheme="minorHAnsi" w:cstheme="minorHAnsi"/>
        </w:rPr>
        <w:t>de</w:t>
      </w:r>
      <w:r w:rsidRPr="00343EBA">
        <w:rPr>
          <w:rFonts w:asciiTheme="minorHAnsi" w:hAnsiTheme="minorHAnsi" w:cstheme="minorHAnsi"/>
          <w:spacing w:val="-6"/>
        </w:rPr>
        <w:t xml:space="preserve"> </w:t>
      </w:r>
      <w:r w:rsidRPr="00343EBA">
        <w:rPr>
          <w:rFonts w:asciiTheme="minorHAnsi" w:hAnsiTheme="minorHAnsi" w:cstheme="minorHAnsi"/>
        </w:rPr>
        <w:t>principiu</w:t>
      </w:r>
      <w:r w:rsidRPr="00343EBA">
        <w:rPr>
          <w:rFonts w:asciiTheme="minorHAnsi" w:hAnsiTheme="minorHAnsi" w:cstheme="minorHAnsi"/>
          <w:spacing w:val="-7"/>
        </w:rPr>
        <w:t xml:space="preserve"> </w:t>
      </w:r>
      <w:r w:rsidRPr="00343EBA">
        <w:rPr>
          <w:rFonts w:asciiTheme="minorHAnsi" w:hAnsiTheme="minorHAnsi" w:cstheme="minorHAnsi"/>
        </w:rPr>
        <w:t>privind</w:t>
      </w:r>
      <w:r w:rsidRPr="00343EBA">
        <w:rPr>
          <w:rFonts w:asciiTheme="minorHAnsi" w:hAnsiTheme="minorHAnsi" w:cstheme="minorHAnsi"/>
          <w:spacing w:val="-6"/>
        </w:rPr>
        <w:t xml:space="preserve"> </w:t>
      </w:r>
      <w:r w:rsidRPr="00343EBA">
        <w:rPr>
          <w:rFonts w:asciiTheme="minorHAnsi" w:hAnsiTheme="minorHAnsi" w:cstheme="minorHAnsi"/>
        </w:rPr>
        <w:t>asigurarea</w:t>
      </w:r>
      <w:r w:rsidRPr="00343EBA">
        <w:rPr>
          <w:rFonts w:asciiTheme="minorHAnsi" w:hAnsiTheme="minorHAnsi" w:cstheme="minorHAnsi"/>
          <w:spacing w:val="-6"/>
        </w:rPr>
        <w:t xml:space="preserve"> </w:t>
      </w:r>
      <w:r w:rsidRPr="00343EBA">
        <w:rPr>
          <w:rFonts w:asciiTheme="minorHAnsi" w:hAnsiTheme="minorHAnsi" w:cstheme="minorHAnsi"/>
        </w:rPr>
        <w:t>utilităților</w:t>
      </w:r>
      <w:r w:rsidRPr="00343EBA">
        <w:rPr>
          <w:rFonts w:asciiTheme="minorHAnsi" w:hAnsiTheme="minorHAnsi" w:cstheme="minorHAnsi"/>
          <w:spacing w:val="-7"/>
        </w:rPr>
        <w:t xml:space="preserve"> </w:t>
      </w:r>
      <w:r w:rsidRPr="00343EBA">
        <w:rPr>
          <w:rFonts w:asciiTheme="minorHAnsi" w:hAnsiTheme="minorHAnsi" w:cstheme="minorHAnsi"/>
        </w:rPr>
        <w:t>(energie</w:t>
      </w:r>
      <w:r w:rsidRPr="00343EBA">
        <w:rPr>
          <w:rFonts w:asciiTheme="minorHAnsi" w:hAnsiTheme="minorHAnsi" w:cstheme="minorHAnsi"/>
          <w:spacing w:val="-6"/>
        </w:rPr>
        <w:t xml:space="preserve"> </w:t>
      </w:r>
      <w:r w:rsidRPr="00343EBA">
        <w:rPr>
          <w:rFonts w:asciiTheme="minorHAnsi" w:hAnsiTheme="minorHAnsi" w:cstheme="minorHAnsi"/>
        </w:rPr>
        <w:t>electrică,</w:t>
      </w:r>
      <w:r w:rsidRPr="00343EBA">
        <w:rPr>
          <w:rFonts w:asciiTheme="minorHAnsi" w:hAnsiTheme="minorHAnsi" w:cstheme="minorHAnsi"/>
          <w:spacing w:val="-6"/>
        </w:rPr>
        <w:t xml:space="preserve"> </w:t>
      </w:r>
      <w:r w:rsidRPr="00343EBA">
        <w:rPr>
          <w:rFonts w:asciiTheme="minorHAnsi" w:hAnsiTheme="minorHAnsi" w:cstheme="minorHAnsi"/>
        </w:rPr>
        <w:t>apă-</w:t>
      </w:r>
      <w:r w:rsidRPr="00343EBA">
        <w:rPr>
          <w:rFonts w:asciiTheme="minorHAnsi" w:hAnsiTheme="minorHAnsi" w:cstheme="minorHAnsi"/>
          <w:spacing w:val="1"/>
        </w:rPr>
        <w:t xml:space="preserve"> </w:t>
      </w:r>
      <w:r w:rsidRPr="00343EBA">
        <w:rPr>
          <w:rFonts w:asciiTheme="minorHAnsi" w:hAnsiTheme="minorHAnsi" w:cstheme="minorHAnsi"/>
        </w:rPr>
        <w:t>canal,</w:t>
      </w:r>
      <w:r w:rsidRPr="00343EBA">
        <w:rPr>
          <w:rFonts w:asciiTheme="minorHAnsi" w:hAnsiTheme="minorHAnsi" w:cstheme="minorHAnsi"/>
          <w:spacing w:val="-2"/>
        </w:rPr>
        <w:t xml:space="preserve"> </w:t>
      </w:r>
      <w:r w:rsidRPr="00343EBA">
        <w:rPr>
          <w:rFonts w:asciiTheme="minorHAnsi" w:hAnsiTheme="minorHAnsi" w:cstheme="minorHAnsi"/>
        </w:rPr>
        <w:t>telecomunicații etc.)</w:t>
      </w:r>
    </w:p>
    <w:p w14:paraId="69208A9C" w14:textId="77777777" w:rsidR="00F24DA9" w:rsidRPr="00343EBA" w:rsidRDefault="00F24DA9" w:rsidP="00F24DA9">
      <w:pPr>
        <w:pStyle w:val="ListParagraph"/>
        <w:numPr>
          <w:ilvl w:val="0"/>
          <w:numId w:val="49"/>
        </w:numPr>
        <w:spacing w:before="0" w:after="120" w:line="276" w:lineRule="auto"/>
        <w:ind w:left="1260"/>
        <w:jc w:val="both"/>
        <w:rPr>
          <w:rFonts w:asciiTheme="minorHAnsi" w:hAnsiTheme="minorHAnsi" w:cstheme="minorHAnsi"/>
        </w:rPr>
      </w:pPr>
      <w:r w:rsidRPr="00343EBA">
        <w:rPr>
          <w:rFonts w:asciiTheme="minorHAnsi" w:hAnsiTheme="minorHAnsi" w:cstheme="minorHAnsi"/>
        </w:rPr>
        <w:t>Decizia etapei de incadrare,</w:t>
      </w:r>
      <w:r w:rsidRPr="00343EBA">
        <w:rPr>
          <w:rFonts w:asciiTheme="minorHAnsi" w:hAnsiTheme="minorHAnsi" w:cstheme="minorHAnsi"/>
          <w:spacing w:val="-6"/>
        </w:rPr>
        <w:t xml:space="preserve"> </w:t>
      </w:r>
      <w:r w:rsidRPr="00343EBA">
        <w:rPr>
          <w:rFonts w:asciiTheme="minorHAnsi" w:hAnsiTheme="minorHAnsi" w:cstheme="minorHAnsi"/>
        </w:rPr>
        <w:t>dacă</w:t>
      </w:r>
      <w:r w:rsidRPr="00343EBA">
        <w:rPr>
          <w:rFonts w:asciiTheme="minorHAnsi" w:hAnsiTheme="minorHAnsi" w:cstheme="minorHAnsi"/>
          <w:spacing w:val="-6"/>
        </w:rPr>
        <w:t xml:space="preserve"> </w:t>
      </w:r>
      <w:r w:rsidRPr="00343EBA">
        <w:rPr>
          <w:rFonts w:asciiTheme="minorHAnsi" w:hAnsiTheme="minorHAnsi" w:cstheme="minorHAnsi"/>
        </w:rPr>
        <w:t>este</w:t>
      </w:r>
      <w:r w:rsidRPr="00343EBA">
        <w:rPr>
          <w:rFonts w:asciiTheme="minorHAnsi" w:hAnsiTheme="minorHAnsi" w:cstheme="minorHAnsi"/>
          <w:spacing w:val="-6"/>
        </w:rPr>
        <w:t xml:space="preserve"> </w:t>
      </w:r>
      <w:r w:rsidRPr="00343EBA">
        <w:rPr>
          <w:rFonts w:asciiTheme="minorHAnsi" w:hAnsiTheme="minorHAnsi" w:cstheme="minorHAnsi"/>
        </w:rPr>
        <w:t>cazul</w:t>
      </w:r>
    </w:p>
    <w:p w14:paraId="2072655B" w14:textId="77777777" w:rsidR="00F24DA9" w:rsidRPr="00343EBA" w:rsidRDefault="00F24DA9" w:rsidP="00F24DA9">
      <w:pPr>
        <w:pStyle w:val="ListParagraph"/>
        <w:numPr>
          <w:ilvl w:val="0"/>
          <w:numId w:val="49"/>
        </w:numPr>
        <w:spacing w:before="0" w:after="120" w:line="276" w:lineRule="auto"/>
        <w:ind w:left="1260"/>
        <w:jc w:val="both"/>
        <w:rPr>
          <w:rFonts w:asciiTheme="minorHAnsi" w:hAnsiTheme="minorHAnsi" w:cstheme="minorHAnsi"/>
        </w:rPr>
      </w:pPr>
      <w:r w:rsidRPr="00343EBA">
        <w:rPr>
          <w:rFonts w:asciiTheme="minorHAnsi" w:hAnsiTheme="minorHAnsi" w:cstheme="minorHAnsi"/>
        </w:rPr>
        <w:t>Alte</w:t>
      </w:r>
      <w:r w:rsidRPr="00343EBA">
        <w:rPr>
          <w:rFonts w:asciiTheme="minorHAnsi" w:hAnsiTheme="minorHAnsi" w:cstheme="minorHAnsi"/>
          <w:spacing w:val="-7"/>
        </w:rPr>
        <w:t xml:space="preserve"> </w:t>
      </w:r>
      <w:r w:rsidRPr="00343EBA">
        <w:rPr>
          <w:rFonts w:asciiTheme="minorHAnsi" w:hAnsiTheme="minorHAnsi" w:cstheme="minorHAnsi"/>
        </w:rPr>
        <w:t>avize</w:t>
      </w:r>
      <w:r w:rsidRPr="00343EBA">
        <w:rPr>
          <w:rFonts w:asciiTheme="minorHAnsi" w:hAnsiTheme="minorHAnsi" w:cstheme="minorHAnsi"/>
          <w:spacing w:val="-7"/>
        </w:rPr>
        <w:t xml:space="preserve"> </w:t>
      </w:r>
      <w:r w:rsidRPr="00343EBA">
        <w:rPr>
          <w:rFonts w:asciiTheme="minorHAnsi" w:hAnsiTheme="minorHAnsi" w:cstheme="minorHAnsi"/>
        </w:rPr>
        <w:t>și</w:t>
      </w:r>
      <w:r w:rsidRPr="00343EBA">
        <w:rPr>
          <w:rFonts w:asciiTheme="minorHAnsi" w:hAnsiTheme="minorHAnsi" w:cstheme="minorHAnsi"/>
          <w:spacing w:val="-6"/>
        </w:rPr>
        <w:t xml:space="preserve"> </w:t>
      </w:r>
      <w:r w:rsidRPr="00343EBA">
        <w:rPr>
          <w:rFonts w:asciiTheme="minorHAnsi" w:hAnsiTheme="minorHAnsi" w:cstheme="minorHAnsi"/>
        </w:rPr>
        <w:t>acorduri</w:t>
      </w:r>
      <w:r w:rsidRPr="00343EBA">
        <w:rPr>
          <w:rFonts w:asciiTheme="minorHAnsi" w:hAnsiTheme="minorHAnsi" w:cstheme="minorHAnsi"/>
          <w:spacing w:val="-7"/>
        </w:rPr>
        <w:t xml:space="preserve"> </w:t>
      </w:r>
      <w:r w:rsidRPr="00343EBA">
        <w:rPr>
          <w:rFonts w:asciiTheme="minorHAnsi" w:hAnsiTheme="minorHAnsi" w:cstheme="minorHAnsi"/>
        </w:rPr>
        <w:t>de</w:t>
      </w:r>
      <w:r w:rsidRPr="00343EBA">
        <w:rPr>
          <w:rFonts w:asciiTheme="minorHAnsi" w:hAnsiTheme="minorHAnsi" w:cstheme="minorHAnsi"/>
          <w:spacing w:val="-6"/>
        </w:rPr>
        <w:t xml:space="preserve"> </w:t>
      </w:r>
      <w:r w:rsidRPr="00343EBA">
        <w:rPr>
          <w:rFonts w:asciiTheme="minorHAnsi" w:hAnsiTheme="minorHAnsi" w:cstheme="minorHAnsi"/>
        </w:rPr>
        <w:t>principiu</w:t>
      </w:r>
      <w:r w:rsidRPr="00343EBA">
        <w:rPr>
          <w:rFonts w:asciiTheme="minorHAnsi" w:hAnsiTheme="minorHAnsi" w:cstheme="minorHAnsi"/>
          <w:spacing w:val="-7"/>
        </w:rPr>
        <w:t xml:space="preserve"> </w:t>
      </w:r>
      <w:r w:rsidRPr="00343EBA">
        <w:rPr>
          <w:rFonts w:asciiTheme="minorHAnsi" w:hAnsiTheme="minorHAnsi" w:cstheme="minorHAnsi"/>
        </w:rPr>
        <w:t>specifice,</w:t>
      </w:r>
      <w:r w:rsidRPr="00343EBA">
        <w:rPr>
          <w:rFonts w:asciiTheme="minorHAnsi" w:hAnsiTheme="minorHAnsi" w:cstheme="minorHAnsi"/>
          <w:spacing w:val="-6"/>
        </w:rPr>
        <w:t xml:space="preserve"> </w:t>
      </w:r>
      <w:r w:rsidRPr="00343EBA">
        <w:rPr>
          <w:rFonts w:asciiTheme="minorHAnsi" w:hAnsiTheme="minorHAnsi" w:cstheme="minorHAnsi"/>
        </w:rPr>
        <w:t>dacă</w:t>
      </w:r>
      <w:r w:rsidRPr="00343EBA">
        <w:rPr>
          <w:rFonts w:asciiTheme="minorHAnsi" w:hAnsiTheme="minorHAnsi" w:cstheme="minorHAnsi"/>
          <w:spacing w:val="-7"/>
        </w:rPr>
        <w:t xml:space="preserve"> </w:t>
      </w:r>
      <w:r w:rsidRPr="00343EBA">
        <w:rPr>
          <w:rFonts w:asciiTheme="minorHAnsi" w:hAnsiTheme="minorHAnsi" w:cstheme="minorHAnsi"/>
        </w:rPr>
        <w:t>este</w:t>
      </w:r>
      <w:r w:rsidRPr="00343EBA">
        <w:rPr>
          <w:rFonts w:asciiTheme="minorHAnsi" w:hAnsiTheme="minorHAnsi" w:cstheme="minorHAnsi"/>
          <w:spacing w:val="-7"/>
        </w:rPr>
        <w:t xml:space="preserve"> </w:t>
      </w:r>
      <w:r w:rsidRPr="00343EBA">
        <w:rPr>
          <w:rFonts w:asciiTheme="minorHAnsi" w:hAnsiTheme="minorHAnsi" w:cstheme="minorHAnsi"/>
        </w:rPr>
        <w:t>cazul</w:t>
      </w:r>
    </w:p>
    <w:p w14:paraId="3FD423DC" w14:textId="77777777" w:rsidR="003F0435" w:rsidRDefault="003F0435" w:rsidP="003F0435">
      <w:pPr>
        <w:pStyle w:val="BodyText"/>
        <w:spacing w:after="120" w:line="276" w:lineRule="auto"/>
        <w:ind w:left="131" w:right="597"/>
        <w:jc w:val="both"/>
        <w:rPr>
          <w:rFonts w:asciiTheme="minorHAnsi" w:hAnsiTheme="minorHAnsi" w:cstheme="minorHAnsi"/>
          <w:sz w:val="22"/>
          <w:szCs w:val="22"/>
        </w:rPr>
      </w:pPr>
    </w:p>
    <w:p w14:paraId="0113F371" w14:textId="77777777" w:rsidR="00F24DA9" w:rsidRPr="00343EBA" w:rsidRDefault="00F24DA9" w:rsidP="00F24DA9">
      <w:pPr>
        <w:pStyle w:val="BodyText"/>
        <w:spacing w:after="120" w:line="276" w:lineRule="auto"/>
        <w:jc w:val="both"/>
        <w:rPr>
          <w:rFonts w:asciiTheme="minorHAnsi" w:hAnsiTheme="minorHAnsi" w:cstheme="minorHAnsi"/>
          <w:b/>
          <w:sz w:val="22"/>
          <w:szCs w:val="22"/>
        </w:rPr>
      </w:pPr>
    </w:p>
    <w:p w14:paraId="756ED418" w14:textId="77777777" w:rsidR="00F24DA9" w:rsidRPr="00343EBA" w:rsidRDefault="00F24DA9" w:rsidP="00F24DA9">
      <w:pPr>
        <w:pStyle w:val="ListParagraph"/>
        <w:numPr>
          <w:ilvl w:val="0"/>
          <w:numId w:val="45"/>
        </w:numPr>
        <w:tabs>
          <w:tab w:val="left" w:pos="384"/>
        </w:tabs>
        <w:spacing w:before="0" w:after="120" w:line="276" w:lineRule="auto"/>
        <w:ind w:left="383" w:hanging="253"/>
        <w:jc w:val="both"/>
        <w:rPr>
          <w:rFonts w:asciiTheme="minorHAnsi" w:hAnsiTheme="minorHAnsi" w:cstheme="minorHAnsi"/>
          <w:b/>
        </w:rPr>
      </w:pPr>
      <w:r w:rsidRPr="00343EBA">
        <w:rPr>
          <w:rFonts w:asciiTheme="minorHAnsi" w:hAnsiTheme="minorHAnsi" w:cstheme="minorHAnsi"/>
          <w:b/>
          <w:u w:val="single"/>
        </w:rPr>
        <w:t>PARTE</w:t>
      </w:r>
      <w:r w:rsidRPr="00343EBA">
        <w:rPr>
          <w:rFonts w:asciiTheme="minorHAnsi" w:hAnsiTheme="minorHAnsi" w:cstheme="minorHAnsi"/>
          <w:b/>
          <w:spacing w:val="-10"/>
          <w:u w:val="single"/>
        </w:rPr>
        <w:t xml:space="preserve"> </w:t>
      </w:r>
      <w:r w:rsidRPr="00343EBA">
        <w:rPr>
          <w:rFonts w:asciiTheme="minorHAnsi" w:hAnsiTheme="minorHAnsi" w:cstheme="minorHAnsi"/>
          <w:b/>
          <w:u w:val="single"/>
        </w:rPr>
        <w:t>DESENATĂ</w:t>
      </w:r>
    </w:p>
    <w:p w14:paraId="37CB96B4" w14:textId="77777777" w:rsidR="00F24DA9" w:rsidRPr="00343EBA" w:rsidRDefault="00F24DA9" w:rsidP="00F24DA9">
      <w:pPr>
        <w:pStyle w:val="ListParagraph"/>
        <w:numPr>
          <w:ilvl w:val="0"/>
          <w:numId w:val="35"/>
        </w:numPr>
        <w:tabs>
          <w:tab w:val="left" w:pos="491"/>
        </w:tabs>
        <w:spacing w:before="0" w:after="120" w:line="276" w:lineRule="auto"/>
        <w:ind w:hanging="360"/>
        <w:jc w:val="both"/>
        <w:rPr>
          <w:rFonts w:asciiTheme="minorHAnsi" w:hAnsiTheme="minorHAnsi" w:cstheme="minorHAnsi"/>
        </w:rPr>
      </w:pPr>
      <w:r w:rsidRPr="00343EBA">
        <w:rPr>
          <w:rFonts w:asciiTheme="minorHAnsi" w:hAnsiTheme="minorHAnsi" w:cstheme="minorHAnsi"/>
          <w:noProof/>
        </w:rPr>
        <mc:AlternateContent>
          <mc:Choice Requires="wps">
            <w:drawing>
              <wp:anchor distT="0" distB="0" distL="0" distR="0" simplePos="0" relativeHeight="251659264" behindDoc="1" locked="0" layoutInCell="1" allowOverlap="1" wp14:anchorId="22F4CAF9" wp14:editId="241B6915">
                <wp:simplePos x="0" y="0"/>
                <wp:positionH relativeFrom="page">
                  <wp:posOffset>878205</wp:posOffset>
                </wp:positionH>
                <wp:positionV relativeFrom="paragraph">
                  <wp:posOffset>183515</wp:posOffset>
                </wp:positionV>
                <wp:extent cx="5777865" cy="6350"/>
                <wp:effectExtent l="0" t="0" r="0" b="0"/>
                <wp:wrapTopAndBottom/>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78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2B8137" id="Rectangle 2" o:spid="_x0000_s1026" style="position:absolute;margin-left:69.15pt;margin-top:14.45pt;width:454.95pt;height:.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W9R5QEAALMDAAAOAAAAZHJzL2Uyb0RvYy54bWysU12P0zAQfEfiP1h+p2lLP46o6enU0yGk&#10;g0M6+AFbx0ksHK9Zu03Lr2ft9noVvCHyYHm99nhmPFndHnor9pqCQVfJyWgshXYKa+PaSn7/9vDu&#10;RooQwdVg0elKHnWQt+u3b1aDL/UUO7S1JsEgLpSDr2QXoy+LIqhO9xBG6LXjZoPUQ+SS2qImGBi9&#10;t8V0PF4UA1LtCZUOgVfvT025zvhNo1V8apqgo7CVZG4xj5THbRqL9QrKlsB3Rp1pwD+w6ME4vvQC&#10;dQ8RxI7MX1C9UYQBmzhS2BfYNEbprIHVTMZ/qHnuwOushc0J/mJT+H+w6sv+2X+lRD34R1Q/gnC4&#10;6cC1+o4Ih05DzddNklHF4EN5OZCKwEfFdviMNT8t7CJmDw4N9QmQ1YlDtvp4sVofolC8OF8ulzeL&#10;uRSKe4v38/wSBZQvZz2F+FFjL9KkksQPmbFh/xhi4gLly5bMHa2pH4y1uaB2u7Ek9pAePX+ZPku8&#10;3mZd2uwwHTshppUsMulKEQrlFusjayQ8JYeTzpMO6ZcUA6emkuHnDkhLYT859unDZDZLMcvFbL6c&#10;ckHXne11B5xiqEpGKU7TTTxFc+fJtB3fNMmiHd6xt43Jwl9ZnclyMrIf5xSn6F3Xedfrv7b+DQAA&#10;//8DAFBLAwQUAAYACAAAACEAxv1TaN8AAAAKAQAADwAAAGRycy9kb3ducmV2LnhtbEyPwU7DMAyG&#10;70i8Q2QkbiyhGygtTSeGxBFpGxzYLW1MW61xSpJthadfdoLjb3/6/blcTnZgR/Shd6TgfiaAITXO&#10;9NQq+Hh/vZPAQtRk9OAIFfxggGV1fVXqwrgTbfC4jS1LJRQKraCLcSw4D02HVoeZG5HS7st5q2OK&#10;vuXG61MqtwPPhHjkVveULnR6xJcOm/32YBWscrn6Xi/o7XdT73D3We8fMi+Uur2Znp+ARZziHwwX&#10;/aQOVXKq3YFMYEPKczlPqIJM5sAugFjIDFidJnkOvCr5/xeqMwAAAP//AwBQSwECLQAUAAYACAAA&#10;ACEAtoM4kv4AAADhAQAAEwAAAAAAAAAAAAAAAAAAAAAAW0NvbnRlbnRfVHlwZXNdLnhtbFBLAQIt&#10;ABQABgAIAAAAIQA4/SH/1gAAAJQBAAALAAAAAAAAAAAAAAAAAC8BAABfcmVscy8ucmVsc1BLAQIt&#10;ABQABgAIAAAAIQDvbW9R5QEAALMDAAAOAAAAAAAAAAAAAAAAAC4CAABkcnMvZTJvRG9jLnhtbFBL&#10;AQItABQABgAIAAAAIQDG/VNo3wAAAAoBAAAPAAAAAAAAAAAAAAAAAD8EAABkcnMvZG93bnJldi54&#10;bWxQSwUGAAAAAAQABADzAAAASwUAAAAA&#10;" fillcolor="black" stroked="f">
                <w10:wrap type="topAndBottom" anchorx="page"/>
              </v:rect>
            </w:pict>
          </mc:Fallback>
        </mc:AlternateContent>
      </w:r>
      <w:r w:rsidRPr="00343EBA">
        <w:rPr>
          <w:rFonts w:asciiTheme="minorHAnsi" w:hAnsiTheme="minorHAnsi" w:cstheme="minorHAnsi"/>
        </w:rPr>
        <w:t>Plan</w:t>
      </w:r>
      <w:r w:rsidRPr="00343EBA">
        <w:rPr>
          <w:rFonts w:asciiTheme="minorHAnsi" w:hAnsiTheme="minorHAnsi" w:cstheme="minorHAnsi"/>
          <w:spacing w:val="-7"/>
        </w:rPr>
        <w:t xml:space="preserve"> </w:t>
      </w:r>
      <w:r w:rsidRPr="00343EBA">
        <w:rPr>
          <w:rFonts w:asciiTheme="minorHAnsi" w:hAnsiTheme="minorHAnsi" w:cstheme="minorHAnsi"/>
        </w:rPr>
        <w:t>de</w:t>
      </w:r>
      <w:r w:rsidRPr="00343EBA">
        <w:rPr>
          <w:rFonts w:asciiTheme="minorHAnsi" w:hAnsiTheme="minorHAnsi" w:cstheme="minorHAnsi"/>
          <w:spacing w:val="-6"/>
        </w:rPr>
        <w:t xml:space="preserve"> </w:t>
      </w:r>
      <w:r w:rsidRPr="00343EBA">
        <w:rPr>
          <w:rFonts w:asciiTheme="minorHAnsi" w:hAnsiTheme="minorHAnsi" w:cstheme="minorHAnsi"/>
        </w:rPr>
        <w:t>amplasare</w:t>
      </w:r>
      <w:r w:rsidRPr="00343EBA">
        <w:rPr>
          <w:rFonts w:asciiTheme="minorHAnsi" w:hAnsiTheme="minorHAnsi" w:cstheme="minorHAnsi"/>
          <w:spacing w:val="-6"/>
        </w:rPr>
        <w:t xml:space="preserve"> </w:t>
      </w:r>
      <w:r w:rsidRPr="00343EBA">
        <w:rPr>
          <w:rFonts w:asciiTheme="minorHAnsi" w:hAnsiTheme="minorHAnsi" w:cstheme="minorHAnsi"/>
        </w:rPr>
        <w:t>în</w:t>
      </w:r>
      <w:r w:rsidRPr="00343EBA">
        <w:rPr>
          <w:rFonts w:asciiTheme="minorHAnsi" w:hAnsiTheme="minorHAnsi" w:cstheme="minorHAnsi"/>
          <w:spacing w:val="-7"/>
        </w:rPr>
        <w:t xml:space="preserve"> </w:t>
      </w:r>
      <w:r w:rsidRPr="00343EBA">
        <w:rPr>
          <w:rFonts w:asciiTheme="minorHAnsi" w:hAnsiTheme="minorHAnsi" w:cstheme="minorHAnsi"/>
        </w:rPr>
        <w:t>zonă</w:t>
      </w:r>
      <w:r w:rsidRPr="00343EBA">
        <w:rPr>
          <w:rFonts w:asciiTheme="minorHAnsi" w:hAnsiTheme="minorHAnsi" w:cstheme="minorHAnsi"/>
          <w:spacing w:val="-6"/>
        </w:rPr>
        <w:t xml:space="preserve"> </w:t>
      </w:r>
      <w:r w:rsidRPr="00343EBA">
        <w:rPr>
          <w:rFonts w:asciiTheme="minorHAnsi" w:hAnsiTheme="minorHAnsi" w:cstheme="minorHAnsi"/>
        </w:rPr>
        <w:t>(1:25000</w:t>
      </w:r>
      <w:r w:rsidRPr="00343EBA">
        <w:rPr>
          <w:rFonts w:asciiTheme="minorHAnsi" w:hAnsiTheme="minorHAnsi" w:cstheme="minorHAnsi"/>
          <w:spacing w:val="-5"/>
        </w:rPr>
        <w:t xml:space="preserve"> </w:t>
      </w:r>
      <w:r w:rsidRPr="00343EBA">
        <w:rPr>
          <w:rFonts w:asciiTheme="minorHAnsi" w:hAnsiTheme="minorHAnsi" w:cstheme="minorHAnsi"/>
        </w:rPr>
        <w:t>-</w:t>
      </w:r>
      <w:r w:rsidRPr="00343EBA">
        <w:rPr>
          <w:rFonts w:asciiTheme="minorHAnsi" w:hAnsiTheme="minorHAnsi" w:cstheme="minorHAnsi"/>
          <w:spacing w:val="-5"/>
        </w:rPr>
        <w:t xml:space="preserve"> </w:t>
      </w:r>
      <w:r w:rsidRPr="00343EBA">
        <w:rPr>
          <w:rFonts w:asciiTheme="minorHAnsi" w:hAnsiTheme="minorHAnsi" w:cstheme="minorHAnsi"/>
        </w:rPr>
        <w:t>1:5000):</w:t>
      </w:r>
    </w:p>
    <w:p w14:paraId="186151AF" w14:textId="77777777" w:rsidR="00F24DA9" w:rsidRPr="00343EBA" w:rsidRDefault="00F24DA9" w:rsidP="00F24DA9">
      <w:pPr>
        <w:pStyle w:val="ListParagraph"/>
        <w:tabs>
          <w:tab w:val="left" w:pos="491"/>
        </w:tabs>
        <w:spacing w:before="0" w:after="120" w:line="276" w:lineRule="auto"/>
        <w:jc w:val="both"/>
        <w:rPr>
          <w:rFonts w:asciiTheme="minorHAnsi" w:hAnsiTheme="minorHAnsi" w:cstheme="minorHAnsi"/>
        </w:rPr>
      </w:pPr>
    </w:p>
    <w:p w14:paraId="68875554" w14:textId="77777777" w:rsidR="00F24DA9" w:rsidRPr="00343EBA" w:rsidRDefault="00F24DA9" w:rsidP="00F24DA9">
      <w:pPr>
        <w:pStyle w:val="ListParagraph"/>
        <w:numPr>
          <w:ilvl w:val="1"/>
          <w:numId w:val="35"/>
        </w:numPr>
        <w:tabs>
          <w:tab w:val="left" w:pos="848"/>
          <w:tab w:val="left" w:pos="849"/>
        </w:tabs>
        <w:spacing w:before="0" w:after="120" w:line="276" w:lineRule="auto"/>
        <w:ind w:right="377"/>
        <w:jc w:val="both"/>
        <w:rPr>
          <w:rFonts w:asciiTheme="minorHAnsi" w:hAnsiTheme="minorHAnsi" w:cstheme="minorHAnsi"/>
        </w:rPr>
      </w:pPr>
      <w:r w:rsidRPr="00343EBA">
        <w:rPr>
          <w:rFonts w:asciiTheme="minorHAnsi" w:hAnsiTheme="minorHAnsi" w:cstheme="minorHAnsi"/>
        </w:rPr>
        <w:t xml:space="preserve">Soluția tehnică de amplasare a echipamentelor și de asigurare cu utilităăți (energie electrică </w:t>
      </w:r>
      <w:r w:rsidRPr="00343EBA">
        <w:rPr>
          <w:rFonts w:asciiTheme="minorHAnsi" w:hAnsiTheme="minorHAnsi" w:cstheme="minorHAnsi"/>
          <w:spacing w:val="-58"/>
        </w:rPr>
        <w:t xml:space="preserve">  </w:t>
      </w:r>
      <w:r w:rsidRPr="00343EBA">
        <w:rPr>
          <w:rFonts w:asciiTheme="minorHAnsi" w:hAnsiTheme="minorHAnsi" w:cstheme="minorHAnsi"/>
        </w:rPr>
        <w:t>etc.,</w:t>
      </w:r>
      <w:r w:rsidRPr="00343EBA">
        <w:rPr>
          <w:rFonts w:asciiTheme="minorHAnsi" w:hAnsiTheme="minorHAnsi" w:cstheme="minorHAnsi"/>
          <w:spacing w:val="-2"/>
        </w:rPr>
        <w:t xml:space="preserve"> </w:t>
      </w:r>
      <w:r w:rsidRPr="00343EBA">
        <w:rPr>
          <w:rFonts w:asciiTheme="minorHAnsi" w:hAnsiTheme="minorHAnsi" w:cstheme="minorHAnsi"/>
        </w:rPr>
        <w:t>după</w:t>
      </w:r>
      <w:r w:rsidRPr="00343EBA">
        <w:rPr>
          <w:rFonts w:asciiTheme="minorHAnsi" w:hAnsiTheme="minorHAnsi" w:cstheme="minorHAnsi"/>
          <w:spacing w:val="-1"/>
        </w:rPr>
        <w:t xml:space="preserve"> </w:t>
      </w:r>
      <w:r w:rsidRPr="00343EBA">
        <w:rPr>
          <w:rFonts w:asciiTheme="minorHAnsi" w:hAnsiTheme="minorHAnsi" w:cstheme="minorHAnsi"/>
        </w:rPr>
        <w:t>caz);</w:t>
      </w:r>
    </w:p>
    <w:p w14:paraId="255B9187" w14:textId="66DC3EB8" w:rsidR="00F76BCE" w:rsidRDefault="00F24DA9" w:rsidP="00F76BCE">
      <w:pPr>
        <w:pStyle w:val="ListParagraph"/>
        <w:numPr>
          <w:ilvl w:val="1"/>
          <w:numId w:val="35"/>
        </w:numPr>
        <w:tabs>
          <w:tab w:val="left" w:pos="848"/>
          <w:tab w:val="left" w:pos="849"/>
        </w:tabs>
        <w:spacing w:before="0" w:after="120" w:line="276" w:lineRule="auto"/>
        <w:ind w:right="377"/>
        <w:jc w:val="both"/>
        <w:rPr>
          <w:rFonts w:asciiTheme="minorHAnsi" w:hAnsiTheme="minorHAnsi" w:cstheme="minorHAnsi"/>
        </w:rPr>
        <w:sectPr w:rsidR="00F76BCE" w:rsidSect="00397CA0">
          <w:footerReference w:type="default" r:id="rId11"/>
          <w:headerReference w:type="first" r:id="rId12"/>
          <w:footerReference w:type="first" r:id="rId13"/>
          <w:pgSz w:w="11910" w:h="16840"/>
          <w:pgMar w:top="1418" w:right="1278" w:bottom="1220" w:left="1280" w:header="583" w:footer="666" w:gutter="0"/>
          <w:cols w:space="720"/>
          <w:titlePg/>
          <w:docGrid w:linePitch="272"/>
        </w:sectPr>
      </w:pPr>
      <w:r w:rsidRPr="00157A43">
        <w:rPr>
          <w:rFonts w:asciiTheme="minorHAnsi" w:hAnsiTheme="minorHAnsi" w:cstheme="minorHAnsi"/>
        </w:rPr>
        <w:t>Locațiile</w:t>
      </w:r>
      <w:r w:rsidRPr="00157A43">
        <w:rPr>
          <w:rFonts w:asciiTheme="minorHAnsi" w:hAnsiTheme="minorHAnsi" w:cstheme="minorHAnsi"/>
          <w:spacing w:val="-8"/>
        </w:rPr>
        <w:t xml:space="preserve"> </w:t>
      </w:r>
      <w:r w:rsidRPr="00157A43">
        <w:rPr>
          <w:rFonts w:asciiTheme="minorHAnsi" w:hAnsiTheme="minorHAnsi" w:cstheme="minorHAnsi"/>
        </w:rPr>
        <w:t>echipamentelor</w:t>
      </w:r>
      <w:r w:rsidRPr="00157A43">
        <w:rPr>
          <w:rFonts w:asciiTheme="minorHAnsi" w:hAnsiTheme="minorHAnsi" w:cstheme="minorHAnsi"/>
          <w:spacing w:val="-6"/>
        </w:rPr>
        <w:t xml:space="preserve"> </w:t>
      </w:r>
      <w:r w:rsidRPr="00157A43">
        <w:rPr>
          <w:rFonts w:asciiTheme="minorHAnsi" w:hAnsiTheme="minorHAnsi" w:cstheme="minorHAnsi"/>
        </w:rPr>
        <w:t>-</w:t>
      </w:r>
      <w:r w:rsidRPr="00157A43">
        <w:rPr>
          <w:rFonts w:asciiTheme="minorHAnsi" w:hAnsiTheme="minorHAnsi" w:cstheme="minorHAnsi"/>
          <w:spacing w:val="-5"/>
        </w:rPr>
        <w:t xml:space="preserve"> </w:t>
      </w:r>
      <w:r w:rsidRPr="00157A43">
        <w:rPr>
          <w:rFonts w:asciiTheme="minorHAnsi" w:hAnsiTheme="minorHAnsi" w:cstheme="minorHAnsi"/>
        </w:rPr>
        <w:t>schema</w:t>
      </w:r>
      <w:r w:rsidRPr="00157A43">
        <w:rPr>
          <w:rFonts w:asciiTheme="minorHAnsi" w:hAnsiTheme="minorHAnsi" w:cstheme="minorHAnsi"/>
          <w:spacing w:val="-8"/>
        </w:rPr>
        <w:t xml:space="preserve"> </w:t>
      </w:r>
      <w:r w:rsidRPr="00157A43">
        <w:rPr>
          <w:rFonts w:asciiTheme="minorHAnsi" w:hAnsiTheme="minorHAnsi" w:cstheme="minorHAnsi"/>
        </w:rPr>
        <w:t>generală</w:t>
      </w:r>
      <w:r w:rsidRPr="00157A43">
        <w:rPr>
          <w:rFonts w:asciiTheme="minorHAnsi" w:hAnsiTheme="minorHAnsi" w:cstheme="minorHAnsi"/>
          <w:spacing w:val="-7"/>
        </w:rPr>
        <w:t xml:space="preserve"> </w:t>
      </w:r>
      <w:r w:rsidRPr="00157A43">
        <w:rPr>
          <w:rFonts w:asciiTheme="minorHAnsi" w:hAnsiTheme="minorHAnsi" w:cstheme="minorHAnsi"/>
        </w:rPr>
        <w:t>a</w:t>
      </w:r>
      <w:r w:rsidRPr="00157A43">
        <w:rPr>
          <w:rFonts w:asciiTheme="minorHAnsi" w:hAnsiTheme="minorHAnsi" w:cstheme="minorHAnsi"/>
          <w:spacing w:val="-7"/>
        </w:rPr>
        <w:t xml:space="preserve"> </w:t>
      </w:r>
      <w:r w:rsidRPr="00157A43">
        <w:rPr>
          <w:rFonts w:asciiTheme="minorHAnsi" w:hAnsiTheme="minorHAnsi" w:cstheme="minorHAnsi"/>
        </w:rPr>
        <w:t>amplasamentelo</w:t>
      </w:r>
      <w:r w:rsidR="00F76BCE">
        <w:rPr>
          <w:rFonts w:asciiTheme="minorHAnsi" w:hAnsiTheme="minorHAnsi" w:cstheme="minorHAnsi"/>
        </w:rPr>
        <w:t>r</w:t>
      </w:r>
    </w:p>
    <w:p w14:paraId="5FFFAE2B" w14:textId="4CBA6257" w:rsidR="00F76BCE" w:rsidRPr="00F76BCE" w:rsidRDefault="00F76BCE" w:rsidP="00F76BCE">
      <w:pPr>
        <w:tabs>
          <w:tab w:val="left" w:pos="848"/>
          <w:tab w:val="left" w:pos="849"/>
        </w:tabs>
        <w:spacing w:after="120" w:line="276" w:lineRule="auto"/>
        <w:ind w:right="377"/>
        <w:jc w:val="both"/>
        <w:rPr>
          <w:rFonts w:asciiTheme="minorHAnsi" w:hAnsiTheme="minorHAnsi" w:cstheme="minorHAnsi"/>
        </w:rPr>
        <w:sectPr w:rsidR="00F76BCE" w:rsidRPr="00F76BCE" w:rsidSect="00F76BCE">
          <w:type w:val="continuous"/>
          <w:pgSz w:w="11910" w:h="16840"/>
          <w:pgMar w:top="1418" w:right="1278" w:bottom="1220" w:left="1280" w:header="583" w:footer="666" w:gutter="0"/>
          <w:cols w:space="720"/>
          <w:titlePg/>
          <w:docGrid w:linePitch="272"/>
        </w:sectPr>
      </w:pPr>
    </w:p>
    <w:p w14:paraId="4E49618B" w14:textId="214CE269" w:rsidR="00F76BCE" w:rsidRPr="00F76BCE" w:rsidRDefault="00F76BCE" w:rsidP="00F76BCE">
      <w:pPr>
        <w:tabs>
          <w:tab w:val="left" w:pos="5964"/>
        </w:tabs>
        <w:rPr>
          <w:rFonts w:asciiTheme="minorHAnsi" w:hAnsiTheme="minorHAnsi" w:cstheme="minorHAnsi"/>
        </w:rPr>
      </w:pPr>
    </w:p>
    <w:sectPr w:rsidR="00F76BCE" w:rsidRPr="00F76BCE" w:rsidSect="009C0DD5">
      <w:headerReference w:type="default" r:id="rId14"/>
      <w:pgSz w:w="11906" w:h="16838"/>
      <w:pgMar w:top="540" w:right="851" w:bottom="720"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1BEFA" w14:textId="77777777" w:rsidR="00B64ACE" w:rsidRDefault="00B64ACE" w:rsidP="00B013D0">
      <w:r>
        <w:separator/>
      </w:r>
    </w:p>
  </w:endnote>
  <w:endnote w:type="continuationSeparator" w:id="0">
    <w:p w14:paraId="4C636523" w14:textId="77777777" w:rsidR="00B64ACE" w:rsidRDefault="00B64ACE" w:rsidP="00B01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873D5" w14:textId="2BCF4906" w:rsidR="00665F81" w:rsidRDefault="00665F81" w:rsidP="00343EBA">
    <w:pPr>
      <w:pStyle w:val="BodyText"/>
      <w:spacing w:line="14" w:lineRule="auto"/>
      <w:ind w:left="2880"/>
      <w:rPr>
        <w:rFonts w:ascii="Trebuchet MS" w:hAnsi="Trebuchet MS"/>
        <w:szCs w:val="24"/>
        <w:lang w:val="ro-RO" w:eastAsia="en-US"/>
      </w:rPr>
    </w:pPr>
  </w:p>
  <w:p w14:paraId="2DA36FA2" w14:textId="77777777" w:rsidR="0082604E" w:rsidRDefault="0082604E" w:rsidP="00343EBA">
    <w:pPr>
      <w:pStyle w:val="BodyText"/>
      <w:spacing w:line="14" w:lineRule="auto"/>
      <w:ind w:left="2880"/>
      <w:rPr>
        <w:rFonts w:ascii="Trebuchet MS" w:hAnsi="Trebuchet MS"/>
        <w:szCs w:val="24"/>
        <w:lang w:val="ro-RO" w:eastAsia="en-US"/>
      </w:rPr>
    </w:pPr>
  </w:p>
  <w:p w14:paraId="389B832E" w14:textId="18EA4062" w:rsidR="0082604E" w:rsidRDefault="0082604E" w:rsidP="0082604E">
    <w:pPr>
      <w:pStyle w:val="Footer"/>
      <w:jc w:val="right"/>
    </w:pPr>
  </w:p>
  <w:p w14:paraId="5BA755BC" w14:textId="77777777" w:rsidR="0082604E" w:rsidRPr="00854380" w:rsidRDefault="0082604E" w:rsidP="0082604E">
    <w:pPr>
      <w:pStyle w:val="Footer"/>
      <w:jc w:val="right"/>
    </w:pPr>
    <w:r w:rsidRPr="00854380">
      <w:fldChar w:fldCharType="begin"/>
    </w:r>
    <w:r w:rsidRPr="00854380">
      <w:rPr>
        <w:lang w:val="it-IT"/>
      </w:rPr>
      <w:instrText xml:space="preserve"> PAGE   \* MERGEFORMAT </w:instrText>
    </w:r>
    <w:r w:rsidRPr="00854380">
      <w:fldChar w:fldCharType="separate"/>
    </w:r>
    <w:r>
      <w:t>2</w:t>
    </w:r>
    <w:r w:rsidRPr="00854380">
      <w:rPr>
        <w:noProof/>
      </w:rPr>
      <w:fldChar w:fldCharType="end"/>
    </w:r>
  </w:p>
  <w:p w14:paraId="5E9AB0A9" w14:textId="51279E1B" w:rsidR="0082604E" w:rsidRDefault="0082604E" w:rsidP="0082604E">
    <w:pPr>
      <w:pStyle w:val="Footer"/>
      <w:jc w:val="right"/>
    </w:pPr>
    <w:r>
      <w:rPr>
        <w:noProof/>
      </w:rPr>
      <w:drawing>
        <wp:anchor distT="0" distB="0" distL="114300" distR="114300" simplePos="0" relativeHeight="251663872" behindDoc="0" locked="0" layoutInCell="1" allowOverlap="1" wp14:anchorId="4034E8E1" wp14:editId="1FA4996D">
          <wp:simplePos x="0" y="0"/>
          <wp:positionH relativeFrom="margin">
            <wp:posOffset>1808843</wp:posOffset>
          </wp:positionH>
          <wp:positionV relativeFrom="paragraph">
            <wp:posOffset>34290</wp:posOffset>
          </wp:positionV>
          <wp:extent cx="2428240" cy="157480"/>
          <wp:effectExtent l="0" t="0" r="0" b="0"/>
          <wp:wrapNone/>
          <wp:docPr id="239978791" name="Picture 239978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2847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8240" cy="1574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7828D8" w14:textId="77777777" w:rsidR="0082604E" w:rsidRDefault="0082604E" w:rsidP="0082604E">
    <w:pPr>
      <w:pStyle w:val="Footer"/>
    </w:pPr>
  </w:p>
  <w:p w14:paraId="6FC3E46C" w14:textId="51CBF7B2" w:rsidR="0082604E" w:rsidRPr="002733B8" w:rsidRDefault="0082604E" w:rsidP="0082604E">
    <w:pPr>
      <w:pStyle w:val="Footer"/>
      <w:spacing w:after="60"/>
      <w:jc w:val="center"/>
      <w:rPr>
        <w:rFonts w:asciiTheme="minorHAnsi" w:hAnsiTheme="minorHAnsi" w:cstheme="minorHAnsi"/>
        <w:noProof/>
        <w:sz w:val="18"/>
        <w:szCs w:val="18"/>
      </w:rPr>
    </w:pPr>
    <w:r w:rsidRPr="002733B8">
      <w:rPr>
        <w:rFonts w:asciiTheme="minorHAnsi" w:hAnsiTheme="minorHAnsi" w:cstheme="minorHAnsi"/>
        <w:b/>
        <w:noProof/>
        <w:color w:val="002060"/>
        <w:sz w:val="18"/>
        <w:szCs w:val="18"/>
      </w:rPr>
      <w:t>www.regionordvest.ro</w:t>
    </w:r>
    <w:r w:rsidRPr="002733B8">
      <w:rPr>
        <w:rFonts w:asciiTheme="minorHAnsi" w:hAnsiTheme="minorHAnsi" w:cstheme="minorHAnsi"/>
        <w:b/>
        <w:color w:val="002060"/>
        <w:sz w:val="18"/>
        <w:szCs w:val="18"/>
      </w:rPr>
      <w:t xml:space="preserve">  I  www.nord-vest.ro</w:t>
    </w:r>
  </w:p>
  <w:p w14:paraId="48FCA6BB" w14:textId="70282FAC" w:rsidR="0082604E" w:rsidRPr="00665F81" w:rsidRDefault="0082604E" w:rsidP="00343EBA">
    <w:pPr>
      <w:pStyle w:val="BodyText"/>
      <w:spacing w:line="14" w:lineRule="auto"/>
      <w:ind w:left="2880"/>
      <w:rPr>
        <w:rFonts w:ascii="Trebuchet MS" w:hAnsi="Trebuchet MS"/>
        <w:szCs w:val="24"/>
        <w:lang w:val="ro-RO" w:eastAsia="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B23C1" w14:textId="77777777" w:rsidR="00343EBA" w:rsidRDefault="00343EBA" w:rsidP="00343EBA">
    <w:pPr>
      <w:pStyle w:val="Footer"/>
      <w:jc w:val="right"/>
      <w:rPr>
        <w:rFonts w:ascii="Calibri" w:hAnsi="Calibri" w:cs="Calibri"/>
      </w:rPr>
    </w:pPr>
  </w:p>
  <w:p w14:paraId="26F77503" w14:textId="77777777" w:rsidR="00343EBA" w:rsidRPr="002E483C" w:rsidRDefault="00343EBA" w:rsidP="00343EBA">
    <w:pPr>
      <w:pStyle w:val="Footer"/>
      <w:jc w:val="right"/>
      <w:rPr>
        <w:rFonts w:ascii="Calibri" w:hAnsi="Calibri" w:cs="Calibri"/>
        <w:noProof/>
      </w:rPr>
    </w:pPr>
    <w:r w:rsidRPr="00C519FC">
      <w:rPr>
        <w:rFonts w:ascii="Calibri" w:hAnsi="Calibri" w:cs="Calibri"/>
      </w:rPr>
      <w:fldChar w:fldCharType="begin"/>
    </w:r>
    <w:r w:rsidRPr="00C519FC">
      <w:rPr>
        <w:rFonts w:ascii="Calibri" w:hAnsi="Calibri" w:cs="Calibri"/>
      </w:rPr>
      <w:instrText xml:space="preserve"> PAGE   \* MERGEFORMAT </w:instrText>
    </w:r>
    <w:r w:rsidRPr="00C519FC">
      <w:rPr>
        <w:rFonts w:ascii="Calibri" w:hAnsi="Calibri" w:cs="Calibri"/>
      </w:rPr>
      <w:fldChar w:fldCharType="separate"/>
    </w:r>
    <w:r>
      <w:rPr>
        <w:rFonts w:ascii="Calibri" w:hAnsi="Calibri" w:cs="Calibri"/>
      </w:rPr>
      <w:t>1</w:t>
    </w:r>
    <w:r w:rsidRPr="00C519FC">
      <w:rPr>
        <w:rFonts w:ascii="Calibri" w:hAnsi="Calibri" w:cs="Calibri"/>
        <w:noProof/>
      </w:rPr>
      <w:fldChar w:fldCharType="end"/>
    </w:r>
  </w:p>
  <w:p w14:paraId="7E50BC04" w14:textId="454BB12D" w:rsidR="00343EBA" w:rsidRDefault="0082604E" w:rsidP="00343EBA">
    <w:pPr>
      <w:pStyle w:val="Footer"/>
    </w:pPr>
    <w:r>
      <w:rPr>
        <w:noProof/>
      </w:rPr>
      <w:drawing>
        <wp:anchor distT="0" distB="0" distL="114300" distR="114300" simplePos="0" relativeHeight="251661824" behindDoc="0" locked="0" layoutInCell="1" allowOverlap="1" wp14:anchorId="66F10C30" wp14:editId="17697F77">
          <wp:simplePos x="0" y="0"/>
          <wp:positionH relativeFrom="margin">
            <wp:align>center</wp:align>
          </wp:positionH>
          <wp:positionV relativeFrom="paragraph">
            <wp:posOffset>106045</wp:posOffset>
          </wp:positionV>
          <wp:extent cx="2438400" cy="158115"/>
          <wp:effectExtent l="0" t="0" r="0" b="0"/>
          <wp:wrapSquare wrapText="bothSides"/>
          <wp:docPr id="162178123" name="Picture 162178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4754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7A49F40A" w14:textId="77777777" w:rsidR="00343EBA" w:rsidRDefault="00343EBA" w:rsidP="00343EBA">
    <w:pPr>
      <w:pStyle w:val="Footer"/>
    </w:pPr>
  </w:p>
  <w:p w14:paraId="022416F4" w14:textId="77777777" w:rsidR="00343EBA" w:rsidRPr="00D7265C" w:rsidRDefault="00343EBA" w:rsidP="00343EBA">
    <w:pPr>
      <w:pStyle w:val="Footer"/>
      <w:jc w:val="center"/>
      <w:rPr>
        <w:b/>
        <w:color w:val="002060"/>
        <w:sz w:val="18"/>
        <w:szCs w:val="18"/>
      </w:rPr>
    </w:pPr>
    <w:r w:rsidRPr="00D7265C">
      <w:rPr>
        <w:b/>
        <w:noProof/>
        <w:color w:val="002060"/>
        <w:sz w:val="18"/>
        <w:szCs w:val="18"/>
      </w:rPr>
      <w:t>www.regionordvest.ro</w:t>
    </w:r>
    <w:r w:rsidRPr="00D7265C">
      <w:rPr>
        <w:b/>
        <w:color w:val="002060"/>
        <w:sz w:val="18"/>
        <w:szCs w:val="18"/>
      </w:rPr>
      <w:t xml:space="preserve">  I  www.nord-vest.ro</w:t>
    </w:r>
  </w:p>
  <w:p w14:paraId="3D9130BC" w14:textId="77777777" w:rsidR="00343EBA" w:rsidRPr="00D7265C" w:rsidRDefault="00343EBA" w:rsidP="00343EBA">
    <w:pPr>
      <w:pStyle w:val="Footer"/>
      <w:jc w:val="center"/>
      <w:rPr>
        <w:b/>
        <w:color w:val="002060"/>
        <w:sz w:val="18"/>
        <w:szCs w:val="18"/>
      </w:rPr>
    </w:pPr>
  </w:p>
  <w:p w14:paraId="06076895" w14:textId="77777777" w:rsidR="00343EBA" w:rsidRPr="00D7265C" w:rsidRDefault="00343EBA" w:rsidP="00343EBA">
    <w:pPr>
      <w:pStyle w:val="Footer"/>
      <w:jc w:val="center"/>
      <w:rPr>
        <w:b/>
        <w:color w:val="002060"/>
        <w:sz w:val="18"/>
        <w:szCs w:val="18"/>
      </w:rPr>
    </w:pPr>
    <w:proofErr w:type="spellStart"/>
    <w:r w:rsidRPr="00D7265C">
      <w:rPr>
        <w:b/>
        <w:color w:val="002060"/>
        <w:sz w:val="18"/>
        <w:szCs w:val="18"/>
      </w:rPr>
      <w:t>Autoritatea</w:t>
    </w:r>
    <w:proofErr w:type="spellEnd"/>
    <w:r w:rsidRPr="00D7265C">
      <w:rPr>
        <w:b/>
        <w:color w:val="002060"/>
        <w:sz w:val="18"/>
        <w:szCs w:val="18"/>
      </w:rPr>
      <w:t xml:space="preserve"> de Management </w:t>
    </w:r>
    <w:proofErr w:type="spellStart"/>
    <w:r w:rsidRPr="00D7265C">
      <w:rPr>
        <w:b/>
        <w:color w:val="002060"/>
        <w:sz w:val="18"/>
        <w:szCs w:val="18"/>
      </w:rPr>
      <w:t>pentru</w:t>
    </w:r>
    <w:proofErr w:type="spellEnd"/>
    <w:r w:rsidRPr="00D7265C">
      <w:rPr>
        <w:b/>
        <w:color w:val="002060"/>
        <w:sz w:val="18"/>
        <w:szCs w:val="18"/>
      </w:rPr>
      <w:t xml:space="preserve"> </w:t>
    </w:r>
    <w:proofErr w:type="spellStart"/>
    <w:r w:rsidRPr="00D7265C">
      <w:rPr>
        <w:b/>
        <w:color w:val="002060"/>
        <w:sz w:val="18"/>
        <w:szCs w:val="18"/>
      </w:rPr>
      <w:t>Programul</w:t>
    </w:r>
    <w:proofErr w:type="spellEnd"/>
    <w:r w:rsidRPr="00D7265C">
      <w:rPr>
        <w:b/>
        <w:color w:val="002060"/>
        <w:sz w:val="18"/>
        <w:szCs w:val="18"/>
      </w:rPr>
      <w:t xml:space="preserve"> Regional Nord-Vest 2021-2027</w:t>
    </w:r>
  </w:p>
  <w:p w14:paraId="6543BCCC" w14:textId="77777777" w:rsidR="00343EBA" w:rsidRPr="00D7265C" w:rsidRDefault="00343EBA" w:rsidP="00343EBA">
    <w:pPr>
      <w:pStyle w:val="Footer"/>
      <w:jc w:val="center"/>
      <w:rPr>
        <w:b/>
        <w:color w:val="002060"/>
        <w:sz w:val="18"/>
        <w:szCs w:val="18"/>
      </w:rPr>
    </w:pPr>
    <w:proofErr w:type="spellStart"/>
    <w:r w:rsidRPr="00D7265C">
      <w:rPr>
        <w:b/>
        <w:color w:val="002060"/>
        <w:sz w:val="18"/>
        <w:szCs w:val="18"/>
      </w:rPr>
      <w:t>Calea</w:t>
    </w:r>
    <w:proofErr w:type="spellEnd"/>
    <w:r w:rsidRPr="00D7265C">
      <w:rPr>
        <w:b/>
        <w:color w:val="002060"/>
        <w:sz w:val="18"/>
        <w:szCs w:val="18"/>
      </w:rPr>
      <w:t xml:space="preserve"> </w:t>
    </w:r>
    <w:proofErr w:type="spellStart"/>
    <w:r w:rsidRPr="00D7265C">
      <w:rPr>
        <w:b/>
        <w:color w:val="002060"/>
        <w:sz w:val="18"/>
        <w:szCs w:val="18"/>
      </w:rPr>
      <w:t>Dorobanților</w:t>
    </w:r>
    <w:proofErr w:type="spellEnd"/>
    <w:r w:rsidRPr="00D7265C">
      <w:rPr>
        <w:b/>
        <w:color w:val="002060"/>
        <w:sz w:val="18"/>
        <w:szCs w:val="18"/>
      </w:rPr>
      <w:t xml:space="preserve"> nr. 3, Cluj-Napoca, Cluj, Cod </w:t>
    </w:r>
    <w:proofErr w:type="spellStart"/>
    <w:r w:rsidRPr="00D7265C">
      <w:rPr>
        <w:b/>
        <w:color w:val="002060"/>
        <w:sz w:val="18"/>
        <w:szCs w:val="18"/>
      </w:rPr>
      <w:t>po</w:t>
    </w:r>
    <w:r>
      <w:rPr>
        <w:b/>
        <w:color w:val="002060"/>
        <w:sz w:val="18"/>
        <w:szCs w:val="18"/>
      </w:rPr>
      <w:t>ș</w:t>
    </w:r>
    <w:r w:rsidRPr="00D7265C">
      <w:rPr>
        <w:b/>
        <w:color w:val="002060"/>
        <w:sz w:val="18"/>
        <w:szCs w:val="18"/>
      </w:rPr>
      <w:t>tal</w:t>
    </w:r>
    <w:proofErr w:type="spellEnd"/>
    <w:r w:rsidRPr="00D7265C">
      <w:rPr>
        <w:b/>
        <w:color w:val="002060"/>
        <w:sz w:val="18"/>
        <w:szCs w:val="18"/>
      </w:rPr>
      <w:t>: 400118</w:t>
    </w:r>
  </w:p>
  <w:p w14:paraId="5852A5E2" w14:textId="30BA49F4" w:rsidR="00343EBA" w:rsidRPr="00343EBA" w:rsidRDefault="00343EBA" w:rsidP="00343EBA">
    <w:pPr>
      <w:pStyle w:val="Footer"/>
      <w:jc w:val="center"/>
      <w:rPr>
        <w:b/>
        <w:color w:val="002060"/>
        <w:sz w:val="18"/>
        <w:szCs w:val="18"/>
      </w:rPr>
    </w:pPr>
    <w:r w:rsidRPr="00D7265C">
      <w:rPr>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91A4B" w14:textId="77777777" w:rsidR="00B64ACE" w:rsidRDefault="00B64ACE" w:rsidP="00B013D0">
      <w:r>
        <w:separator/>
      </w:r>
    </w:p>
  </w:footnote>
  <w:footnote w:type="continuationSeparator" w:id="0">
    <w:p w14:paraId="257AE807" w14:textId="77777777" w:rsidR="00B64ACE" w:rsidRDefault="00B64ACE" w:rsidP="00B013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C1040" w14:textId="0A779FE3" w:rsidR="00343EBA" w:rsidRDefault="0082604E">
    <w:pPr>
      <w:pStyle w:val="Header"/>
      <w:rPr>
        <w:noProof/>
      </w:rPr>
    </w:pPr>
    <w:r w:rsidRPr="0020580E">
      <w:rPr>
        <w:noProof/>
      </w:rPr>
      <w:drawing>
        <wp:inline distT="0" distB="0" distL="0" distR="0" wp14:anchorId="746EAE30" wp14:editId="4FE7CB85">
          <wp:extent cx="5725795" cy="624205"/>
          <wp:effectExtent l="0" t="0" r="0" b="0"/>
          <wp:docPr id="634959160" name="Picture 634959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15591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5795" cy="624205"/>
                  </a:xfrm>
                  <a:prstGeom prst="rect">
                    <a:avLst/>
                  </a:prstGeom>
                  <a:noFill/>
                  <a:ln>
                    <a:noFill/>
                  </a:ln>
                </pic:spPr>
              </pic:pic>
            </a:graphicData>
          </a:graphic>
        </wp:inline>
      </w:drawing>
    </w:r>
  </w:p>
  <w:p w14:paraId="381F1AC1" w14:textId="77777777" w:rsidR="00343EBA" w:rsidRDefault="00343EBA">
    <w:pPr>
      <w:pStyle w:val="Header"/>
      <w:rPr>
        <w:noProof/>
      </w:rPr>
    </w:pPr>
  </w:p>
  <w:p w14:paraId="18AC83A7" w14:textId="77777777" w:rsidR="00343EBA" w:rsidRDefault="00343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C199" w14:textId="77777777" w:rsidR="00AE0522" w:rsidRPr="00AE0522" w:rsidRDefault="00AE0522" w:rsidP="00AE05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66AA"/>
    <w:multiLevelType w:val="hybridMultilevel"/>
    <w:tmpl w:val="A14A1012"/>
    <w:lvl w:ilvl="0" w:tplc="FF5E61C4">
      <w:start w:val="1"/>
      <w:numFmt w:val="decimal"/>
      <w:lvlText w:val="%1."/>
      <w:lvlJc w:val="left"/>
      <w:pPr>
        <w:ind w:left="490" w:hanging="359"/>
      </w:pPr>
      <w:rPr>
        <w:rFonts w:ascii="Trebuchet MS" w:eastAsia="Trebuchet MS" w:hAnsi="Trebuchet MS" w:cs="Trebuchet MS" w:hint="default"/>
        <w:spacing w:val="-1"/>
        <w:w w:val="99"/>
        <w:sz w:val="20"/>
        <w:szCs w:val="20"/>
        <w:lang w:val="ro-RO" w:eastAsia="en-US" w:bidi="ar-SA"/>
      </w:rPr>
    </w:lvl>
    <w:lvl w:ilvl="1" w:tplc="26C80C02">
      <w:numFmt w:val="bullet"/>
      <w:lvlText w:val="•"/>
      <w:lvlJc w:val="left"/>
      <w:pPr>
        <w:ind w:left="1396" w:hanging="359"/>
      </w:pPr>
      <w:rPr>
        <w:rFonts w:hint="default"/>
        <w:lang w:val="ro-RO" w:eastAsia="en-US" w:bidi="ar-SA"/>
      </w:rPr>
    </w:lvl>
    <w:lvl w:ilvl="2" w:tplc="E5266200">
      <w:numFmt w:val="bullet"/>
      <w:lvlText w:val="•"/>
      <w:lvlJc w:val="left"/>
      <w:pPr>
        <w:ind w:left="2292" w:hanging="359"/>
      </w:pPr>
      <w:rPr>
        <w:rFonts w:hint="default"/>
        <w:lang w:val="ro-RO" w:eastAsia="en-US" w:bidi="ar-SA"/>
      </w:rPr>
    </w:lvl>
    <w:lvl w:ilvl="3" w:tplc="EDE2BF64">
      <w:numFmt w:val="bullet"/>
      <w:lvlText w:val="•"/>
      <w:lvlJc w:val="left"/>
      <w:pPr>
        <w:ind w:left="3189" w:hanging="359"/>
      </w:pPr>
      <w:rPr>
        <w:rFonts w:hint="default"/>
        <w:lang w:val="ro-RO" w:eastAsia="en-US" w:bidi="ar-SA"/>
      </w:rPr>
    </w:lvl>
    <w:lvl w:ilvl="4" w:tplc="FB769026">
      <w:numFmt w:val="bullet"/>
      <w:lvlText w:val="•"/>
      <w:lvlJc w:val="left"/>
      <w:pPr>
        <w:ind w:left="4085" w:hanging="359"/>
      </w:pPr>
      <w:rPr>
        <w:rFonts w:hint="default"/>
        <w:lang w:val="ro-RO" w:eastAsia="en-US" w:bidi="ar-SA"/>
      </w:rPr>
    </w:lvl>
    <w:lvl w:ilvl="5" w:tplc="9D346AF8">
      <w:numFmt w:val="bullet"/>
      <w:lvlText w:val="•"/>
      <w:lvlJc w:val="left"/>
      <w:pPr>
        <w:ind w:left="4982" w:hanging="359"/>
      </w:pPr>
      <w:rPr>
        <w:rFonts w:hint="default"/>
        <w:lang w:val="ro-RO" w:eastAsia="en-US" w:bidi="ar-SA"/>
      </w:rPr>
    </w:lvl>
    <w:lvl w:ilvl="6" w:tplc="160E89E4">
      <w:numFmt w:val="bullet"/>
      <w:lvlText w:val="•"/>
      <w:lvlJc w:val="left"/>
      <w:pPr>
        <w:ind w:left="5878" w:hanging="359"/>
      </w:pPr>
      <w:rPr>
        <w:rFonts w:hint="default"/>
        <w:lang w:val="ro-RO" w:eastAsia="en-US" w:bidi="ar-SA"/>
      </w:rPr>
    </w:lvl>
    <w:lvl w:ilvl="7" w:tplc="8CC0333C">
      <w:numFmt w:val="bullet"/>
      <w:lvlText w:val="•"/>
      <w:lvlJc w:val="left"/>
      <w:pPr>
        <w:ind w:left="6774" w:hanging="359"/>
      </w:pPr>
      <w:rPr>
        <w:rFonts w:hint="default"/>
        <w:lang w:val="ro-RO" w:eastAsia="en-US" w:bidi="ar-SA"/>
      </w:rPr>
    </w:lvl>
    <w:lvl w:ilvl="8" w:tplc="F31CFC74">
      <w:numFmt w:val="bullet"/>
      <w:lvlText w:val="•"/>
      <w:lvlJc w:val="left"/>
      <w:pPr>
        <w:ind w:left="7671" w:hanging="359"/>
      </w:pPr>
      <w:rPr>
        <w:rFonts w:hint="default"/>
        <w:lang w:val="ro-RO" w:eastAsia="en-US" w:bidi="ar-SA"/>
      </w:rPr>
    </w:lvl>
  </w:abstractNum>
  <w:abstractNum w:abstractNumId="1" w15:restartNumberingAfterBreak="0">
    <w:nsid w:val="0235592B"/>
    <w:multiLevelType w:val="hybridMultilevel"/>
    <w:tmpl w:val="560A27DA"/>
    <w:lvl w:ilvl="0" w:tplc="7FCC32DA">
      <w:start w:val="3"/>
      <w:numFmt w:val="decimal"/>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2" w15:restartNumberingAfterBreak="0">
    <w:nsid w:val="082239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D81316F"/>
    <w:multiLevelType w:val="hybridMultilevel"/>
    <w:tmpl w:val="3C2A79E2"/>
    <w:lvl w:ilvl="0" w:tplc="49A238E4">
      <w:start w:val="1"/>
      <w:numFmt w:val="decimal"/>
      <w:lvlText w:val="%1."/>
      <w:lvlJc w:val="left"/>
      <w:pPr>
        <w:ind w:left="490" w:hanging="359"/>
      </w:pPr>
      <w:rPr>
        <w:rFonts w:ascii="Trebuchet MS" w:eastAsia="Trebuchet MS" w:hAnsi="Trebuchet MS" w:cs="Trebuchet MS" w:hint="default"/>
        <w:spacing w:val="-1"/>
        <w:w w:val="99"/>
        <w:sz w:val="20"/>
        <w:szCs w:val="20"/>
        <w:lang w:val="ro-RO" w:eastAsia="en-US" w:bidi="ar-SA"/>
      </w:rPr>
    </w:lvl>
    <w:lvl w:ilvl="1" w:tplc="F00CC60A">
      <w:numFmt w:val="bullet"/>
      <w:lvlText w:val="•"/>
      <w:lvlJc w:val="left"/>
      <w:pPr>
        <w:ind w:left="1396" w:hanging="359"/>
      </w:pPr>
      <w:rPr>
        <w:rFonts w:hint="default"/>
        <w:lang w:val="ro-RO" w:eastAsia="en-US" w:bidi="ar-SA"/>
      </w:rPr>
    </w:lvl>
    <w:lvl w:ilvl="2" w:tplc="2B98E970">
      <w:numFmt w:val="bullet"/>
      <w:lvlText w:val="•"/>
      <w:lvlJc w:val="left"/>
      <w:pPr>
        <w:ind w:left="2292" w:hanging="359"/>
      </w:pPr>
      <w:rPr>
        <w:rFonts w:hint="default"/>
        <w:lang w:val="ro-RO" w:eastAsia="en-US" w:bidi="ar-SA"/>
      </w:rPr>
    </w:lvl>
    <w:lvl w:ilvl="3" w:tplc="2F5E9C7A">
      <w:numFmt w:val="bullet"/>
      <w:lvlText w:val="•"/>
      <w:lvlJc w:val="left"/>
      <w:pPr>
        <w:ind w:left="3189" w:hanging="359"/>
      </w:pPr>
      <w:rPr>
        <w:rFonts w:hint="default"/>
        <w:lang w:val="ro-RO" w:eastAsia="en-US" w:bidi="ar-SA"/>
      </w:rPr>
    </w:lvl>
    <w:lvl w:ilvl="4" w:tplc="92401C8A">
      <w:numFmt w:val="bullet"/>
      <w:lvlText w:val="•"/>
      <w:lvlJc w:val="left"/>
      <w:pPr>
        <w:ind w:left="4085" w:hanging="359"/>
      </w:pPr>
      <w:rPr>
        <w:rFonts w:hint="default"/>
        <w:lang w:val="ro-RO" w:eastAsia="en-US" w:bidi="ar-SA"/>
      </w:rPr>
    </w:lvl>
    <w:lvl w:ilvl="5" w:tplc="330A5C98">
      <w:numFmt w:val="bullet"/>
      <w:lvlText w:val="•"/>
      <w:lvlJc w:val="left"/>
      <w:pPr>
        <w:ind w:left="4982" w:hanging="359"/>
      </w:pPr>
      <w:rPr>
        <w:rFonts w:hint="default"/>
        <w:lang w:val="ro-RO" w:eastAsia="en-US" w:bidi="ar-SA"/>
      </w:rPr>
    </w:lvl>
    <w:lvl w:ilvl="6" w:tplc="C64ABA86">
      <w:numFmt w:val="bullet"/>
      <w:lvlText w:val="•"/>
      <w:lvlJc w:val="left"/>
      <w:pPr>
        <w:ind w:left="5878" w:hanging="359"/>
      </w:pPr>
      <w:rPr>
        <w:rFonts w:hint="default"/>
        <w:lang w:val="ro-RO" w:eastAsia="en-US" w:bidi="ar-SA"/>
      </w:rPr>
    </w:lvl>
    <w:lvl w:ilvl="7" w:tplc="1832B184">
      <w:numFmt w:val="bullet"/>
      <w:lvlText w:val="•"/>
      <w:lvlJc w:val="left"/>
      <w:pPr>
        <w:ind w:left="6774" w:hanging="359"/>
      </w:pPr>
      <w:rPr>
        <w:rFonts w:hint="default"/>
        <w:lang w:val="ro-RO" w:eastAsia="en-US" w:bidi="ar-SA"/>
      </w:rPr>
    </w:lvl>
    <w:lvl w:ilvl="8" w:tplc="96AA75EE">
      <w:numFmt w:val="bullet"/>
      <w:lvlText w:val="•"/>
      <w:lvlJc w:val="left"/>
      <w:pPr>
        <w:ind w:left="7671" w:hanging="359"/>
      </w:pPr>
      <w:rPr>
        <w:rFonts w:hint="default"/>
        <w:lang w:val="ro-RO" w:eastAsia="en-US" w:bidi="ar-SA"/>
      </w:rPr>
    </w:lvl>
  </w:abstractNum>
  <w:abstractNum w:abstractNumId="4" w15:restartNumberingAfterBreak="0">
    <w:nsid w:val="0E9F0FD9"/>
    <w:multiLevelType w:val="hybridMultilevel"/>
    <w:tmpl w:val="4D1EFDD6"/>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484E5C"/>
    <w:multiLevelType w:val="hybridMultilevel"/>
    <w:tmpl w:val="167C0A18"/>
    <w:lvl w:ilvl="0" w:tplc="DE40BA9A">
      <w:start w:val="2"/>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126255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3460F2B"/>
    <w:multiLevelType w:val="hybridMultilevel"/>
    <w:tmpl w:val="478E66B2"/>
    <w:lvl w:ilvl="0" w:tplc="4BE87408">
      <w:start w:val="1"/>
      <w:numFmt w:val="decimal"/>
      <w:lvlText w:val="%1."/>
      <w:lvlJc w:val="left"/>
      <w:pPr>
        <w:ind w:left="490" w:hanging="359"/>
      </w:pPr>
      <w:rPr>
        <w:rFonts w:ascii="Trebuchet MS" w:eastAsia="Trebuchet MS" w:hAnsi="Trebuchet MS" w:cs="Trebuchet MS" w:hint="default"/>
        <w:spacing w:val="-1"/>
        <w:w w:val="99"/>
        <w:sz w:val="20"/>
        <w:szCs w:val="20"/>
        <w:lang w:val="ro-RO" w:eastAsia="en-US" w:bidi="ar-SA"/>
      </w:rPr>
    </w:lvl>
    <w:lvl w:ilvl="1" w:tplc="E99C872C">
      <w:numFmt w:val="bullet"/>
      <w:lvlText w:val="•"/>
      <w:lvlJc w:val="left"/>
      <w:pPr>
        <w:ind w:left="1396" w:hanging="359"/>
      </w:pPr>
      <w:rPr>
        <w:rFonts w:hint="default"/>
        <w:lang w:val="ro-RO" w:eastAsia="en-US" w:bidi="ar-SA"/>
      </w:rPr>
    </w:lvl>
    <w:lvl w:ilvl="2" w:tplc="17EE7E32">
      <w:numFmt w:val="bullet"/>
      <w:lvlText w:val="•"/>
      <w:lvlJc w:val="left"/>
      <w:pPr>
        <w:ind w:left="2292" w:hanging="359"/>
      </w:pPr>
      <w:rPr>
        <w:rFonts w:hint="default"/>
        <w:lang w:val="ro-RO" w:eastAsia="en-US" w:bidi="ar-SA"/>
      </w:rPr>
    </w:lvl>
    <w:lvl w:ilvl="3" w:tplc="C3B80552">
      <w:numFmt w:val="bullet"/>
      <w:lvlText w:val="•"/>
      <w:lvlJc w:val="left"/>
      <w:pPr>
        <w:ind w:left="3189" w:hanging="359"/>
      </w:pPr>
      <w:rPr>
        <w:rFonts w:hint="default"/>
        <w:lang w:val="ro-RO" w:eastAsia="en-US" w:bidi="ar-SA"/>
      </w:rPr>
    </w:lvl>
    <w:lvl w:ilvl="4" w:tplc="52C26D24">
      <w:numFmt w:val="bullet"/>
      <w:lvlText w:val="•"/>
      <w:lvlJc w:val="left"/>
      <w:pPr>
        <w:ind w:left="4085" w:hanging="359"/>
      </w:pPr>
      <w:rPr>
        <w:rFonts w:hint="default"/>
        <w:lang w:val="ro-RO" w:eastAsia="en-US" w:bidi="ar-SA"/>
      </w:rPr>
    </w:lvl>
    <w:lvl w:ilvl="5" w:tplc="98E07848">
      <w:numFmt w:val="bullet"/>
      <w:lvlText w:val="•"/>
      <w:lvlJc w:val="left"/>
      <w:pPr>
        <w:ind w:left="4982" w:hanging="359"/>
      </w:pPr>
      <w:rPr>
        <w:rFonts w:hint="default"/>
        <w:lang w:val="ro-RO" w:eastAsia="en-US" w:bidi="ar-SA"/>
      </w:rPr>
    </w:lvl>
    <w:lvl w:ilvl="6" w:tplc="F1C0EB5A">
      <w:numFmt w:val="bullet"/>
      <w:lvlText w:val="•"/>
      <w:lvlJc w:val="left"/>
      <w:pPr>
        <w:ind w:left="5878" w:hanging="359"/>
      </w:pPr>
      <w:rPr>
        <w:rFonts w:hint="default"/>
        <w:lang w:val="ro-RO" w:eastAsia="en-US" w:bidi="ar-SA"/>
      </w:rPr>
    </w:lvl>
    <w:lvl w:ilvl="7" w:tplc="8488E644">
      <w:numFmt w:val="bullet"/>
      <w:lvlText w:val="•"/>
      <w:lvlJc w:val="left"/>
      <w:pPr>
        <w:ind w:left="6774" w:hanging="359"/>
      </w:pPr>
      <w:rPr>
        <w:rFonts w:hint="default"/>
        <w:lang w:val="ro-RO" w:eastAsia="en-US" w:bidi="ar-SA"/>
      </w:rPr>
    </w:lvl>
    <w:lvl w:ilvl="8" w:tplc="6FE03D84">
      <w:numFmt w:val="bullet"/>
      <w:lvlText w:val="•"/>
      <w:lvlJc w:val="left"/>
      <w:pPr>
        <w:ind w:left="7671" w:hanging="359"/>
      </w:pPr>
      <w:rPr>
        <w:rFonts w:hint="default"/>
        <w:lang w:val="ro-RO" w:eastAsia="en-US" w:bidi="ar-SA"/>
      </w:rPr>
    </w:lvl>
  </w:abstractNum>
  <w:abstractNum w:abstractNumId="8" w15:restartNumberingAfterBreak="0">
    <w:nsid w:val="14343AB5"/>
    <w:multiLevelType w:val="hybridMultilevel"/>
    <w:tmpl w:val="E7A2EF0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15534C70"/>
    <w:multiLevelType w:val="hybridMultilevel"/>
    <w:tmpl w:val="63EE3C6C"/>
    <w:lvl w:ilvl="0" w:tplc="57665626">
      <w:start w:val="1"/>
      <w:numFmt w:val="decimal"/>
      <w:lvlText w:val="%1."/>
      <w:lvlJc w:val="left"/>
      <w:pPr>
        <w:ind w:left="490" w:hanging="359"/>
      </w:pPr>
      <w:rPr>
        <w:rFonts w:ascii="Trebuchet MS" w:eastAsia="Trebuchet MS" w:hAnsi="Trebuchet MS" w:cs="Trebuchet MS" w:hint="default"/>
        <w:spacing w:val="-1"/>
        <w:w w:val="99"/>
        <w:sz w:val="20"/>
        <w:szCs w:val="20"/>
        <w:lang w:val="ro-RO" w:eastAsia="en-US" w:bidi="ar-SA"/>
      </w:rPr>
    </w:lvl>
    <w:lvl w:ilvl="1" w:tplc="6FDCECE4">
      <w:numFmt w:val="bullet"/>
      <w:lvlText w:val=""/>
      <w:lvlJc w:val="left"/>
      <w:pPr>
        <w:ind w:left="848" w:hanging="359"/>
      </w:pPr>
      <w:rPr>
        <w:rFonts w:ascii="Wingdings" w:eastAsia="Wingdings" w:hAnsi="Wingdings" w:cs="Wingdings" w:hint="default"/>
        <w:color w:val="808080"/>
        <w:w w:val="99"/>
        <w:sz w:val="20"/>
        <w:szCs w:val="20"/>
        <w:lang w:val="ro-RO" w:eastAsia="en-US" w:bidi="ar-SA"/>
      </w:rPr>
    </w:lvl>
    <w:lvl w:ilvl="2" w:tplc="89728200">
      <w:numFmt w:val="bullet"/>
      <w:lvlText w:val="•"/>
      <w:lvlJc w:val="left"/>
      <w:pPr>
        <w:ind w:left="1798" w:hanging="359"/>
      </w:pPr>
      <w:rPr>
        <w:rFonts w:hint="default"/>
        <w:lang w:val="ro-RO" w:eastAsia="en-US" w:bidi="ar-SA"/>
      </w:rPr>
    </w:lvl>
    <w:lvl w:ilvl="3" w:tplc="CEDC7134">
      <w:numFmt w:val="bullet"/>
      <w:lvlText w:val="•"/>
      <w:lvlJc w:val="left"/>
      <w:pPr>
        <w:ind w:left="2756" w:hanging="359"/>
      </w:pPr>
      <w:rPr>
        <w:rFonts w:hint="default"/>
        <w:lang w:val="ro-RO" w:eastAsia="en-US" w:bidi="ar-SA"/>
      </w:rPr>
    </w:lvl>
    <w:lvl w:ilvl="4" w:tplc="55B0ADEC">
      <w:numFmt w:val="bullet"/>
      <w:lvlText w:val="•"/>
      <w:lvlJc w:val="left"/>
      <w:pPr>
        <w:ind w:left="3714" w:hanging="359"/>
      </w:pPr>
      <w:rPr>
        <w:rFonts w:hint="default"/>
        <w:lang w:val="ro-RO" w:eastAsia="en-US" w:bidi="ar-SA"/>
      </w:rPr>
    </w:lvl>
    <w:lvl w:ilvl="5" w:tplc="BCF0C1B0">
      <w:numFmt w:val="bullet"/>
      <w:lvlText w:val="•"/>
      <w:lvlJc w:val="left"/>
      <w:pPr>
        <w:ind w:left="4672" w:hanging="359"/>
      </w:pPr>
      <w:rPr>
        <w:rFonts w:hint="default"/>
        <w:lang w:val="ro-RO" w:eastAsia="en-US" w:bidi="ar-SA"/>
      </w:rPr>
    </w:lvl>
    <w:lvl w:ilvl="6" w:tplc="11567B80">
      <w:numFmt w:val="bullet"/>
      <w:lvlText w:val="•"/>
      <w:lvlJc w:val="left"/>
      <w:pPr>
        <w:ind w:left="5631" w:hanging="359"/>
      </w:pPr>
      <w:rPr>
        <w:rFonts w:hint="default"/>
        <w:lang w:val="ro-RO" w:eastAsia="en-US" w:bidi="ar-SA"/>
      </w:rPr>
    </w:lvl>
    <w:lvl w:ilvl="7" w:tplc="75B03C30">
      <w:numFmt w:val="bullet"/>
      <w:lvlText w:val="•"/>
      <w:lvlJc w:val="left"/>
      <w:pPr>
        <w:ind w:left="6589" w:hanging="359"/>
      </w:pPr>
      <w:rPr>
        <w:rFonts w:hint="default"/>
        <w:lang w:val="ro-RO" w:eastAsia="en-US" w:bidi="ar-SA"/>
      </w:rPr>
    </w:lvl>
    <w:lvl w:ilvl="8" w:tplc="49187BBA">
      <w:numFmt w:val="bullet"/>
      <w:lvlText w:val="•"/>
      <w:lvlJc w:val="left"/>
      <w:pPr>
        <w:ind w:left="7547" w:hanging="359"/>
      </w:pPr>
      <w:rPr>
        <w:rFonts w:hint="default"/>
        <w:lang w:val="ro-RO" w:eastAsia="en-US" w:bidi="ar-SA"/>
      </w:rPr>
    </w:lvl>
  </w:abstractNum>
  <w:abstractNum w:abstractNumId="10" w15:restartNumberingAfterBreak="0">
    <w:nsid w:val="15B86DE0"/>
    <w:multiLevelType w:val="hybridMultilevel"/>
    <w:tmpl w:val="80EC5DD4"/>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 w15:restartNumberingAfterBreak="0">
    <w:nsid w:val="175F5D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77350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AF61556"/>
    <w:multiLevelType w:val="hybridMultilevel"/>
    <w:tmpl w:val="75524D4C"/>
    <w:lvl w:ilvl="0" w:tplc="0409000D">
      <w:start w:val="1"/>
      <w:numFmt w:val="bullet"/>
      <w:lvlText w:val=""/>
      <w:lvlJc w:val="left"/>
      <w:pPr>
        <w:ind w:left="748" w:hanging="360"/>
      </w:pPr>
      <w:rPr>
        <w:rFonts w:ascii="Wingdings" w:hAnsi="Wingdings" w:hint="default"/>
      </w:rPr>
    </w:lvl>
    <w:lvl w:ilvl="1" w:tplc="04090003" w:tentative="1">
      <w:start w:val="1"/>
      <w:numFmt w:val="bullet"/>
      <w:lvlText w:val="o"/>
      <w:lvlJc w:val="left"/>
      <w:pPr>
        <w:ind w:left="1468" w:hanging="360"/>
      </w:pPr>
      <w:rPr>
        <w:rFonts w:ascii="Courier New" w:hAnsi="Courier New" w:cs="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cs="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cs="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14" w15:restartNumberingAfterBreak="0">
    <w:nsid w:val="1D173044"/>
    <w:multiLevelType w:val="hybridMultilevel"/>
    <w:tmpl w:val="F24ABA6C"/>
    <w:lvl w:ilvl="0" w:tplc="5CB29CA6">
      <w:start w:val="1"/>
      <w:numFmt w:val="decimal"/>
      <w:lvlText w:val="%1."/>
      <w:lvlJc w:val="left"/>
      <w:pPr>
        <w:tabs>
          <w:tab w:val="num" w:pos="1080"/>
        </w:tabs>
        <w:ind w:left="1080" w:hanging="360"/>
      </w:pPr>
      <w:rPr>
        <w:rFonts w:hint="default"/>
      </w:rPr>
    </w:lvl>
    <w:lvl w:ilvl="1" w:tplc="04180019">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5" w15:restartNumberingAfterBreak="0">
    <w:nsid w:val="20CC70B5"/>
    <w:multiLevelType w:val="hybridMultilevel"/>
    <w:tmpl w:val="4380D52C"/>
    <w:lvl w:ilvl="0" w:tplc="A6F226AC">
      <w:start w:val="1"/>
      <w:numFmt w:val="upperLetter"/>
      <w:lvlText w:val="%1."/>
      <w:lvlJc w:val="left"/>
      <w:pPr>
        <w:ind w:left="390" w:hanging="260"/>
      </w:pPr>
      <w:rPr>
        <w:rFonts w:ascii="Trebuchet MS" w:eastAsia="Trebuchet MS" w:hAnsi="Trebuchet MS" w:cs="Trebuchet MS" w:hint="default"/>
        <w:b/>
        <w:bCs/>
        <w:spacing w:val="-1"/>
        <w:w w:val="99"/>
        <w:sz w:val="20"/>
        <w:szCs w:val="20"/>
        <w:u w:val="single" w:color="000000"/>
        <w:lang w:val="ro-RO" w:eastAsia="en-US" w:bidi="ar-SA"/>
      </w:rPr>
    </w:lvl>
    <w:lvl w:ilvl="1" w:tplc="E8603042">
      <w:numFmt w:val="bullet"/>
      <w:lvlText w:val="•"/>
      <w:lvlJc w:val="left"/>
      <w:pPr>
        <w:ind w:left="1306" w:hanging="260"/>
      </w:pPr>
      <w:rPr>
        <w:rFonts w:hint="default"/>
        <w:lang w:val="ro-RO" w:eastAsia="en-US" w:bidi="ar-SA"/>
      </w:rPr>
    </w:lvl>
    <w:lvl w:ilvl="2" w:tplc="AF389716">
      <w:numFmt w:val="bullet"/>
      <w:lvlText w:val="•"/>
      <w:lvlJc w:val="left"/>
      <w:pPr>
        <w:ind w:left="2212" w:hanging="260"/>
      </w:pPr>
      <w:rPr>
        <w:rFonts w:hint="default"/>
        <w:lang w:val="ro-RO" w:eastAsia="en-US" w:bidi="ar-SA"/>
      </w:rPr>
    </w:lvl>
    <w:lvl w:ilvl="3" w:tplc="C5028640">
      <w:numFmt w:val="bullet"/>
      <w:lvlText w:val="•"/>
      <w:lvlJc w:val="left"/>
      <w:pPr>
        <w:ind w:left="3119" w:hanging="260"/>
      </w:pPr>
      <w:rPr>
        <w:rFonts w:hint="default"/>
        <w:lang w:val="ro-RO" w:eastAsia="en-US" w:bidi="ar-SA"/>
      </w:rPr>
    </w:lvl>
    <w:lvl w:ilvl="4" w:tplc="BAA6FF96">
      <w:numFmt w:val="bullet"/>
      <w:lvlText w:val="•"/>
      <w:lvlJc w:val="left"/>
      <w:pPr>
        <w:ind w:left="4025" w:hanging="260"/>
      </w:pPr>
      <w:rPr>
        <w:rFonts w:hint="default"/>
        <w:lang w:val="ro-RO" w:eastAsia="en-US" w:bidi="ar-SA"/>
      </w:rPr>
    </w:lvl>
    <w:lvl w:ilvl="5" w:tplc="D138D676">
      <w:numFmt w:val="bullet"/>
      <w:lvlText w:val="•"/>
      <w:lvlJc w:val="left"/>
      <w:pPr>
        <w:ind w:left="4932" w:hanging="260"/>
      </w:pPr>
      <w:rPr>
        <w:rFonts w:hint="default"/>
        <w:lang w:val="ro-RO" w:eastAsia="en-US" w:bidi="ar-SA"/>
      </w:rPr>
    </w:lvl>
    <w:lvl w:ilvl="6" w:tplc="1C40196A">
      <w:numFmt w:val="bullet"/>
      <w:lvlText w:val="•"/>
      <w:lvlJc w:val="left"/>
      <w:pPr>
        <w:ind w:left="5838" w:hanging="260"/>
      </w:pPr>
      <w:rPr>
        <w:rFonts w:hint="default"/>
        <w:lang w:val="ro-RO" w:eastAsia="en-US" w:bidi="ar-SA"/>
      </w:rPr>
    </w:lvl>
    <w:lvl w:ilvl="7" w:tplc="4D784A40">
      <w:numFmt w:val="bullet"/>
      <w:lvlText w:val="•"/>
      <w:lvlJc w:val="left"/>
      <w:pPr>
        <w:ind w:left="6744" w:hanging="260"/>
      </w:pPr>
      <w:rPr>
        <w:rFonts w:hint="default"/>
        <w:lang w:val="ro-RO" w:eastAsia="en-US" w:bidi="ar-SA"/>
      </w:rPr>
    </w:lvl>
    <w:lvl w:ilvl="8" w:tplc="F5DA53F8">
      <w:numFmt w:val="bullet"/>
      <w:lvlText w:val="•"/>
      <w:lvlJc w:val="left"/>
      <w:pPr>
        <w:ind w:left="7651" w:hanging="260"/>
      </w:pPr>
      <w:rPr>
        <w:rFonts w:hint="default"/>
        <w:lang w:val="ro-RO" w:eastAsia="en-US" w:bidi="ar-SA"/>
      </w:rPr>
    </w:lvl>
  </w:abstractNum>
  <w:abstractNum w:abstractNumId="16" w15:restartNumberingAfterBreak="0">
    <w:nsid w:val="2664006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7BE5C25"/>
    <w:multiLevelType w:val="hybridMultilevel"/>
    <w:tmpl w:val="47E48C3E"/>
    <w:lvl w:ilvl="0" w:tplc="D61A4BA4">
      <w:start w:val="2"/>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587BC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C783FCA"/>
    <w:multiLevelType w:val="hybridMultilevel"/>
    <w:tmpl w:val="4F9ECCE6"/>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0" w15:restartNumberingAfterBreak="0">
    <w:nsid w:val="2CF15504"/>
    <w:multiLevelType w:val="hybridMultilevel"/>
    <w:tmpl w:val="834C9F60"/>
    <w:lvl w:ilvl="0" w:tplc="A10A8F9A">
      <w:numFmt w:val="bullet"/>
      <w:lvlText w:val=""/>
      <w:lvlJc w:val="left"/>
      <w:pPr>
        <w:ind w:left="387" w:hanging="359"/>
      </w:pPr>
      <w:rPr>
        <w:rFonts w:ascii="Symbol" w:eastAsia="Symbol" w:hAnsi="Symbol" w:cs="Symbol" w:hint="default"/>
        <w:w w:val="100"/>
        <w:sz w:val="20"/>
        <w:szCs w:val="20"/>
        <w:lang w:val="ro-RO" w:eastAsia="en-US" w:bidi="ar-SA"/>
      </w:rPr>
    </w:lvl>
    <w:lvl w:ilvl="1" w:tplc="74AC7372">
      <w:numFmt w:val="bullet"/>
      <w:lvlText w:val="•"/>
      <w:lvlJc w:val="left"/>
      <w:pPr>
        <w:ind w:left="1180" w:hanging="359"/>
      </w:pPr>
      <w:rPr>
        <w:rFonts w:hint="default"/>
        <w:lang w:val="ro-RO" w:eastAsia="en-US" w:bidi="ar-SA"/>
      </w:rPr>
    </w:lvl>
    <w:lvl w:ilvl="2" w:tplc="7EDAD8BA">
      <w:numFmt w:val="bullet"/>
      <w:lvlText w:val="•"/>
      <w:lvlJc w:val="left"/>
      <w:pPr>
        <w:ind w:left="1980" w:hanging="359"/>
      </w:pPr>
      <w:rPr>
        <w:rFonts w:hint="default"/>
        <w:lang w:val="ro-RO" w:eastAsia="en-US" w:bidi="ar-SA"/>
      </w:rPr>
    </w:lvl>
    <w:lvl w:ilvl="3" w:tplc="0A3E4DD4">
      <w:numFmt w:val="bullet"/>
      <w:lvlText w:val="•"/>
      <w:lvlJc w:val="left"/>
      <w:pPr>
        <w:ind w:left="2780" w:hanging="359"/>
      </w:pPr>
      <w:rPr>
        <w:rFonts w:hint="default"/>
        <w:lang w:val="ro-RO" w:eastAsia="en-US" w:bidi="ar-SA"/>
      </w:rPr>
    </w:lvl>
    <w:lvl w:ilvl="4" w:tplc="38D83E18">
      <w:numFmt w:val="bullet"/>
      <w:lvlText w:val="•"/>
      <w:lvlJc w:val="left"/>
      <w:pPr>
        <w:ind w:left="3580" w:hanging="359"/>
      </w:pPr>
      <w:rPr>
        <w:rFonts w:hint="default"/>
        <w:lang w:val="ro-RO" w:eastAsia="en-US" w:bidi="ar-SA"/>
      </w:rPr>
    </w:lvl>
    <w:lvl w:ilvl="5" w:tplc="80C8174E">
      <w:numFmt w:val="bullet"/>
      <w:lvlText w:val="•"/>
      <w:lvlJc w:val="left"/>
      <w:pPr>
        <w:ind w:left="4380" w:hanging="359"/>
      </w:pPr>
      <w:rPr>
        <w:rFonts w:hint="default"/>
        <w:lang w:val="ro-RO" w:eastAsia="en-US" w:bidi="ar-SA"/>
      </w:rPr>
    </w:lvl>
    <w:lvl w:ilvl="6" w:tplc="5192E28A">
      <w:numFmt w:val="bullet"/>
      <w:lvlText w:val="•"/>
      <w:lvlJc w:val="left"/>
      <w:pPr>
        <w:ind w:left="5181" w:hanging="359"/>
      </w:pPr>
      <w:rPr>
        <w:rFonts w:hint="default"/>
        <w:lang w:val="ro-RO" w:eastAsia="en-US" w:bidi="ar-SA"/>
      </w:rPr>
    </w:lvl>
    <w:lvl w:ilvl="7" w:tplc="59100D2A">
      <w:numFmt w:val="bullet"/>
      <w:lvlText w:val="•"/>
      <w:lvlJc w:val="left"/>
      <w:pPr>
        <w:ind w:left="5981" w:hanging="359"/>
      </w:pPr>
      <w:rPr>
        <w:rFonts w:hint="default"/>
        <w:lang w:val="ro-RO" w:eastAsia="en-US" w:bidi="ar-SA"/>
      </w:rPr>
    </w:lvl>
    <w:lvl w:ilvl="8" w:tplc="4846099E">
      <w:numFmt w:val="bullet"/>
      <w:lvlText w:val="•"/>
      <w:lvlJc w:val="left"/>
      <w:pPr>
        <w:ind w:left="6781" w:hanging="359"/>
      </w:pPr>
      <w:rPr>
        <w:rFonts w:hint="default"/>
        <w:lang w:val="ro-RO" w:eastAsia="en-US" w:bidi="ar-SA"/>
      </w:rPr>
    </w:lvl>
  </w:abstractNum>
  <w:abstractNum w:abstractNumId="21" w15:restartNumberingAfterBreak="0">
    <w:nsid w:val="2EC16A04"/>
    <w:multiLevelType w:val="hybridMultilevel"/>
    <w:tmpl w:val="BBF8A24C"/>
    <w:lvl w:ilvl="0" w:tplc="04180001">
      <w:start w:val="1"/>
      <w:numFmt w:val="bullet"/>
      <w:lvlText w:val=""/>
      <w:lvlJc w:val="left"/>
      <w:pPr>
        <w:tabs>
          <w:tab w:val="num" w:pos="1440"/>
        </w:tabs>
        <w:ind w:left="1440" w:hanging="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F3B2BF0"/>
    <w:multiLevelType w:val="hybridMultilevel"/>
    <w:tmpl w:val="C6D21B8E"/>
    <w:lvl w:ilvl="0" w:tplc="81E0FBF8">
      <w:numFmt w:val="bullet"/>
      <w:lvlText w:val=""/>
      <w:lvlJc w:val="left"/>
      <w:pPr>
        <w:ind w:left="490" w:hanging="359"/>
      </w:pPr>
      <w:rPr>
        <w:rFonts w:ascii="Wingdings" w:eastAsia="Wingdings" w:hAnsi="Wingdings" w:cs="Wingdings" w:hint="default"/>
        <w:color w:val="808080"/>
        <w:w w:val="99"/>
        <w:sz w:val="20"/>
        <w:szCs w:val="20"/>
        <w:lang w:val="ro-RO" w:eastAsia="en-US" w:bidi="ar-SA"/>
      </w:rPr>
    </w:lvl>
    <w:lvl w:ilvl="1" w:tplc="FDEE25A4">
      <w:numFmt w:val="bullet"/>
      <w:lvlText w:val="•"/>
      <w:lvlJc w:val="left"/>
      <w:pPr>
        <w:ind w:left="1396" w:hanging="359"/>
      </w:pPr>
      <w:rPr>
        <w:rFonts w:hint="default"/>
        <w:lang w:val="ro-RO" w:eastAsia="en-US" w:bidi="ar-SA"/>
      </w:rPr>
    </w:lvl>
    <w:lvl w:ilvl="2" w:tplc="5A1699CC">
      <w:numFmt w:val="bullet"/>
      <w:lvlText w:val="•"/>
      <w:lvlJc w:val="left"/>
      <w:pPr>
        <w:ind w:left="2292" w:hanging="359"/>
      </w:pPr>
      <w:rPr>
        <w:rFonts w:hint="default"/>
        <w:lang w:val="ro-RO" w:eastAsia="en-US" w:bidi="ar-SA"/>
      </w:rPr>
    </w:lvl>
    <w:lvl w:ilvl="3" w:tplc="C2C2318A">
      <w:numFmt w:val="bullet"/>
      <w:lvlText w:val="•"/>
      <w:lvlJc w:val="left"/>
      <w:pPr>
        <w:ind w:left="3189" w:hanging="359"/>
      </w:pPr>
      <w:rPr>
        <w:rFonts w:hint="default"/>
        <w:lang w:val="ro-RO" w:eastAsia="en-US" w:bidi="ar-SA"/>
      </w:rPr>
    </w:lvl>
    <w:lvl w:ilvl="4" w:tplc="F4B452BA">
      <w:numFmt w:val="bullet"/>
      <w:lvlText w:val="•"/>
      <w:lvlJc w:val="left"/>
      <w:pPr>
        <w:ind w:left="4085" w:hanging="359"/>
      </w:pPr>
      <w:rPr>
        <w:rFonts w:hint="default"/>
        <w:lang w:val="ro-RO" w:eastAsia="en-US" w:bidi="ar-SA"/>
      </w:rPr>
    </w:lvl>
    <w:lvl w:ilvl="5" w:tplc="309C4898">
      <w:numFmt w:val="bullet"/>
      <w:lvlText w:val="•"/>
      <w:lvlJc w:val="left"/>
      <w:pPr>
        <w:ind w:left="4982" w:hanging="359"/>
      </w:pPr>
      <w:rPr>
        <w:rFonts w:hint="default"/>
        <w:lang w:val="ro-RO" w:eastAsia="en-US" w:bidi="ar-SA"/>
      </w:rPr>
    </w:lvl>
    <w:lvl w:ilvl="6" w:tplc="3DECF086">
      <w:numFmt w:val="bullet"/>
      <w:lvlText w:val="•"/>
      <w:lvlJc w:val="left"/>
      <w:pPr>
        <w:ind w:left="5878" w:hanging="359"/>
      </w:pPr>
      <w:rPr>
        <w:rFonts w:hint="default"/>
        <w:lang w:val="ro-RO" w:eastAsia="en-US" w:bidi="ar-SA"/>
      </w:rPr>
    </w:lvl>
    <w:lvl w:ilvl="7" w:tplc="F0FA5B08">
      <w:numFmt w:val="bullet"/>
      <w:lvlText w:val="•"/>
      <w:lvlJc w:val="left"/>
      <w:pPr>
        <w:ind w:left="6774" w:hanging="359"/>
      </w:pPr>
      <w:rPr>
        <w:rFonts w:hint="default"/>
        <w:lang w:val="ro-RO" w:eastAsia="en-US" w:bidi="ar-SA"/>
      </w:rPr>
    </w:lvl>
    <w:lvl w:ilvl="8" w:tplc="D3888E20">
      <w:numFmt w:val="bullet"/>
      <w:lvlText w:val="•"/>
      <w:lvlJc w:val="left"/>
      <w:pPr>
        <w:ind w:left="7671" w:hanging="359"/>
      </w:pPr>
      <w:rPr>
        <w:rFonts w:hint="default"/>
        <w:lang w:val="ro-RO" w:eastAsia="en-US" w:bidi="ar-SA"/>
      </w:rPr>
    </w:lvl>
  </w:abstractNum>
  <w:abstractNum w:abstractNumId="23" w15:restartNumberingAfterBreak="0">
    <w:nsid w:val="2FF218B3"/>
    <w:multiLevelType w:val="hybridMultilevel"/>
    <w:tmpl w:val="A70CFD12"/>
    <w:lvl w:ilvl="0" w:tplc="D342087A">
      <w:start w:val="1"/>
      <w:numFmt w:val="decimal"/>
      <w:lvlText w:val="%1."/>
      <w:lvlJc w:val="left"/>
      <w:pPr>
        <w:tabs>
          <w:tab w:val="num" w:pos="780"/>
        </w:tabs>
        <w:ind w:left="780" w:hanging="360"/>
      </w:pPr>
      <w:rPr>
        <w:rFonts w:hint="default"/>
      </w:rPr>
    </w:lvl>
    <w:lvl w:ilvl="1" w:tplc="04180019" w:tentative="1">
      <w:start w:val="1"/>
      <w:numFmt w:val="lowerLetter"/>
      <w:lvlText w:val="%2."/>
      <w:lvlJc w:val="left"/>
      <w:pPr>
        <w:tabs>
          <w:tab w:val="num" w:pos="1500"/>
        </w:tabs>
        <w:ind w:left="1500" w:hanging="360"/>
      </w:pPr>
    </w:lvl>
    <w:lvl w:ilvl="2" w:tplc="0418001B" w:tentative="1">
      <w:start w:val="1"/>
      <w:numFmt w:val="lowerRoman"/>
      <w:lvlText w:val="%3."/>
      <w:lvlJc w:val="right"/>
      <w:pPr>
        <w:tabs>
          <w:tab w:val="num" w:pos="2220"/>
        </w:tabs>
        <w:ind w:left="2220" w:hanging="180"/>
      </w:pPr>
    </w:lvl>
    <w:lvl w:ilvl="3" w:tplc="0418000F" w:tentative="1">
      <w:start w:val="1"/>
      <w:numFmt w:val="decimal"/>
      <w:lvlText w:val="%4."/>
      <w:lvlJc w:val="left"/>
      <w:pPr>
        <w:tabs>
          <w:tab w:val="num" w:pos="2940"/>
        </w:tabs>
        <w:ind w:left="2940" w:hanging="360"/>
      </w:pPr>
    </w:lvl>
    <w:lvl w:ilvl="4" w:tplc="04180019" w:tentative="1">
      <w:start w:val="1"/>
      <w:numFmt w:val="lowerLetter"/>
      <w:lvlText w:val="%5."/>
      <w:lvlJc w:val="left"/>
      <w:pPr>
        <w:tabs>
          <w:tab w:val="num" w:pos="3660"/>
        </w:tabs>
        <w:ind w:left="3660" w:hanging="360"/>
      </w:pPr>
    </w:lvl>
    <w:lvl w:ilvl="5" w:tplc="0418001B" w:tentative="1">
      <w:start w:val="1"/>
      <w:numFmt w:val="lowerRoman"/>
      <w:lvlText w:val="%6."/>
      <w:lvlJc w:val="right"/>
      <w:pPr>
        <w:tabs>
          <w:tab w:val="num" w:pos="4380"/>
        </w:tabs>
        <w:ind w:left="4380" w:hanging="180"/>
      </w:pPr>
    </w:lvl>
    <w:lvl w:ilvl="6" w:tplc="0418000F" w:tentative="1">
      <w:start w:val="1"/>
      <w:numFmt w:val="decimal"/>
      <w:lvlText w:val="%7."/>
      <w:lvlJc w:val="left"/>
      <w:pPr>
        <w:tabs>
          <w:tab w:val="num" w:pos="5100"/>
        </w:tabs>
        <w:ind w:left="5100" w:hanging="360"/>
      </w:pPr>
    </w:lvl>
    <w:lvl w:ilvl="7" w:tplc="04180019" w:tentative="1">
      <w:start w:val="1"/>
      <w:numFmt w:val="lowerLetter"/>
      <w:lvlText w:val="%8."/>
      <w:lvlJc w:val="left"/>
      <w:pPr>
        <w:tabs>
          <w:tab w:val="num" w:pos="5820"/>
        </w:tabs>
        <w:ind w:left="5820" w:hanging="360"/>
      </w:pPr>
    </w:lvl>
    <w:lvl w:ilvl="8" w:tplc="0418001B" w:tentative="1">
      <w:start w:val="1"/>
      <w:numFmt w:val="lowerRoman"/>
      <w:lvlText w:val="%9."/>
      <w:lvlJc w:val="right"/>
      <w:pPr>
        <w:tabs>
          <w:tab w:val="num" w:pos="6540"/>
        </w:tabs>
        <w:ind w:left="6540" w:hanging="180"/>
      </w:pPr>
    </w:lvl>
  </w:abstractNum>
  <w:abstractNum w:abstractNumId="24" w15:restartNumberingAfterBreak="0">
    <w:nsid w:val="33A90C57"/>
    <w:multiLevelType w:val="hybridMultilevel"/>
    <w:tmpl w:val="3D44D91C"/>
    <w:lvl w:ilvl="0" w:tplc="0409000D">
      <w:start w:val="1"/>
      <w:numFmt w:val="bullet"/>
      <w:lvlText w:val=""/>
      <w:lvlJc w:val="left"/>
      <w:pPr>
        <w:ind w:left="490" w:hanging="359"/>
      </w:pPr>
      <w:rPr>
        <w:rFonts w:ascii="Wingdings" w:hAnsi="Wingdings" w:hint="default"/>
        <w:spacing w:val="-1"/>
        <w:w w:val="99"/>
        <w:sz w:val="20"/>
        <w:szCs w:val="20"/>
        <w:lang w:val="ro-RO" w:eastAsia="en-US" w:bidi="ar-SA"/>
      </w:rPr>
    </w:lvl>
    <w:lvl w:ilvl="1" w:tplc="26C80C02">
      <w:numFmt w:val="bullet"/>
      <w:lvlText w:val="•"/>
      <w:lvlJc w:val="left"/>
      <w:pPr>
        <w:ind w:left="1396" w:hanging="359"/>
      </w:pPr>
      <w:rPr>
        <w:rFonts w:hint="default"/>
        <w:lang w:val="ro-RO" w:eastAsia="en-US" w:bidi="ar-SA"/>
      </w:rPr>
    </w:lvl>
    <w:lvl w:ilvl="2" w:tplc="E5266200">
      <w:numFmt w:val="bullet"/>
      <w:lvlText w:val="•"/>
      <w:lvlJc w:val="left"/>
      <w:pPr>
        <w:ind w:left="2292" w:hanging="359"/>
      </w:pPr>
      <w:rPr>
        <w:rFonts w:hint="default"/>
        <w:lang w:val="ro-RO" w:eastAsia="en-US" w:bidi="ar-SA"/>
      </w:rPr>
    </w:lvl>
    <w:lvl w:ilvl="3" w:tplc="EDE2BF64">
      <w:numFmt w:val="bullet"/>
      <w:lvlText w:val="•"/>
      <w:lvlJc w:val="left"/>
      <w:pPr>
        <w:ind w:left="3189" w:hanging="359"/>
      </w:pPr>
      <w:rPr>
        <w:rFonts w:hint="default"/>
        <w:lang w:val="ro-RO" w:eastAsia="en-US" w:bidi="ar-SA"/>
      </w:rPr>
    </w:lvl>
    <w:lvl w:ilvl="4" w:tplc="FB769026">
      <w:numFmt w:val="bullet"/>
      <w:lvlText w:val="•"/>
      <w:lvlJc w:val="left"/>
      <w:pPr>
        <w:ind w:left="4085" w:hanging="359"/>
      </w:pPr>
      <w:rPr>
        <w:rFonts w:hint="default"/>
        <w:lang w:val="ro-RO" w:eastAsia="en-US" w:bidi="ar-SA"/>
      </w:rPr>
    </w:lvl>
    <w:lvl w:ilvl="5" w:tplc="9D346AF8">
      <w:numFmt w:val="bullet"/>
      <w:lvlText w:val="•"/>
      <w:lvlJc w:val="left"/>
      <w:pPr>
        <w:ind w:left="4982" w:hanging="359"/>
      </w:pPr>
      <w:rPr>
        <w:rFonts w:hint="default"/>
        <w:lang w:val="ro-RO" w:eastAsia="en-US" w:bidi="ar-SA"/>
      </w:rPr>
    </w:lvl>
    <w:lvl w:ilvl="6" w:tplc="160E89E4">
      <w:numFmt w:val="bullet"/>
      <w:lvlText w:val="•"/>
      <w:lvlJc w:val="left"/>
      <w:pPr>
        <w:ind w:left="5878" w:hanging="359"/>
      </w:pPr>
      <w:rPr>
        <w:rFonts w:hint="default"/>
        <w:lang w:val="ro-RO" w:eastAsia="en-US" w:bidi="ar-SA"/>
      </w:rPr>
    </w:lvl>
    <w:lvl w:ilvl="7" w:tplc="8CC0333C">
      <w:numFmt w:val="bullet"/>
      <w:lvlText w:val="•"/>
      <w:lvlJc w:val="left"/>
      <w:pPr>
        <w:ind w:left="6774" w:hanging="359"/>
      </w:pPr>
      <w:rPr>
        <w:rFonts w:hint="default"/>
        <w:lang w:val="ro-RO" w:eastAsia="en-US" w:bidi="ar-SA"/>
      </w:rPr>
    </w:lvl>
    <w:lvl w:ilvl="8" w:tplc="F31CFC74">
      <w:numFmt w:val="bullet"/>
      <w:lvlText w:val="•"/>
      <w:lvlJc w:val="left"/>
      <w:pPr>
        <w:ind w:left="7671" w:hanging="359"/>
      </w:pPr>
      <w:rPr>
        <w:rFonts w:hint="default"/>
        <w:lang w:val="ro-RO" w:eastAsia="en-US" w:bidi="ar-SA"/>
      </w:rPr>
    </w:lvl>
  </w:abstractNum>
  <w:abstractNum w:abstractNumId="25" w15:restartNumberingAfterBreak="0">
    <w:nsid w:val="3BF14DE7"/>
    <w:multiLevelType w:val="hybridMultilevel"/>
    <w:tmpl w:val="A7C22984"/>
    <w:lvl w:ilvl="0" w:tplc="159ECDA8">
      <w:start w:val="1"/>
      <w:numFmt w:val="decimal"/>
      <w:lvlText w:val="%1."/>
      <w:lvlJc w:val="left"/>
      <w:pPr>
        <w:ind w:left="848" w:hanging="359"/>
      </w:pPr>
      <w:rPr>
        <w:rFonts w:ascii="Trebuchet MS" w:eastAsia="Trebuchet MS" w:hAnsi="Trebuchet MS" w:cs="Trebuchet MS" w:hint="default"/>
        <w:spacing w:val="-1"/>
        <w:w w:val="99"/>
        <w:sz w:val="20"/>
        <w:szCs w:val="20"/>
        <w:lang w:val="ro-RO" w:eastAsia="en-US" w:bidi="ar-SA"/>
      </w:rPr>
    </w:lvl>
    <w:lvl w:ilvl="1" w:tplc="5E94D360">
      <w:numFmt w:val="bullet"/>
      <w:lvlText w:val="•"/>
      <w:lvlJc w:val="left"/>
      <w:pPr>
        <w:ind w:left="1702" w:hanging="359"/>
      </w:pPr>
      <w:rPr>
        <w:rFonts w:hint="default"/>
        <w:lang w:val="ro-RO" w:eastAsia="en-US" w:bidi="ar-SA"/>
      </w:rPr>
    </w:lvl>
    <w:lvl w:ilvl="2" w:tplc="97760D10">
      <w:numFmt w:val="bullet"/>
      <w:lvlText w:val="•"/>
      <w:lvlJc w:val="left"/>
      <w:pPr>
        <w:ind w:left="2564" w:hanging="359"/>
      </w:pPr>
      <w:rPr>
        <w:rFonts w:hint="default"/>
        <w:lang w:val="ro-RO" w:eastAsia="en-US" w:bidi="ar-SA"/>
      </w:rPr>
    </w:lvl>
    <w:lvl w:ilvl="3" w:tplc="595EBF3A">
      <w:numFmt w:val="bullet"/>
      <w:lvlText w:val="•"/>
      <w:lvlJc w:val="left"/>
      <w:pPr>
        <w:ind w:left="3427" w:hanging="359"/>
      </w:pPr>
      <w:rPr>
        <w:rFonts w:hint="default"/>
        <w:lang w:val="ro-RO" w:eastAsia="en-US" w:bidi="ar-SA"/>
      </w:rPr>
    </w:lvl>
    <w:lvl w:ilvl="4" w:tplc="D01EC7D8">
      <w:numFmt w:val="bullet"/>
      <w:lvlText w:val="•"/>
      <w:lvlJc w:val="left"/>
      <w:pPr>
        <w:ind w:left="4289" w:hanging="359"/>
      </w:pPr>
      <w:rPr>
        <w:rFonts w:hint="default"/>
        <w:lang w:val="ro-RO" w:eastAsia="en-US" w:bidi="ar-SA"/>
      </w:rPr>
    </w:lvl>
    <w:lvl w:ilvl="5" w:tplc="2124CB70">
      <w:numFmt w:val="bullet"/>
      <w:lvlText w:val="•"/>
      <w:lvlJc w:val="left"/>
      <w:pPr>
        <w:ind w:left="5152" w:hanging="359"/>
      </w:pPr>
      <w:rPr>
        <w:rFonts w:hint="default"/>
        <w:lang w:val="ro-RO" w:eastAsia="en-US" w:bidi="ar-SA"/>
      </w:rPr>
    </w:lvl>
    <w:lvl w:ilvl="6" w:tplc="21FC11C6">
      <w:numFmt w:val="bullet"/>
      <w:lvlText w:val="•"/>
      <w:lvlJc w:val="left"/>
      <w:pPr>
        <w:ind w:left="6014" w:hanging="359"/>
      </w:pPr>
      <w:rPr>
        <w:rFonts w:hint="default"/>
        <w:lang w:val="ro-RO" w:eastAsia="en-US" w:bidi="ar-SA"/>
      </w:rPr>
    </w:lvl>
    <w:lvl w:ilvl="7" w:tplc="5ACCDA4E">
      <w:numFmt w:val="bullet"/>
      <w:lvlText w:val="•"/>
      <w:lvlJc w:val="left"/>
      <w:pPr>
        <w:ind w:left="6876" w:hanging="359"/>
      </w:pPr>
      <w:rPr>
        <w:rFonts w:hint="default"/>
        <w:lang w:val="ro-RO" w:eastAsia="en-US" w:bidi="ar-SA"/>
      </w:rPr>
    </w:lvl>
    <w:lvl w:ilvl="8" w:tplc="81CE51D8">
      <w:numFmt w:val="bullet"/>
      <w:lvlText w:val="•"/>
      <w:lvlJc w:val="left"/>
      <w:pPr>
        <w:ind w:left="7739" w:hanging="359"/>
      </w:pPr>
      <w:rPr>
        <w:rFonts w:hint="default"/>
        <w:lang w:val="ro-RO" w:eastAsia="en-US" w:bidi="ar-SA"/>
      </w:rPr>
    </w:lvl>
  </w:abstractNum>
  <w:abstractNum w:abstractNumId="26" w15:restartNumberingAfterBreak="0">
    <w:nsid w:val="3D5D5C16"/>
    <w:multiLevelType w:val="hybridMultilevel"/>
    <w:tmpl w:val="19B4862C"/>
    <w:lvl w:ilvl="0" w:tplc="DC68180A">
      <w:start w:val="1"/>
      <w:numFmt w:val="decimal"/>
      <w:lvlText w:val="%1."/>
      <w:lvlJc w:val="left"/>
      <w:pPr>
        <w:ind w:left="490" w:hanging="359"/>
      </w:pPr>
      <w:rPr>
        <w:rFonts w:ascii="Trebuchet MS" w:eastAsia="Trebuchet MS" w:hAnsi="Trebuchet MS" w:cs="Trebuchet MS" w:hint="default"/>
        <w:spacing w:val="-1"/>
        <w:w w:val="99"/>
        <w:sz w:val="20"/>
        <w:szCs w:val="20"/>
        <w:lang w:val="ro-RO" w:eastAsia="en-US" w:bidi="ar-SA"/>
      </w:rPr>
    </w:lvl>
    <w:lvl w:ilvl="1" w:tplc="964689D0">
      <w:numFmt w:val="bullet"/>
      <w:lvlText w:val="•"/>
      <w:lvlJc w:val="left"/>
      <w:pPr>
        <w:ind w:left="1396" w:hanging="359"/>
      </w:pPr>
      <w:rPr>
        <w:rFonts w:hint="default"/>
        <w:lang w:val="ro-RO" w:eastAsia="en-US" w:bidi="ar-SA"/>
      </w:rPr>
    </w:lvl>
    <w:lvl w:ilvl="2" w:tplc="6E8EDD0E">
      <w:numFmt w:val="bullet"/>
      <w:lvlText w:val="•"/>
      <w:lvlJc w:val="left"/>
      <w:pPr>
        <w:ind w:left="2292" w:hanging="359"/>
      </w:pPr>
      <w:rPr>
        <w:rFonts w:hint="default"/>
        <w:lang w:val="ro-RO" w:eastAsia="en-US" w:bidi="ar-SA"/>
      </w:rPr>
    </w:lvl>
    <w:lvl w:ilvl="3" w:tplc="DBF85F84">
      <w:numFmt w:val="bullet"/>
      <w:lvlText w:val="•"/>
      <w:lvlJc w:val="left"/>
      <w:pPr>
        <w:ind w:left="3189" w:hanging="359"/>
      </w:pPr>
      <w:rPr>
        <w:rFonts w:hint="default"/>
        <w:lang w:val="ro-RO" w:eastAsia="en-US" w:bidi="ar-SA"/>
      </w:rPr>
    </w:lvl>
    <w:lvl w:ilvl="4" w:tplc="E8B282C2">
      <w:numFmt w:val="bullet"/>
      <w:lvlText w:val="•"/>
      <w:lvlJc w:val="left"/>
      <w:pPr>
        <w:ind w:left="4085" w:hanging="359"/>
      </w:pPr>
      <w:rPr>
        <w:rFonts w:hint="default"/>
        <w:lang w:val="ro-RO" w:eastAsia="en-US" w:bidi="ar-SA"/>
      </w:rPr>
    </w:lvl>
    <w:lvl w:ilvl="5" w:tplc="AF0863D0">
      <w:numFmt w:val="bullet"/>
      <w:lvlText w:val="•"/>
      <w:lvlJc w:val="left"/>
      <w:pPr>
        <w:ind w:left="4982" w:hanging="359"/>
      </w:pPr>
      <w:rPr>
        <w:rFonts w:hint="default"/>
        <w:lang w:val="ro-RO" w:eastAsia="en-US" w:bidi="ar-SA"/>
      </w:rPr>
    </w:lvl>
    <w:lvl w:ilvl="6" w:tplc="9AF89ACE">
      <w:numFmt w:val="bullet"/>
      <w:lvlText w:val="•"/>
      <w:lvlJc w:val="left"/>
      <w:pPr>
        <w:ind w:left="5878" w:hanging="359"/>
      </w:pPr>
      <w:rPr>
        <w:rFonts w:hint="default"/>
        <w:lang w:val="ro-RO" w:eastAsia="en-US" w:bidi="ar-SA"/>
      </w:rPr>
    </w:lvl>
    <w:lvl w:ilvl="7" w:tplc="3D30D30A">
      <w:numFmt w:val="bullet"/>
      <w:lvlText w:val="•"/>
      <w:lvlJc w:val="left"/>
      <w:pPr>
        <w:ind w:left="6774" w:hanging="359"/>
      </w:pPr>
      <w:rPr>
        <w:rFonts w:hint="default"/>
        <w:lang w:val="ro-RO" w:eastAsia="en-US" w:bidi="ar-SA"/>
      </w:rPr>
    </w:lvl>
    <w:lvl w:ilvl="8" w:tplc="E73A416C">
      <w:numFmt w:val="bullet"/>
      <w:lvlText w:val="•"/>
      <w:lvlJc w:val="left"/>
      <w:pPr>
        <w:ind w:left="7671" w:hanging="359"/>
      </w:pPr>
      <w:rPr>
        <w:rFonts w:hint="default"/>
        <w:lang w:val="ro-RO" w:eastAsia="en-US" w:bidi="ar-SA"/>
      </w:rPr>
    </w:lvl>
  </w:abstractNum>
  <w:abstractNum w:abstractNumId="27" w15:restartNumberingAfterBreak="0">
    <w:nsid w:val="3DDE2807"/>
    <w:multiLevelType w:val="hybridMultilevel"/>
    <w:tmpl w:val="5E52D408"/>
    <w:lvl w:ilvl="0" w:tplc="0418000B">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0F7F5F"/>
    <w:multiLevelType w:val="hybridMultilevel"/>
    <w:tmpl w:val="A6CC9466"/>
    <w:lvl w:ilvl="0" w:tplc="110A26B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3DF08E7"/>
    <w:multiLevelType w:val="hybridMultilevel"/>
    <w:tmpl w:val="641CFF4A"/>
    <w:lvl w:ilvl="0" w:tplc="8B162BEC">
      <w:numFmt w:val="bullet"/>
      <w:lvlText w:val="-"/>
      <w:lvlJc w:val="left"/>
      <w:pPr>
        <w:ind w:left="-270" w:hanging="360"/>
      </w:pPr>
      <w:rPr>
        <w:rFonts w:ascii="Times New Roman" w:eastAsia="Times New Roman" w:hAnsi="Times New Roman" w:cs="Times New Roman" w:hint="default"/>
      </w:rPr>
    </w:lvl>
    <w:lvl w:ilvl="1" w:tplc="04090003" w:tentative="1">
      <w:start w:val="1"/>
      <w:numFmt w:val="bullet"/>
      <w:lvlText w:val="o"/>
      <w:lvlJc w:val="left"/>
      <w:pPr>
        <w:ind w:left="450" w:hanging="360"/>
      </w:pPr>
      <w:rPr>
        <w:rFonts w:ascii="Courier New" w:hAnsi="Courier New" w:cs="Courier New" w:hint="default"/>
      </w:rPr>
    </w:lvl>
    <w:lvl w:ilvl="2" w:tplc="04090005" w:tentative="1">
      <w:start w:val="1"/>
      <w:numFmt w:val="bullet"/>
      <w:lvlText w:val=""/>
      <w:lvlJc w:val="left"/>
      <w:pPr>
        <w:ind w:left="1170" w:hanging="360"/>
      </w:pPr>
      <w:rPr>
        <w:rFonts w:ascii="Wingdings" w:hAnsi="Wingdings" w:hint="default"/>
      </w:rPr>
    </w:lvl>
    <w:lvl w:ilvl="3" w:tplc="04090001" w:tentative="1">
      <w:start w:val="1"/>
      <w:numFmt w:val="bullet"/>
      <w:lvlText w:val=""/>
      <w:lvlJc w:val="left"/>
      <w:pPr>
        <w:ind w:left="1890" w:hanging="360"/>
      </w:pPr>
      <w:rPr>
        <w:rFonts w:ascii="Symbol" w:hAnsi="Symbol" w:hint="default"/>
      </w:rPr>
    </w:lvl>
    <w:lvl w:ilvl="4" w:tplc="04090003" w:tentative="1">
      <w:start w:val="1"/>
      <w:numFmt w:val="bullet"/>
      <w:lvlText w:val="o"/>
      <w:lvlJc w:val="left"/>
      <w:pPr>
        <w:ind w:left="2610" w:hanging="360"/>
      </w:pPr>
      <w:rPr>
        <w:rFonts w:ascii="Courier New" w:hAnsi="Courier New" w:cs="Courier New" w:hint="default"/>
      </w:rPr>
    </w:lvl>
    <w:lvl w:ilvl="5" w:tplc="04090005" w:tentative="1">
      <w:start w:val="1"/>
      <w:numFmt w:val="bullet"/>
      <w:lvlText w:val=""/>
      <w:lvlJc w:val="left"/>
      <w:pPr>
        <w:ind w:left="3330" w:hanging="360"/>
      </w:pPr>
      <w:rPr>
        <w:rFonts w:ascii="Wingdings" w:hAnsi="Wingdings" w:hint="default"/>
      </w:rPr>
    </w:lvl>
    <w:lvl w:ilvl="6" w:tplc="04090001" w:tentative="1">
      <w:start w:val="1"/>
      <w:numFmt w:val="bullet"/>
      <w:lvlText w:val=""/>
      <w:lvlJc w:val="left"/>
      <w:pPr>
        <w:ind w:left="4050" w:hanging="360"/>
      </w:pPr>
      <w:rPr>
        <w:rFonts w:ascii="Symbol" w:hAnsi="Symbol" w:hint="default"/>
      </w:rPr>
    </w:lvl>
    <w:lvl w:ilvl="7" w:tplc="04090003" w:tentative="1">
      <w:start w:val="1"/>
      <w:numFmt w:val="bullet"/>
      <w:lvlText w:val="o"/>
      <w:lvlJc w:val="left"/>
      <w:pPr>
        <w:ind w:left="4770" w:hanging="360"/>
      </w:pPr>
      <w:rPr>
        <w:rFonts w:ascii="Courier New" w:hAnsi="Courier New" w:cs="Courier New" w:hint="default"/>
      </w:rPr>
    </w:lvl>
    <w:lvl w:ilvl="8" w:tplc="04090005" w:tentative="1">
      <w:start w:val="1"/>
      <w:numFmt w:val="bullet"/>
      <w:lvlText w:val=""/>
      <w:lvlJc w:val="left"/>
      <w:pPr>
        <w:ind w:left="5490" w:hanging="360"/>
      </w:pPr>
      <w:rPr>
        <w:rFonts w:ascii="Wingdings" w:hAnsi="Wingdings" w:hint="default"/>
      </w:rPr>
    </w:lvl>
  </w:abstractNum>
  <w:abstractNum w:abstractNumId="30" w15:restartNumberingAfterBreak="0">
    <w:nsid w:val="46BC6097"/>
    <w:multiLevelType w:val="multilevel"/>
    <w:tmpl w:val="4D1EFDD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6C5B8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4B037853"/>
    <w:multiLevelType w:val="hybridMultilevel"/>
    <w:tmpl w:val="A54025FE"/>
    <w:lvl w:ilvl="0" w:tplc="09B6D114">
      <w:start w:val="1"/>
      <w:numFmt w:val="decimal"/>
      <w:lvlText w:val="%1."/>
      <w:lvlJc w:val="left"/>
      <w:pPr>
        <w:ind w:left="490" w:hanging="359"/>
      </w:pPr>
      <w:rPr>
        <w:rFonts w:ascii="Trebuchet MS" w:eastAsia="Trebuchet MS" w:hAnsi="Trebuchet MS" w:cs="Trebuchet MS" w:hint="default"/>
        <w:spacing w:val="-1"/>
        <w:w w:val="99"/>
        <w:sz w:val="20"/>
        <w:szCs w:val="20"/>
        <w:lang w:val="ro-RO" w:eastAsia="en-US" w:bidi="ar-SA"/>
      </w:rPr>
    </w:lvl>
    <w:lvl w:ilvl="1" w:tplc="78027442">
      <w:numFmt w:val="bullet"/>
      <w:lvlText w:val="•"/>
      <w:lvlJc w:val="left"/>
      <w:pPr>
        <w:ind w:left="1396" w:hanging="359"/>
      </w:pPr>
      <w:rPr>
        <w:rFonts w:hint="default"/>
        <w:lang w:val="ro-RO" w:eastAsia="en-US" w:bidi="ar-SA"/>
      </w:rPr>
    </w:lvl>
    <w:lvl w:ilvl="2" w:tplc="93A48E3E">
      <w:numFmt w:val="bullet"/>
      <w:lvlText w:val="•"/>
      <w:lvlJc w:val="left"/>
      <w:pPr>
        <w:ind w:left="2292" w:hanging="359"/>
      </w:pPr>
      <w:rPr>
        <w:rFonts w:hint="default"/>
        <w:lang w:val="ro-RO" w:eastAsia="en-US" w:bidi="ar-SA"/>
      </w:rPr>
    </w:lvl>
    <w:lvl w:ilvl="3" w:tplc="65D2B0D0">
      <w:numFmt w:val="bullet"/>
      <w:lvlText w:val="•"/>
      <w:lvlJc w:val="left"/>
      <w:pPr>
        <w:ind w:left="3189" w:hanging="359"/>
      </w:pPr>
      <w:rPr>
        <w:rFonts w:hint="default"/>
        <w:lang w:val="ro-RO" w:eastAsia="en-US" w:bidi="ar-SA"/>
      </w:rPr>
    </w:lvl>
    <w:lvl w:ilvl="4" w:tplc="8A8E1384">
      <w:numFmt w:val="bullet"/>
      <w:lvlText w:val="•"/>
      <w:lvlJc w:val="left"/>
      <w:pPr>
        <w:ind w:left="4085" w:hanging="359"/>
      </w:pPr>
      <w:rPr>
        <w:rFonts w:hint="default"/>
        <w:lang w:val="ro-RO" w:eastAsia="en-US" w:bidi="ar-SA"/>
      </w:rPr>
    </w:lvl>
    <w:lvl w:ilvl="5" w:tplc="0660EDD8">
      <w:numFmt w:val="bullet"/>
      <w:lvlText w:val="•"/>
      <w:lvlJc w:val="left"/>
      <w:pPr>
        <w:ind w:left="4982" w:hanging="359"/>
      </w:pPr>
      <w:rPr>
        <w:rFonts w:hint="default"/>
        <w:lang w:val="ro-RO" w:eastAsia="en-US" w:bidi="ar-SA"/>
      </w:rPr>
    </w:lvl>
    <w:lvl w:ilvl="6" w:tplc="0CF6A096">
      <w:numFmt w:val="bullet"/>
      <w:lvlText w:val="•"/>
      <w:lvlJc w:val="left"/>
      <w:pPr>
        <w:ind w:left="5878" w:hanging="359"/>
      </w:pPr>
      <w:rPr>
        <w:rFonts w:hint="default"/>
        <w:lang w:val="ro-RO" w:eastAsia="en-US" w:bidi="ar-SA"/>
      </w:rPr>
    </w:lvl>
    <w:lvl w:ilvl="7" w:tplc="0F86C692">
      <w:numFmt w:val="bullet"/>
      <w:lvlText w:val="•"/>
      <w:lvlJc w:val="left"/>
      <w:pPr>
        <w:ind w:left="6774" w:hanging="359"/>
      </w:pPr>
      <w:rPr>
        <w:rFonts w:hint="default"/>
        <w:lang w:val="ro-RO" w:eastAsia="en-US" w:bidi="ar-SA"/>
      </w:rPr>
    </w:lvl>
    <w:lvl w:ilvl="8" w:tplc="70606BF2">
      <w:numFmt w:val="bullet"/>
      <w:lvlText w:val="•"/>
      <w:lvlJc w:val="left"/>
      <w:pPr>
        <w:ind w:left="7671" w:hanging="359"/>
      </w:pPr>
      <w:rPr>
        <w:rFonts w:hint="default"/>
        <w:lang w:val="ro-RO" w:eastAsia="en-US" w:bidi="ar-SA"/>
      </w:rPr>
    </w:lvl>
  </w:abstractNum>
  <w:abstractNum w:abstractNumId="33" w15:restartNumberingAfterBreak="0">
    <w:nsid w:val="4B5A7C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1A15A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22C3C03"/>
    <w:multiLevelType w:val="singleLevel"/>
    <w:tmpl w:val="03EE1A0E"/>
    <w:lvl w:ilvl="0">
      <w:start w:val="1"/>
      <w:numFmt w:val="lowerLetter"/>
      <w:lvlText w:val="%1)"/>
      <w:lvlJc w:val="left"/>
      <w:pPr>
        <w:tabs>
          <w:tab w:val="num" w:pos="1080"/>
        </w:tabs>
        <w:ind w:left="1080" w:hanging="360"/>
      </w:pPr>
      <w:rPr>
        <w:rFonts w:hint="default"/>
      </w:rPr>
    </w:lvl>
  </w:abstractNum>
  <w:abstractNum w:abstractNumId="36" w15:restartNumberingAfterBreak="0">
    <w:nsid w:val="54D35952"/>
    <w:multiLevelType w:val="hybridMultilevel"/>
    <w:tmpl w:val="C792E3B0"/>
    <w:lvl w:ilvl="0" w:tplc="6A5A60C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89E700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61525C2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61A125E1"/>
    <w:multiLevelType w:val="hybridMultilevel"/>
    <w:tmpl w:val="C15C810C"/>
    <w:lvl w:ilvl="0" w:tplc="0418000B">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61E6327"/>
    <w:multiLevelType w:val="hybridMultilevel"/>
    <w:tmpl w:val="29FE3ECC"/>
    <w:lvl w:ilvl="0" w:tplc="0409000D">
      <w:start w:val="1"/>
      <w:numFmt w:val="bullet"/>
      <w:lvlText w:val=""/>
      <w:lvlJc w:val="left"/>
      <w:pPr>
        <w:ind w:left="748" w:hanging="360"/>
      </w:pPr>
      <w:rPr>
        <w:rFonts w:ascii="Wingdings" w:hAnsi="Wingdings" w:hint="default"/>
      </w:rPr>
    </w:lvl>
    <w:lvl w:ilvl="1" w:tplc="04090003" w:tentative="1">
      <w:start w:val="1"/>
      <w:numFmt w:val="bullet"/>
      <w:lvlText w:val="o"/>
      <w:lvlJc w:val="left"/>
      <w:pPr>
        <w:ind w:left="1468" w:hanging="360"/>
      </w:pPr>
      <w:rPr>
        <w:rFonts w:ascii="Courier New" w:hAnsi="Courier New" w:cs="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cs="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cs="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41" w15:restartNumberingAfterBreak="0">
    <w:nsid w:val="6A0926BB"/>
    <w:multiLevelType w:val="hybridMultilevel"/>
    <w:tmpl w:val="0BC4C9D2"/>
    <w:lvl w:ilvl="0" w:tplc="09A6935E">
      <w:start w:val="1"/>
      <w:numFmt w:val="decimal"/>
      <w:lvlText w:val="%1."/>
      <w:lvlJc w:val="left"/>
      <w:pPr>
        <w:ind w:left="490" w:hanging="359"/>
      </w:pPr>
      <w:rPr>
        <w:rFonts w:ascii="Trebuchet MS" w:eastAsia="Trebuchet MS" w:hAnsi="Trebuchet MS" w:cs="Trebuchet MS" w:hint="default"/>
        <w:spacing w:val="-1"/>
        <w:w w:val="99"/>
        <w:sz w:val="20"/>
        <w:szCs w:val="20"/>
        <w:lang w:val="ro-RO" w:eastAsia="en-US" w:bidi="ar-SA"/>
      </w:rPr>
    </w:lvl>
    <w:lvl w:ilvl="1" w:tplc="F77E5150">
      <w:numFmt w:val="bullet"/>
      <w:lvlText w:val="•"/>
      <w:lvlJc w:val="left"/>
      <w:pPr>
        <w:ind w:left="1396" w:hanging="359"/>
      </w:pPr>
      <w:rPr>
        <w:rFonts w:hint="default"/>
        <w:lang w:val="ro-RO" w:eastAsia="en-US" w:bidi="ar-SA"/>
      </w:rPr>
    </w:lvl>
    <w:lvl w:ilvl="2" w:tplc="FC2CD976">
      <w:numFmt w:val="bullet"/>
      <w:lvlText w:val="•"/>
      <w:lvlJc w:val="left"/>
      <w:pPr>
        <w:ind w:left="2292" w:hanging="359"/>
      </w:pPr>
      <w:rPr>
        <w:rFonts w:hint="default"/>
        <w:lang w:val="ro-RO" w:eastAsia="en-US" w:bidi="ar-SA"/>
      </w:rPr>
    </w:lvl>
    <w:lvl w:ilvl="3" w:tplc="16123656">
      <w:numFmt w:val="bullet"/>
      <w:lvlText w:val="•"/>
      <w:lvlJc w:val="left"/>
      <w:pPr>
        <w:ind w:left="3189" w:hanging="359"/>
      </w:pPr>
      <w:rPr>
        <w:rFonts w:hint="default"/>
        <w:lang w:val="ro-RO" w:eastAsia="en-US" w:bidi="ar-SA"/>
      </w:rPr>
    </w:lvl>
    <w:lvl w:ilvl="4" w:tplc="08C835A6">
      <w:numFmt w:val="bullet"/>
      <w:lvlText w:val="•"/>
      <w:lvlJc w:val="left"/>
      <w:pPr>
        <w:ind w:left="4085" w:hanging="359"/>
      </w:pPr>
      <w:rPr>
        <w:rFonts w:hint="default"/>
        <w:lang w:val="ro-RO" w:eastAsia="en-US" w:bidi="ar-SA"/>
      </w:rPr>
    </w:lvl>
    <w:lvl w:ilvl="5" w:tplc="6BF2978E">
      <w:numFmt w:val="bullet"/>
      <w:lvlText w:val="•"/>
      <w:lvlJc w:val="left"/>
      <w:pPr>
        <w:ind w:left="4982" w:hanging="359"/>
      </w:pPr>
      <w:rPr>
        <w:rFonts w:hint="default"/>
        <w:lang w:val="ro-RO" w:eastAsia="en-US" w:bidi="ar-SA"/>
      </w:rPr>
    </w:lvl>
    <w:lvl w:ilvl="6" w:tplc="C7188FB4">
      <w:numFmt w:val="bullet"/>
      <w:lvlText w:val="•"/>
      <w:lvlJc w:val="left"/>
      <w:pPr>
        <w:ind w:left="5878" w:hanging="359"/>
      </w:pPr>
      <w:rPr>
        <w:rFonts w:hint="default"/>
        <w:lang w:val="ro-RO" w:eastAsia="en-US" w:bidi="ar-SA"/>
      </w:rPr>
    </w:lvl>
    <w:lvl w:ilvl="7" w:tplc="616A749A">
      <w:numFmt w:val="bullet"/>
      <w:lvlText w:val="•"/>
      <w:lvlJc w:val="left"/>
      <w:pPr>
        <w:ind w:left="6774" w:hanging="359"/>
      </w:pPr>
      <w:rPr>
        <w:rFonts w:hint="default"/>
        <w:lang w:val="ro-RO" w:eastAsia="en-US" w:bidi="ar-SA"/>
      </w:rPr>
    </w:lvl>
    <w:lvl w:ilvl="8" w:tplc="C44C25DE">
      <w:numFmt w:val="bullet"/>
      <w:lvlText w:val="•"/>
      <w:lvlJc w:val="left"/>
      <w:pPr>
        <w:ind w:left="7671" w:hanging="359"/>
      </w:pPr>
      <w:rPr>
        <w:rFonts w:hint="default"/>
        <w:lang w:val="ro-RO" w:eastAsia="en-US" w:bidi="ar-SA"/>
      </w:rPr>
    </w:lvl>
  </w:abstractNum>
  <w:abstractNum w:abstractNumId="42" w15:restartNumberingAfterBreak="0">
    <w:nsid w:val="6B015D83"/>
    <w:multiLevelType w:val="hybridMultilevel"/>
    <w:tmpl w:val="7AFEF5E0"/>
    <w:lvl w:ilvl="0" w:tplc="0418000B">
      <w:start w:val="1"/>
      <w:numFmt w:val="bullet"/>
      <w:lvlText w:val=""/>
      <w:lvlJc w:val="left"/>
      <w:pPr>
        <w:tabs>
          <w:tab w:val="num" w:pos="1440"/>
        </w:tabs>
        <w:ind w:left="1440" w:hanging="360"/>
      </w:pPr>
      <w:rPr>
        <w:rFonts w:ascii="Wingdings" w:hAnsi="Wingdings" w:hint="default"/>
      </w:rPr>
    </w:lvl>
    <w:lvl w:ilvl="1" w:tplc="44002782">
      <w:start w:val="2"/>
      <w:numFmt w:val="bullet"/>
      <w:lvlText w:val="-"/>
      <w:lvlJc w:val="left"/>
      <w:pPr>
        <w:tabs>
          <w:tab w:val="num" w:pos="2160"/>
        </w:tabs>
        <w:ind w:left="2160" w:hanging="360"/>
      </w:pPr>
      <w:rPr>
        <w:rFonts w:ascii="Times New Roman" w:eastAsia="Times New Roman" w:hAnsi="Times New Roman" w:cs="Times New Roman"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6B2A731C"/>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6DF8208A"/>
    <w:multiLevelType w:val="hybridMultilevel"/>
    <w:tmpl w:val="28744B2A"/>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FB5444F"/>
    <w:multiLevelType w:val="hybridMultilevel"/>
    <w:tmpl w:val="77F09C1C"/>
    <w:lvl w:ilvl="0" w:tplc="0418000B">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FF5542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7" w15:restartNumberingAfterBreak="0">
    <w:nsid w:val="769034AD"/>
    <w:multiLevelType w:val="hybridMultilevel"/>
    <w:tmpl w:val="2520C5BA"/>
    <w:lvl w:ilvl="0" w:tplc="0418000B">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CBA2C7D"/>
    <w:multiLevelType w:val="singleLevel"/>
    <w:tmpl w:val="0409000B"/>
    <w:lvl w:ilvl="0">
      <w:start w:val="1"/>
      <w:numFmt w:val="bullet"/>
      <w:lvlText w:val=""/>
      <w:lvlJc w:val="left"/>
      <w:pPr>
        <w:tabs>
          <w:tab w:val="num" w:pos="360"/>
        </w:tabs>
        <w:ind w:left="360" w:hanging="360"/>
      </w:pPr>
      <w:rPr>
        <w:rFonts w:ascii="Wingdings" w:hAnsi="Wingdings" w:hint="default"/>
      </w:rPr>
    </w:lvl>
  </w:abstractNum>
  <w:num w:numId="1" w16cid:durableId="778187408">
    <w:abstractNumId w:val="11"/>
  </w:num>
  <w:num w:numId="2" w16cid:durableId="222837348">
    <w:abstractNumId w:val="2"/>
  </w:num>
  <w:num w:numId="3" w16cid:durableId="1508910451">
    <w:abstractNumId w:val="6"/>
  </w:num>
  <w:num w:numId="4" w16cid:durableId="1746369081">
    <w:abstractNumId w:val="16"/>
  </w:num>
  <w:num w:numId="5" w16cid:durableId="882405689">
    <w:abstractNumId w:val="46"/>
  </w:num>
  <w:num w:numId="6" w16cid:durableId="1755205517">
    <w:abstractNumId w:val="31"/>
  </w:num>
  <w:num w:numId="7" w16cid:durableId="283118265">
    <w:abstractNumId w:val="48"/>
  </w:num>
  <w:num w:numId="8" w16cid:durableId="211692712">
    <w:abstractNumId w:val="38"/>
  </w:num>
  <w:num w:numId="9" w16cid:durableId="1799488945">
    <w:abstractNumId w:val="12"/>
  </w:num>
  <w:num w:numId="10" w16cid:durableId="379980678">
    <w:abstractNumId w:val="34"/>
  </w:num>
  <w:num w:numId="11" w16cid:durableId="1168136728">
    <w:abstractNumId w:val="33"/>
  </w:num>
  <w:num w:numId="12" w16cid:durableId="22288858">
    <w:abstractNumId w:val="43"/>
  </w:num>
  <w:num w:numId="13" w16cid:durableId="1825659576">
    <w:abstractNumId w:val="37"/>
  </w:num>
  <w:num w:numId="14" w16cid:durableId="36005784">
    <w:abstractNumId w:val="18"/>
  </w:num>
  <w:num w:numId="15" w16cid:durableId="1950359092">
    <w:abstractNumId w:val="35"/>
  </w:num>
  <w:num w:numId="16" w16cid:durableId="1763450503">
    <w:abstractNumId w:val="47"/>
  </w:num>
  <w:num w:numId="17" w16cid:durableId="1241448904">
    <w:abstractNumId w:val="21"/>
  </w:num>
  <w:num w:numId="18" w16cid:durableId="2120375078">
    <w:abstractNumId w:val="44"/>
  </w:num>
  <w:num w:numId="19" w16cid:durableId="2056854862">
    <w:abstractNumId w:val="45"/>
  </w:num>
  <w:num w:numId="20" w16cid:durableId="1756826224">
    <w:abstractNumId w:val="23"/>
  </w:num>
  <w:num w:numId="21" w16cid:durableId="664476516">
    <w:abstractNumId w:val="19"/>
  </w:num>
  <w:num w:numId="22" w16cid:durableId="63919365">
    <w:abstractNumId w:val="10"/>
  </w:num>
  <w:num w:numId="23" w16cid:durableId="1728215198">
    <w:abstractNumId w:val="14"/>
  </w:num>
  <w:num w:numId="24" w16cid:durableId="286740674">
    <w:abstractNumId w:val="17"/>
  </w:num>
  <w:num w:numId="25" w16cid:durableId="2006395620">
    <w:abstractNumId w:val="5"/>
  </w:num>
  <w:num w:numId="26" w16cid:durableId="907349554">
    <w:abstractNumId w:val="1"/>
  </w:num>
  <w:num w:numId="27" w16cid:durableId="890264932">
    <w:abstractNumId w:val="8"/>
  </w:num>
  <w:num w:numId="28" w16cid:durableId="151220894">
    <w:abstractNumId w:val="28"/>
  </w:num>
  <w:num w:numId="29" w16cid:durableId="1903907687">
    <w:abstractNumId w:val="4"/>
  </w:num>
  <w:num w:numId="30" w16cid:durableId="1617061590">
    <w:abstractNumId w:val="30"/>
  </w:num>
  <w:num w:numId="31" w16cid:durableId="2081176572">
    <w:abstractNumId w:val="27"/>
  </w:num>
  <w:num w:numId="32" w16cid:durableId="20517384">
    <w:abstractNumId w:val="36"/>
  </w:num>
  <w:num w:numId="33" w16cid:durableId="1907832955">
    <w:abstractNumId w:val="39"/>
  </w:num>
  <w:num w:numId="34" w16cid:durableId="185485926">
    <w:abstractNumId w:val="42"/>
  </w:num>
  <w:num w:numId="35" w16cid:durableId="2133555030">
    <w:abstractNumId w:val="9"/>
  </w:num>
  <w:num w:numId="36" w16cid:durableId="1797137543">
    <w:abstractNumId w:val="0"/>
  </w:num>
  <w:num w:numId="37" w16cid:durableId="7148377">
    <w:abstractNumId w:val="25"/>
  </w:num>
  <w:num w:numId="38" w16cid:durableId="1828011969">
    <w:abstractNumId w:val="3"/>
  </w:num>
  <w:num w:numId="39" w16cid:durableId="505218235">
    <w:abstractNumId w:val="32"/>
  </w:num>
  <w:num w:numId="40" w16cid:durableId="776826228">
    <w:abstractNumId w:val="26"/>
  </w:num>
  <w:num w:numId="41" w16cid:durableId="1246189180">
    <w:abstractNumId w:val="20"/>
  </w:num>
  <w:num w:numId="42" w16cid:durableId="522211722">
    <w:abstractNumId w:val="22"/>
  </w:num>
  <w:num w:numId="43" w16cid:durableId="1859612857">
    <w:abstractNumId w:val="41"/>
  </w:num>
  <w:num w:numId="44" w16cid:durableId="954098537">
    <w:abstractNumId w:val="7"/>
  </w:num>
  <w:num w:numId="45" w16cid:durableId="1917786403">
    <w:abstractNumId w:val="15"/>
  </w:num>
  <w:num w:numId="46" w16cid:durableId="450441984">
    <w:abstractNumId w:val="29"/>
  </w:num>
  <w:num w:numId="47" w16cid:durableId="1224875162">
    <w:abstractNumId w:val="13"/>
  </w:num>
  <w:num w:numId="48" w16cid:durableId="1919094229">
    <w:abstractNumId w:val="40"/>
  </w:num>
  <w:num w:numId="49" w16cid:durableId="126788900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087"/>
    <w:rsid w:val="0004766C"/>
    <w:rsid w:val="00060294"/>
    <w:rsid w:val="000650CD"/>
    <w:rsid w:val="00076FBF"/>
    <w:rsid w:val="000B0087"/>
    <w:rsid w:val="000B7F26"/>
    <w:rsid w:val="000C647B"/>
    <w:rsid w:val="000D1B19"/>
    <w:rsid w:val="000F5019"/>
    <w:rsid w:val="00125148"/>
    <w:rsid w:val="00154F19"/>
    <w:rsid w:val="00157A43"/>
    <w:rsid w:val="0017010A"/>
    <w:rsid w:val="00191EAC"/>
    <w:rsid w:val="0019475B"/>
    <w:rsid w:val="001A0736"/>
    <w:rsid w:val="001A4E48"/>
    <w:rsid w:val="001A5460"/>
    <w:rsid w:val="001C2106"/>
    <w:rsid w:val="001C231A"/>
    <w:rsid w:val="001D2925"/>
    <w:rsid w:val="001D3684"/>
    <w:rsid w:val="00235540"/>
    <w:rsid w:val="00236103"/>
    <w:rsid w:val="00241CD2"/>
    <w:rsid w:val="00256D68"/>
    <w:rsid w:val="002576E2"/>
    <w:rsid w:val="00270B7F"/>
    <w:rsid w:val="002733B8"/>
    <w:rsid w:val="00295ADF"/>
    <w:rsid w:val="002A4F24"/>
    <w:rsid w:val="002C4022"/>
    <w:rsid w:val="002F4A78"/>
    <w:rsid w:val="00315342"/>
    <w:rsid w:val="00315DB4"/>
    <w:rsid w:val="0031758B"/>
    <w:rsid w:val="00320CA9"/>
    <w:rsid w:val="00322182"/>
    <w:rsid w:val="00343EBA"/>
    <w:rsid w:val="00357E23"/>
    <w:rsid w:val="003740E3"/>
    <w:rsid w:val="00393C59"/>
    <w:rsid w:val="0039794E"/>
    <w:rsid w:val="00397CA0"/>
    <w:rsid w:val="003B44ED"/>
    <w:rsid w:val="003C46B9"/>
    <w:rsid w:val="003C486A"/>
    <w:rsid w:val="003D2152"/>
    <w:rsid w:val="003D5E02"/>
    <w:rsid w:val="003F0435"/>
    <w:rsid w:val="004001A5"/>
    <w:rsid w:val="004012BD"/>
    <w:rsid w:val="004109A9"/>
    <w:rsid w:val="004158BB"/>
    <w:rsid w:val="0043067B"/>
    <w:rsid w:val="00456338"/>
    <w:rsid w:val="00465C0A"/>
    <w:rsid w:val="004671EF"/>
    <w:rsid w:val="004803A1"/>
    <w:rsid w:val="004A77C5"/>
    <w:rsid w:val="004B4F10"/>
    <w:rsid w:val="004B510D"/>
    <w:rsid w:val="004C7EEF"/>
    <w:rsid w:val="004D5267"/>
    <w:rsid w:val="004E4A10"/>
    <w:rsid w:val="004E690D"/>
    <w:rsid w:val="004F4311"/>
    <w:rsid w:val="00517F3B"/>
    <w:rsid w:val="0052220B"/>
    <w:rsid w:val="00525D3B"/>
    <w:rsid w:val="00556948"/>
    <w:rsid w:val="00557BB1"/>
    <w:rsid w:val="005718F7"/>
    <w:rsid w:val="005775DE"/>
    <w:rsid w:val="00592CE3"/>
    <w:rsid w:val="005940A8"/>
    <w:rsid w:val="005A0CBC"/>
    <w:rsid w:val="005D5E7C"/>
    <w:rsid w:val="005F0666"/>
    <w:rsid w:val="005F68AD"/>
    <w:rsid w:val="006013CF"/>
    <w:rsid w:val="00613FB2"/>
    <w:rsid w:val="006156BE"/>
    <w:rsid w:val="006357C5"/>
    <w:rsid w:val="006455EB"/>
    <w:rsid w:val="006567B0"/>
    <w:rsid w:val="00665F81"/>
    <w:rsid w:val="006770B8"/>
    <w:rsid w:val="00685437"/>
    <w:rsid w:val="00695F54"/>
    <w:rsid w:val="006A477D"/>
    <w:rsid w:val="006B180E"/>
    <w:rsid w:val="006B7135"/>
    <w:rsid w:val="006D0454"/>
    <w:rsid w:val="006E3299"/>
    <w:rsid w:val="006E497C"/>
    <w:rsid w:val="006E6BAB"/>
    <w:rsid w:val="0070464A"/>
    <w:rsid w:val="00704E41"/>
    <w:rsid w:val="007119E9"/>
    <w:rsid w:val="0071767F"/>
    <w:rsid w:val="0075427B"/>
    <w:rsid w:val="007648E4"/>
    <w:rsid w:val="007873AA"/>
    <w:rsid w:val="00797451"/>
    <w:rsid w:val="007D2167"/>
    <w:rsid w:val="007D281B"/>
    <w:rsid w:val="007D633F"/>
    <w:rsid w:val="007E28FF"/>
    <w:rsid w:val="007E50FC"/>
    <w:rsid w:val="007F1DB8"/>
    <w:rsid w:val="0082604E"/>
    <w:rsid w:val="00827131"/>
    <w:rsid w:val="00827823"/>
    <w:rsid w:val="008458B8"/>
    <w:rsid w:val="008506EE"/>
    <w:rsid w:val="00867496"/>
    <w:rsid w:val="00870925"/>
    <w:rsid w:val="00873465"/>
    <w:rsid w:val="00894650"/>
    <w:rsid w:val="00896BD8"/>
    <w:rsid w:val="008B587D"/>
    <w:rsid w:val="008B7356"/>
    <w:rsid w:val="008E6E58"/>
    <w:rsid w:val="00923BD9"/>
    <w:rsid w:val="00924A0F"/>
    <w:rsid w:val="00946B3F"/>
    <w:rsid w:val="00965426"/>
    <w:rsid w:val="00977446"/>
    <w:rsid w:val="00977DE9"/>
    <w:rsid w:val="00980A43"/>
    <w:rsid w:val="009B377E"/>
    <w:rsid w:val="009B5103"/>
    <w:rsid w:val="009C0CE8"/>
    <w:rsid w:val="009C0DD5"/>
    <w:rsid w:val="009D72C6"/>
    <w:rsid w:val="009E17F5"/>
    <w:rsid w:val="009E5D2A"/>
    <w:rsid w:val="00A30AAB"/>
    <w:rsid w:val="00A326DC"/>
    <w:rsid w:val="00A5338A"/>
    <w:rsid w:val="00A72DD7"/>
    <w:rsid w:val="00A769F1"/>
    <w:rsid w:val="00A9097F"/>
    <w:rsid w:val="00A90EA8"/>
    <w:rsid w:val="00AB0748"/>
    <w:rsid w:val="00AB089A"/>
    <w:rsid w:val="00AB5A0D"/>
    <w:rsid w:val="00AD1C19"/>
    <w:rsid w:val="00AE0522"/>
    <w:rsid w:val="00AE4C51"/>
    <w:rsid w:val="00AF0F8F"/>
    <w:rsid w:val="00B00FC3"/>
    <w:rsid w:val="00B013D0"/>
    <w:rsid w:val="00B15889"/>
    <w:rsid w:val="00B26FCC"/>
    <w:rsid w:val="00B64ACE"/>
    <w:rsid w:val="00B9055A"/>
    <w:rsid w:val="00BB7261"/>
    <w:rsid w:val="00BC2AD0"/>
    <w:rsid w:val="00BC6DC7"/>
    <w:rsid w:val="00BD2E1C"/>
    <w:rsid w:val="00C2151B"/>
    <w:rsid w:val="00C4304D"/>
    <w:rsid w:val="00C45851"/>
    <w:rsid w:val="00C500BA"/>
    <w:rsid w:val="00C5284E"/>
    <w:rsid w:val="00C82E42"/>
    <w:rsid w:val="00CB67A2"/>
    <w:rsid w:val="00CD02D1"/>
    <w:rsid w:val="00CD4608"/>
    <w:rsid w:val="00D22D03"/>
    <w:rsid w:val="00D26D2A"/>
    <w:rsid w:val="00D27F73"/>
    <w:rsid w:val="00D41117"/>
    <w:rsid w:val="00D42580"/>
    <w:rsid w:val="00D4385A"/>
    <w:rsid w:val="00D61CDE"/>
    <w:rsid w:val="00D65561"/>
    <w:rsid w:val="00D92AAB"/>
    <w:rsid w:val="00DA343E"/>
    <w:rsid w:val="00DA5FC5"/>
    <w:rsid w:val="00DD1E9B"/>
    <w:rsid w:val="00E12B01"/>
    <w:rsid w:val="00E22CB1"/>
    <w:rsid w:val="00E378F7"/>
    <w:rsid w:val="00E44838"/>
    <w:rsid w:val="00E46D73"/>
    <w:rsid w:val="00E70F3A"/>
    <w:rsid w:val="00EA5ECB"/>
    <w:rsid w:val="00EA641F"/>
    <w:rsid w:val="00EC1D87"/>
    <w:rsid w:val="00EC21F6"/>
    <w:rsid w:val="00EE1B22"/>
    <w:rsid w:val="00EF012D"/>
    <w:rsid w:val="00EF6F5A"/>
    <w:rsid w:val="00F03DA4"/>
    <w:rsid w:val="00F077DB"/>
    <w:rsid w:val="00F22550"/>
    <w:rsid w:val="00F24862"/>
    <w:rsid w:val="00F24DA9"/>
    <w:rsid w:val="00F333A5"/>
    <w:rsid w:val="00F44089"/>
    <w:rsid w:val="00F74636"/>
    <w:rsid w:val="00F76BCE"/>
    <w:rsid w:val="00F87A96"/>
    <w:rsid w:val="00F95210"/>
    <w:rsid w:val="00FB10FA"/>
    <w:rsid w:val="00FB4F05"/>
    <w:rsid w:val="00FB5460"/>
    <w:rsid w:val="00FC4C0E"/>
    <w:rsid w:val="00FD2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E5318A"/>
  <w15:chartTrackingRefBased/>
  <w15:docId w15:val="{F2C1989D-0101-4DE7-870E-5AEE11EEF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ro-RO"/>
    </w:rPr>
  </w:style>
  <w:style w:type="paragraph" w:styleId="Heading1">
    <w:name w:val="heading 1"/>
    <w:basedOn w:val="Normal"/>
    <w:next w:val="Normal"/>
    <w:qFormat/>
    <w:pPr>
      <w:keepNext/>
      <w:outlineLvl w:val="0"/>
    </w:pPr>
    <w:rPr>
      <w:sz w:val="24"/>
      <w:lang w:val="ro-RO"/>
    </w:rPr>
  </w:style>
  <w:style w:type="paragraph" w:styleId="Heading2">
    <w:name w:val="heading 2"/>
    <w:basedOn w:val="Normal"/>
    <w:next w:val="Normal"/>
    <w:link w:val="Heading2Char"/>
    <w:qFormat/>
    <w:pPr>
      <w:keepNext/>
      <w:outlineLvl w:val="1"/>
    </w:pPr>
    <w:rPr>
      <w:b/>
      <w:sz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i/>
      <w:sz w:val="24"/>
    </w:rPr>
  </w:style>
  <w:style w:type="paragraph" w:styleId="BodyText2">
    <w:name w:val="Body Text 2"/>
    <w:basedOn w:val="Normal"/>
    <w:rPr>
      <w:rFonts w:ascii="Arial" w:hAnsi="Arial"/>
      <w:b/>
      <w:sz w:val="24"/>
      <w:lang w:val="ro-RO"/>
    </w:rPr>
  </w:style>
  <w:style w:type="paragraph" w:styleId="BodyTextIndent">
    <w:name w:val="Body Text Indent"/>
    <w:basedOn w:val="Normal"/>
    <w:pPr>
      <w:ind w:firstLine="426"/>
    </w:pPr>
    <w:rPr>
      <w:sz w:val="24"/>
      <w:lang w:val="ro-RO"/>
    </w:rPr>
  </w:style>
  <w:style w:type="paragraph" w:styleId="BodyTextIndent2">
    <w:name w:val="Body Text Indent 2"/>
    <w:basedOn w:val="Normal"/>
    <w:pPr>
      <w:ind w:firstLine="360"/>
    </w:pPr>
    <w:rPr>
      <w:sz w:val="24"/>
      <w:lang w:val="ro-RO"/>
    </w:rPr>
  </w:style>
  <w:style w:type="paragraph" w:styleId="BodyTextIndent3">
    <w:name w:val="Body Text Indent 3"/>
    <w:basedOn w:val="Normal"/>
    <w:pPr>
      <w:ind w:left="780"/>
    </w:pPr>
    <w:rPr>
      <w:sz w:val="24"/>
      <w:lang w:val="ro-RO"/>
    </w:rPr>
  </w:style>
  <w:style w:type="paragraph" w:styleId="FootnoteText">
    <w:name w:val="footnote text"/>
    <w:basedOn w:val="Normal"/>
    <w:link w:val="FootnoteTextChar"/>
    <w:rsid w:val="00B013D0"/>
  </w:style>
  <w:style w:type="character" w:customStyle="1" w:styleId="FootnoteTextChar">
    <w:name w:val="Footnote Text Char"/>
    <w:link w:val="FootnoteText"/>
    <w:rsid w:val="00B013D0"/>
    <w:rPr>
      <w:lang w:val="en-US" w:eastAsia="ro-RO"/>
    </w:rPr>
  </w:style>
  <w:style w:type="character" w:styleId="FootnoteReference">
    <w:name w:val="footnote reference"/>
    <w:rsid w:val="00B013D0"/>
    <w:rPr>
      <w:vertAlign w:val="superscript"/>
    </w:rPr>
  </w:style>
  <w:style w:type="character" w:customStyle="1" w:styleId="Heading2Char">
    <w:name w:val="Heading 2 Char"/>
    <w:link w:val="Heading2"/>
    <w:rsid w:val="00827823"/>
    <w:rPr>
      <w:b/>
      <w:sz w:val="24"/>
      <w:lang w:val="ro-RO" w:eastAsia="ro-RO"/>
    </w:rPr>
  </w:style>
  <w:style w:type="paragraph" w:styleId="HTMLPreformatted">
    <w:name w:val="HTML Preformatted"/>
    <w:basedOn w:val="Normal"/>
    <w:rsid w:val="004D5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lang w:val="ro-RO"/>
    </w:rPr>
  </w:style>
  <w:style w:type="paragraph" w:styleId="Header">
    <w:name w:val="header"/>
    <w:basedOn w:val="Normal"/>
    <w:link w:val="HeaderChar"/>
    <w:rsid w:val="00AE0522"/>
    <w:pPr>
      <w:tabs>
        <w:tab w:val="center" w:pos="4680"/>
        <w:tab w:val="right" w:pos="9360"/>
      </w:tabs>
    </w:pPr>
  </w:style>
  <w:style w:type="character" w:customStyle="1" w:styleId="HeaderChar">
    <w:name w:val="Header Char"/>
    <w:link w:val="Header"/>
    <w:rsid w:val="00AE0522"/>
    <w:rPr>
      <w:lang w:eastAsia="ro-RO"/>
    </w:rPr>
  </w:style>
  <w:style w:type="paragraph" w:styleId="Footer">
    <w:name w:val="footer"/>
    <w:basedOn w:val="Normal"/>
    <w:link w:val="FooterChar"/>
    <w:uiPriority w:val="99"/>
    <w:rsid w:val="00AE0522"/>
    <w:pPr>
      <w:tabs>
        <w:tab w:val="center" w:pos="4680"/>
        <w:tab w:val="right" w:pos="9360"/>
      </w:tabs>
    </w:pPr>
  </w:style>
  <w:style w:type="character" w:customStyle="1" w:styleId="FooterChar">
    <w:name w:val="Footer Char"/>
    <w:link w:val="Footer"/>
    <w:uiPriority w:val="99"/>
    <w:rsid w:val="00AE0522"/>
    <w:rPr>
      <w:lang w:eastAsia="ro-RO"/>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AE0522"/>
    <w:pPr>
      <w:widowControl w:val="0"/>
      <w:autoSpaceDE w:val="0"/>
      <w:autoSpaceDN w:val="0"/>
      <w:spacing w:before="41"/>
      <w:ind w:left="490" w:hanging="360"/>
    </w:pPr>
    <w:rPr>
      <w:rFonts w:ascii="Trebuchet MS" w:eastAsia="Trebuchet MS" w:hAnsi="Trebuchet MS" w:cs="Trebuchet MS"/>
      <w:sz w:val="22"/>
      <w:szCs w:val="22"/>
      <w:lang w:val="ro-RO" w:eastAsia="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9D72C6"/>
    <w:rPr>
      <w:rFonts w:ascii="Trebuchet MS" w:eastAsia="Trebuchet MS" w:hAnsi="Trebuchet MS" w:cs="Trebuchet MS"/>
      <w:sz w:val="22"/>
      <w:szCs w:val="22"/>
      <w:lang w:val="ro-RO"/>
    </w:rPr>
  </w:style>
  <w:style w:type="paragraph" w:customStyle="1" w:styleId="al">
    <w:name w:val="a_l"/>
    <w:basedOn w:val="Normal"/>
    <w:rsid w:val="00873465"/>
    <w:pPr>
      <w:spacing w:before="100" w:beforeAutospacing="1" w:after="100" w:afterAutospacing="1"/>
    </w:pPr>
    <w:rPr>
      <w:sz w:val="24"/>
      <w:szCs w:val="24"/>
      <w:lang w:eastAsia="en-US"/>
    </w:rPr>
  </w:style>
  <w:style w:type="character" w:styleId="CommentReference">
    <w:name w:val="annotation reference"/>
    <w:basedOn w:val="DefaultParagraphFont"/>
    <w:rsid w:val="001A4E48"/>
    <w:rPr>
      <w:sz w:val="16"/>
      <w:szCs w:val="16"/>
    </w:rPr>
  </w:style>
  <w:style w:type="paragraph" w:styleId="CommentText">
    <w:name w:val="annotation text"/>
    <w:basedOn w:val="Normal"/>
    <w:link w:val="CommentTextChar"/>
    <w:rsid w:val="001A4E48"/>
  </w:style>
  <w:style w:type="character" w:customStyle="1" w:styleId="CommentTextChar">
    <w:name w:val="Comment Text Char"/>
    <w:basedOn w:val="DefaultParagraphFont"/>
    <w:link w:val="CommentText"/>
    <w:rsid w:val="001A4E48"/>
    <w:rPr>
      <w:lang w:eastAsia="ro-RO"/>
    </w:rPr>
  </w:style>
  <w:style w:type="paragraph" w:styleId="CommentSubject">
    <w:name w:val="annotation subject"/>
    <w:basedOn w:val="CommentText"/>
    <w:next w:val="CommentText"/>
    <w:link w:val="CommentSubjectChar"/>
    <w:rsid w:val="001A4E48"/>
    <w:rPr>
      <w:b/>
      <w:bCs/>
    </w:rPr>
  </w:style>
  <w:style w:type="character" w:customStyle="1" w:styleId="CommentSubjectChar">
    <w:name w:val="Comment Subject Char"/>
    <w:basedOn w:val="CommentTextChar"/>
    <w:link w:val="CommentSubject"/>
    <w:rsid w:val="001A4E48"/>
    <w:rPr>
      <w:b/>
      <w:bCs/>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357047">
      <w:bodyDiv w:val="1"/>
      <w:marLeft w:val="0"/>
      <w:marRight w:val="0"/>
      <w:marTop w:val="0"/>
      <w:marBottom w:val="0"/>
      <w:divBdr>
        <w:top w:val="none" w:sz="0" w:space="0" w:color="auto"/>
        <w:left w:val="none" w:sz="0" w:space="0" w:color="auto"/>
        <w:bottom w:val="none" w:sz="0" w:space="0" w:color="auto"/>
        <w:right w:val="none" w:sz="0" w:space="0" w:color="auto"/>
      </w:divBdr>
    </w:div>
    <w:div w:id="615061813">
      <w:bodyDiv w:val="1"/>
      <w:marLeft w:val="0"/>
      <w:marRight w:val="0"/>
      <w:marTop w:val="0"/>
      <w:marBottom w:val="0"/>
      <w:divBdr>
        <w:top w:val="none" w:sz="0" w:space="0" w:color="auto"/>
        <w:left w:val="none" w:sz="0" w:space="0" w:color="auto"/>
        <w:bottom w:val="none" w:sz="0" w:space="0" w:color="auto"/>
        <w:right w:val="none" w:sz="0" w:space="0" w:color="auto"/>
      </w:divBdr>
    </w:div>
    <w:div w:id="113934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103088-274C-4C8A-94D2-3F696D6239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BF398F-82A5-483A-AC7B-9D5B1DEFED61}">
  <ds:schemaRefs>
    <ds:schemaRef ds:uri="http://schemas.openxmlformats.org/officeDocument/2006/bibliography"/>
  </ds:schemaRefs>
</ds:datastoreItem>
</file>

<file path=customXml/itemProps3.xml><?xml version="1.0" encoding="utf-8"?>
<ds:datastoreItem xmlns:ds="http://schemas.openxmlformats.org/officeDocument/2006/customXml" ds:itemID="{9D027BE9-34B0-4FD1-A948-74E035B5C70C}">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0271F570-6574-4A1E-A8CC-FB40462C87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1231</Words>
  <Characters>7017</Characters>
  <Application>Microsoft Office Word</Application>
  <DocSecurity>0</DocSecurity>
  <Lines>58</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STUDIU DE OPORTUNITATE – Model</vt:lpstr>
      <vt:lpstr>STUDIU DE OPORTUNITATE – Model</vt:lpstr>
    </vt:vector>
  </TitlesOfParts>
  <Company>Consiliul Judetean Neamt</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STUDIU DE OPORTUNITATE – Model</dc:title>
  <dc:subject/>
  <dc:creator>USER</dc:creator>
  <cp:keywords/>
  <cp:lastModifiedBy>Florin Simonca</cp:lastModifiedBy>
  <cp:revision>33</cp:revision>
  <cp:lastPrinted>2011-02-11T07:52:00Z</cp:lastPrinted>
  <dcterms:created xsi:type="dcterms:W3CDTF">2023-07-21T10:56:00Z</dcterms:created>
  <dcterms:modified xsi:type="dcterms:W3CDTF">2023-08-02T15:38:00Z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0x0101005BE6CA63DEF4CF4EB6428DE5B0E6FD77</vt:lpwstr>
  </property>
</Properties>
</file>